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D3" w:rsidRPr="00764C47" w:rsidRDefault="00F0241A" w:rsidP="00161CD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Методическая разработка </w:t>
      </w:r>
      <w:bookmarkStart w:id="0" w:name="_GoBack"/>
      <w:bookmarkEnd w:id="0"/>
      <w:r w:rsidR="00161CD3" w:rsidRPr="00764C47">
        <w:rPr>
          <w:rFonts w:ascii="Times New Roman" w:eastAsia="Calibri" w:hAnsi="Times New Roman" w:cs="Times New Roman"/>
          <w:b/>
          <w:sz w:val="24"/>
          <w:szCs w:val="24"/>
        </w:rPr>
        <w:t>урока ИЗО</w:t>
      </w:r>
      <w:r w:rsidR="00870586" w:rsidRPr="00764C47">
        <w:rPr>
          <w:rFonts w:ascii="Times New Roman" w:eastAsia="Calibri" w:hAnsi="Times New Roman" w:cs="Times New Roman"/>
          <w:b/>
          <w:sz w:val="24"/>
          <w:szCs w:val="24"/>
        </w:rPr>
        <w:t xml:space="preserve"> в 5 классе</w:t>
      </w:r>
    </w:p>
    <w:p w:rsidR="00F35016" w:rsidRPr="00764C47" w:rsidRDefault="00F35016" w:rsidP="00F35016">
      <w:pPr>
        <w:pStyle w:val="a5"/>
        <w:ind w:left="5664"/>
        <w:rPr>
          <w:rFonts w:ascii="Times New Roman" w:hAnsi="Times New Roman"/>
          <w:sz w:val="24"/>
          <w:szCs w:val="24"/>
        </w:rPr>
      </w:pPr>
      <w:r w:rsidRPr="00764C47">
        <w:rPr>
          <w:rFonts w:ascii="Times New Roman" w:hAnsi="Times New Roman"/>
          <w:sz w:val="24"/>
          <w:szCs w:val="24"/>
        </w:rPr>
        <w:t xml:space="preserve">          Учителя изобразительного искусства</w:t>
      </w:r>
    </w:p>
    <w:p w:rsidR="00161CD3" w:rsidRPr="00764C47" w:rsidRDefault="00F35016" w:rsidP="00F35016">
      <w:pPr>
        <w:pStyle w:val="a5"/>
        <w:ind w:left="5664"/>
        <w:rPr>
          <w:rFonts w:ascii="Times New Roman" w:hAnsi="Times New Roman"/>
          <w:sz w:val="24"/>
          <w:szCs w:val="24"/>
        </w:rPr>
      </w:pPr>
      <w:r w:rsidRPr="00764C47">
        <w:rPr>
          <w:rFonts w:ascii="Times New Roman" w:hAnsi="Times New Roman"/>
          <w:sz w:val="24"/>
          <w:szCs w:val="24"/>
        </w:rPr>
        <w:t xml:space="preserve">              МБОУ «СОШ № 2</w:t>
      </w:r>
      <w:r w:rsidR="00161CD3" w:rsidRPr="00764C47">
        <w:rPr>
          <w:rFonts w:ascii="Times New Roman" w:hAnsi="Times New Roman"/>
          <w:sz w:val="24"/>
          <w:szCs w:val="24"/>
        </w:rPr>
        <w:t>» г. Чебоксары</w:t>
      </w:r>
    </w:p>
    <w:p w:rsidR="00161CD3" w:rsidRPr="00764C47" w:rsidRDefault="00F35016" w:rsidP="00F35016">
      <w:pPr>
        <w:pStyle w:val="a5"/>
        <w:ind w:left="5664"/>
        <w:rPr>
          <w:rFonts w:ascii="Times New Roman" w:hAnsi="Times New Roman"/>
          <w:sz w:val="24"/>
          <w:szCs w:val="24"/>
        </w:rPr>
      </w:pPr>
      <w:r w:rsidRPr="00764C47">
        <w:rPr>
          <w:rFonts w:ascii="Times New Roman" w:hAnsi="Times New Roman"/>
          <w:sz w:val="24"/>
          <w:szCs w:val="24"/>
        </w:rPr>
        <w:t xml:space="preserve">              </w:t>
      </w:r>
      <w:proofErr w:type="spellStart"/>
      <w:r w:rsidRPr="00764C47">
        <w:rPr>
          <w:rFonts w:ascii="Times New Roman" w:hAnsi="Times New Roman"/>
          <w:sz w:val="24"/>
          <w:szCs w:val="24"/>
        </w:rPr>
        <w:t>Метельковой</w:t>
      </w:r>
      <w:proofErr w:type="spellEnd"/>
      <w:r w:rsidRPr="00764C47">
        <w:rPr>
          <w:rFonts w:ascii="Times New Roman" w:hAnsi="Times New Roman"/>
          <w:sz w:val="24"/>
          <w:szCs w:val="24"/>
        </w:rPr>
        <w:t xml:space="preserve"> Татьяны Васильевны</w:t>
      </w:r>
    </w:p>
    <w:p w:rsidR="00F35016" w:rsidRPr="00764C47" w:rsidRDefault="00F35016" w:rsidP="00F35016">
      <w:pPr>
        <w:ind w:firstLine="708"/>
        <w:rPr>
          <w:rFonts w:ascii="Times New Roman" w:eastAsia="Calibri" w:hAnsi="Times New Roman" w:cs="Times New Roman"/>
          <w:b/>
          <w:sz w:val="24"/>
          <w:szCs w:val="24"/>
        </w:rPr>
      </w:pPr>
    </w:p>
    <w:p w:rsidR="00161CD3" w:rsidRPr="00764C47" w:rsidRDefault="00E819C4" w:rsidP="00564A80">
      <w:pPr>
        <w:ind w:firstLine="708"/>
        <w:rPr>
          <w:rFonts w:ascii="Times New Roman" w:eastAsia="Calibri" w:hAnsi="Times New Roman" w:cs="Times New Roman"/>
          <w:b/>
          <w:sz w:val="24"/>
          <w:szCs w:val="24"/>
        </w:rPr>
      </w:pPr>
      <w:proofErr w:type="gramStart"/>
      <w:r w:rsidRPr="00764C47">
        <w:rPr>
          <w:rFonts w:ascii="Times New Roman" w:eastAsia="Calibri" w:hAnsi="Times New Roman" w:cs="Times New Roman"/>
          <w:b/>
          <w:sz w:val="24"/>
          <w:szCs w:val="24"/>
        </w:rPr>
        <w:t>Тема:  «</w:t>
      </w:r>
      <w:proofErr w:type="gramEnd"/>
      <w:r w:rsidR="00870586" w:rsidRPr="00764C47">
        <w:rPr>
          <w:rFonts w:ascii="Times New Roman" w:eastAsia="Calibri" w:hAnsi="Times New Roman" w:cs="Times New Roman"/>
          <w:b/>
          <w:sz w:val="24"/>
          <w:szCs w:val="24"/>
        </w:rPr>
        <w:t>Древние образы в современных народных игрушках»</w:t>
      </w:r>
    </w:p>
    <w:p w:rsidR="00161CD3" w:rsidRPr="00764C47" w:rsidRDefault="00161CD3" w:rsidP="00564A80">
      <w:pPr>
        <w:ind w:firstLine="708"/>
        <w:rPr>
          <w:rFonts w:ascii="Times New Roman" w:eastAsia="Calibri" w:hAnsi="Times New Roman" w:cs="Times New Roman"/>
          <w:sz w:val="24"/>
          <w:szCs w:val="24"/>
        </w:rPr>
      </w:pPr>
      <w:r w:rsidRPr="00764C47">
        <w:rPr>
          <w:rFonts w:ascii="Times New Roman" w:eastAsia="Calibri" w:hAnsi="Times New Roman" w:cs="Times New Roman"/>
          <w:b/>
          <w:sz w:val="24"/>
          <w:szCs w:val="24"/>
        </w:rPr>
        <w:t xml:space="preserve">Тип урока: </w:t>
      </w:r>
      <w:r w:rsidRPr="00764C47">
        <w:rPr>
          <w:rFonts w:ascii="Times New Roman" w:eastAsia="Calibri" w:hAnsi="Times New Roman" w:cs="Times New Roman"/>
          <w:sz w:val="24"/>
          <w:szCs w:val="24"/>
        </w:rPr>
        <w:t>комбинированный</w:t>
      </w:r>
    </w:p>
    <w:p w:rsidR="004A138A" w:rsidRPr="00764C47" w:rsidRDefault="00E819C4" w:rsidP="00F35016">
      <w:pPr>
        <w:ind w:firstLine="708"/>
        <w:rPr>
          <w:rFonts w:ascii="Times New Roman" w:eastAsia="Calibri" w:hAnsi="Times New Roman" w:cs="Times New Roman"/>
          <w:b/>
          <w:sz w:val="24"/>
          <w:szCs w:val="24"/>
          <w:u w:val="single"/>
        </w:rPr>
      </w:pPr>
      <w:r w:rsidRPr="00764C47">
        <w:rPr>
          <w:rFonts w:ascii="Times New Roman" w:eastAsia="Calibri" w:hAnsi="Times New Roman" w:cs="Times New Roman"/>
          <w:b/>
          <w:sz w:val="24"/>
          <w:szCs w:val="24"/>
          <w:u w:val="single"/>
        </w:rPr>
        <w:t>Цели и задачи урока</w:t>
      </w:r>
    </w:p>
    <w:p w:rsidR="00161CD3" w:rsidRPr="00764C47" w:rsidRDefault="00805814" w:rsidP="004A138A">
      <w:pPr>
        <w:pStyle w:val="a3"/>
        <w:numPr>
          <w:ilvl w:val="0"/>
          <w:numId w:val="4"/>
        </w:numPr>
        <w:rPr>
          <w:rFonts w:ascii="Times New Roman" w:eastAsia="Calibri" w:hAnsi="Times New Roman" w:cs="Times New Roman"/>
          <w:sz w:val="24"/>
          <w:szCs w:val="24"/>
        </w:rPr>
      </w:pPr>
      <w:proofErr w:type="gramStart"/>
      <w:r w:rsidRPr="00764C47">
        <w:rPr>
          <w:rFonts w:ascii="Times New Roman" w:eastAsia="Calibri" w:hAnsi="Times New Roman" w:cs="Times New Roman"/>
          <w:sz w:val="24"/>
          <w:szCs w:val="24"/>
          <w:u w:val="single"/>
        </w:rPr>
        <w:t>Обучающая</w:t>
      </w:r>
      <w:r w:rsidR="00E819C4" w:rsidRPr="00764C47">
        <w:rPr>
          <w:rFonts w:ascii="Times New Roman" w:eastAsia="Calibri" w:hAnsi="Times New Roman" w:cs="Times New Roman"/>
          <w:sz w:val="24"/>
          <w:szCs w:val="24"/>
          <w:u w:val="single"/>
        </w:rPr>
        <w:t xml:space="preserve">  цель</w:t>
      </w:r>
      <w:proofErr w:type="gramEnd"/>
      <w:r w:rsidR="00161CD3" w:rsidRPr="00764C47">
        <w:rPr>
          <w:rFonts w:ascii="Times New Roman" w:eastAsia="Calibri" w:hAnsi="Times New Roman" w:cs="Times New Roman"/>
          <w:sz w:val="24"/>
          <w:szCs w:val="24"/>
          <w:u w:val="single"/>
        </w:rPr>
        <w:t>:</w:t>
      </w:r>
      <w:r w:rsidR="00E819C4" w:rsidRPr="00764C47">
        <w:rPr>
          <w:rFonts w:ascii="Times New Roman" w:eastAsia="Calibri" w:hAnsi="Times New Roman" w:cs="Times New Roman"/>
          <w:sz w:val="24"/>
          <w:szCs w:val="24"/>
          <w:u w:val="single"/>
        </w:rPr>
        <w:t xml:space="preserve"> </w:t>
      </w:r>
      <w:r w:rsidRPr="00764C47">
        <w:rPr>
          <w:rFonts w:ascii="Times New Roman" w:eastAsia="Calibri" w:hAnsi="Times New Roman" w:cs="Times New Roman"/>
          <w:sz w:val="24"/>
          <w:szCs w:val="24"/>
        </w:rPr>
        <w:t xml:space="preserve">Обобщить и систематизировать знания учащихся о </w:t>
      </w:r>
      <w:proofErr w:type="spellStart"/>
      <w:r w:rsidR="004A138A" w:rsidRPr="00764C47">
        <w:rPr>
          <w:rFonts w:ascii="Times New Roman" w:eastAsia="Calibri" w:hAnsi="Times New Roman" w:cs="Times New Roman"/>
          <w:sz w:val="24"/>
          <w:szCs w:val="24"/>
        </w:rPr>
        <w:t>о</w:t>
      </w:r>
      <w:proofErr w:type="spellEnd"/>
      <w:r w:rsidR="004A138A" w:rsidRPr="00764C47">
        <w:rPr>
          <w:rFonts w:ascii="Times New Roman" w:eastAsia="Calibri" w:hAnsi="Times New Roman" w:cs="Times New Roman"/>
          <w:sz w:val="24"/>
          <w:szCs w:val="24"/>
        </w:rPr>
        <w:t xml:space="preserve"> народной глиняной игрушке, ее видах, традициях формы и росписи; </w:t>
      </w:r>
      <w:r w:rsidR="00E819C4" w:rsidRPr="00764C47">
        <w:rPr>
          <w:rFonts w:ascii="Times New Roman" w:eastAsia="Calibri" w:hAnsi="Times New Roman" w:cs="Times New Roman"/>
          <w:sz w:val="24"/>
          <w:szCs w:val="24"/>
        </w:rPr>
        <w:t xml:space="preserve"> </w:t>
      </w:r>
    </w:p>
    <w:p w:rsidR="00E819C4" w:rsidRPr="00764C47" w:rsidRDefault="00E819C4" w:rsidP="00E819C4">
      <w:pPr>
        <w:pStyle w:val="a3"/>
        <w:ind w:left="1068"/>
        <w:rPr>
          <w:rFonts w:ascii="Times New Roman" w:eastAsia="Calibri" w:hAnsi="Times New Roman" w:cs="Times New Roman"/>
          <w:sz w:val="24"/>
          <w:szCs w:val="24"/>
          <w:u w:val="single"/>
        </w:rPr>
      </w:pPr>
      <w:r w:rsidRPr="00764C47">
        <w:rPr>
          <w:rFonts w:ascii="Times New Roman" w:eastAsia="Calibri" w:hAnsi="Times New Roman" w:cs="Times New Roman"/>
          <w:sz w:val="24"/>
          <w:szCs w:val="24"/>
          <w:u w:val="single"/>
        </w:rPr>
        <w:t>Задачи:</w:t>
      </w:r>
    </w:p>
    <w:p w:rsidR="00161CD3" w:rsidRPr="00764C47" w:rsidRDefault="004A138A" w:rsidP="004A138A">
      <w:pPr>
        <w:pStyle w:val="a3"/>
        <w:numPr>
          <w:ilvl w:val="0"/>
          <w:numId w:val="3"/>
        </w:num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изучить особенности древних образов в современных народных </w:t>
      </w:r>
      <w:proofErr w:type="gramStart"/>
      <w:r w:rsidRPr="00764C47">
        <w:rPr>
          <w:rFonts w:ascii="Times New Roman" w:eastAsia="Calibri" w:hAnsi="Times New Roman" w:cs="Times New Roman"/>
          <w:sz w:val="24"/>
          <w:szCs w:val="24"/>
        </w:rPr>
        <w:t>игрушках  Дымково</w:t>
      </w:r>
      <w:proofErr w:type="gramEnd"/>
      <w:r w:rsidRPr="00764C47">
        <w:rPr>
          <w:rFonts w:ascii="Times New Roman" w:eastAsia="Calibri" w:hAnsi="Times New Roman" w:cs="Times New Roman"/>
          <w:sz w:val="24"/>
          <w:szCs w:val="24"/>
        </w:rPr>
        <w:t xml:space="preserve">, Филимоново, </w:t>
      </w:r>
      <w:proofErr w:type="spellStart"/>
      <w:r w:rsidRPr="00764C47">
        <w:rPr>
          <w:rFonts w:ascii="Times New Roman" w:eastAsia="Calibri" w:hAnsi="Times New Roman" w:cs="Times New Roman"/>
          <w:sz w:val="24"/>
          <w:szCs w:val="24"/>
        </w:rPr>
        <w:t>Каргополья</w:t>
      </w:r>
      <w:proofErr w:type="spellEnd"/>
      <w:r w:rsidRPr="00764C47">
        <w:rPr>
          <w:rFonts w:ascii="Times New Roman" w:eastAsia="Calibri" w:hAnsi="Times New Roman" w:cs="Times New Roman"/>
          <w:sz w:val="24"/>
          <w:szCs w:val="24"/>
        </w:rPr>
        <w:t>.</w:t>
      </w:r>
    </w:p>
    <w:p w:rsidR="00161CD3" w:rsidRPr="00764C47" w:rsidRDefault="00161CD3" w:rsidP="00564A80">
      <w:pPr>
        <w:pStyle w:val="a3"/>
        <w:numPr>
          <w:ilvl w:val="0"/>
          <w:numId w:val="3"/>
        </w:numPr>
        <w:rPr>
          <w:rFonts w:ascii="Times New Roman" w:eastAsia="Calibri" w:hAnsi="Times New Roman" w:cs="Times New Roman"/>
          <w:sz w:val="24"/>
          <w:szCs w:val="24"/>
        </w:rPr>
      </w:pPr>
      <w:r w:rsidRPr="00764C47">
        <w:rPr>
          <w:rFonts w:ascii="Times New Roman" w:eastAsia="Calibri" w:hAnsi="Times New Roman" w:cs="Times New Roman"/>
          <w:sz w:val="24"/>
          <w:szCs w:val="24"/>
        </w:rPr>
        <w:t>отразить полученные впечатления в творческих работах;</w:t>
      </w:r>
    </w:p>
    <w:p w:rsidR="004A138A" w:rsidRPr="00764C47" w:rsidRDefault="004A138A" w:rsidP="00805814">
      <w:pPr>
        <w:pStyle w:val="a3"/>
        <w:numPr>
          <w:ilvl w:val="0"/>
          <w:numId w:val="3"/>
        </w:numPr>
        <w:rPr>
          <w:rFonts w:ascii="Times New Roman" w:eastAsia="Calibri" w:hAnsi="Times New Roman" w:cs="Times New Roman"/>
          <w:sz w:val="24"/>
          <w:szCs w:val="24"/>
        </w:rPr>
      </w:pPr>
      <w:r w:rsidRPr="00764C47">
        <w:rPr>
          <w:rFonts w:ascii="Times New Roman" w:eastAsia="Calibri" w:hAnsi="Times New Roman" w:cs="Times New Roman"/>
          <w:sz w:val="24"/>
          <w:szCs w:val="24"/>
        </w:rPr>
        <w:t>формировать умение</w:t>
      </w:r>
      <w:r w:rsidR="00805814" w:rsidRPr="00764C47">
        <w:rPr>
          <w:rFonts w:ascii="Times New Roman" w:eastAsia="Calibri" w:hAnsi="Times New Roman" w:cs="Times New Roman"/>
          <w:sz w:val="24"/>
          <w:szCs w:val="24"/>
        </w:rPr>
        <w:t xml:space="preserve"> </w:t>
      </w:r>
      <w:r w:rsidRPr="00764C47">
        <w:rPr>
          <w:rFonts w:ascii="Times New Roman" w:eastAsia="Calibri" w:hAnsi="Times New Roman" w:cs="Times New Roman"/>
          <w:sz w:val="24"/>
          <w:szCs w:val="24"/>
        </w:rPr>
        <w:t>сравнивать и оценивать форму, декор игрушки, принадлежащие к различным художественным промыслам;</w:t>
      </w:r>
    </w:p>
    <w:p w:rsidR="004A138A" w:rsidRPr="00764C47" w:rsidRDefault="004A138A" w:rsidP="004A138A">
      <w:pPr>
        <w:pStyle w:val="a3"/>
        <w:numPr>
          <w:ilvl w:val="0"/>
          <w:numId w:val="3"/>
        </w:num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распознавать и называть игрушки ведущих народных художественных промыслов; </w:t>
      </w:r>
    </w:p>
    <w:p w:rsidR="004A138A" w:rsidRPr="00764C47" w:rsidRDefault="004A138A" w:rsidP="004A138A">
      <w:pPr>
        <w:pStyle w:val="a3"/>
        <w:numPr>
          <w:ilvl w:val="0"/>
          <w:numId w:val="3"/>
        </w:num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размышлять, рассуждать об истоках возникновения современной народной игрушки; </w:t>
      </w:r>
    </w:p>
    <w:p w:rsidR="004A138A" w:rsidRPr="00764C47" w:rsidRDefault="004A138A" w:rsidP="004A138A">
      <w:pPr>
        <w:pStyle w:val="a3"/>
        <w:numPr>
          <w:ilvl w:val="0"/>
          <w:numId w:val="3"/>
        </w:numPr>
        <w:rPr>
          <w:rFonts w:ascii="Times New Roman" w:eastAsia="Calibri" w:hAnsi="Times New Roman" w:cs="Times New Roman"/>
          <w:sz w:val="24"/>
          <w:szCs w:val="24"/>
        </w:rPr>
      </w:pPr>
      <w:r w:rsidRPr="00764C47">
        <w:rPr>
          <w:rFonts w:ascii="Times New Roman" w:eastAsia="Calibri" w:hAnsi="Times New Roman" w:cs="Times New Roman"/>
          <w:sz w:val="24"/>
          <w:szCs w:val="24"/>
        </w:rPr>
        <w:t>осваивать характерные для того или иного промысла основные элементы народного орнамента и особенности цветового строя.</w:t>
      </w:r>
    </w:p>
    <w:p w:rsidR="00564A80" w:rsidRPr="00764C47" w:rsidRDefault="00E819C4" w:rsidP="00E819C4">
      <w:pPr>
        <w:pStyle w:val="a3"/>
        <w:numPr>
          <w:ilvl w:val="0"/>
          <w:numId w:val="4"/>
        </w:numPr>
        <w:tabs>
          <w:tab w:val="left" w:pos="915"/>
        </w:tabs>
        <w:rPr>
          <w:rFonts w:ascii="Times New Roman" w:eastAsia="Calibri" w:hAnsi="Times New Roman" w:cs="Times New Roman"/>
          <w:sz w:val="24"/>
          <w:szCs w:val="24"/>
          <w:u w:val="single"/>
        </w:rPr>
      </w:pPr>
      <w:r w:rsidRPr="00764C47">
        <w:rPr>
          <w:rFonts w:ascii="Times New Roman" w:eastAsia="Calibri" w:hAnsi="Times New Roman" w:cs="Times New Roman"/>
          <w:sz w:val="24"/>
          <w:szCs w:val="24"/>
          <w:u w:val="single"/>
        </w:rPr>
        <w:t>Развивающая цель</w:t>
      </w:r>
      <w:r w:rsidR="00564A80" w:rsidRPr="00764C47">
        <w:rPr>
          <w:rFonts w:ascii="Times New Roman" w:eastAsia="Calibri" w:hAnsi="Times New Roman" w:cs="Times New Roman"/>
          <w:sz w:val="24"/>
          <w:szCs w:val="24"/>
          <w:u w:val="single"/>
        </w:rPr>
        <w:t>:</w:t>
      </w:r>
      <w:r w:rsidRPr="00764C47">
        <w:rPr>
          <w:rFonts w:ascii="Times New Roman" w:eastAsia="Calibri" w:hAnsi="Times New Roman" w:cs="Times New Roman"/>
          <w:sz w:val="24"/>
          <w:szCs w:val="24"/>
        </w:rPr>
        <w:t xml:space="preserve"> Р</w:t>
      </w:r>
      <w:r w:rsidR="00564A80" w:rsidRPr="00764C47">
        <w:rPr>
          <w:rFonts w:ascii="Times New Roman" w:eastAsia="Calibri" w:hAnsi="Times New Roman" w:cs="Times New Roman"/>
          <w:sz w:val="24"/>
          <w:szCs w:val="24"/>
        </w:rPr>
        <w:t>азвитие познавательного интереса, активности и</w:t>
      </w:r>
      <w:r w:rsidRPr="00764C47">
        <w:rPr>
          <w:rFonts w:ascii="Times New Roman" w:eastAsia="Calibri" w:hAnsi="Times New Roman" w:cs="Times New Roman"/>
          <w:sz w:val="24"/>
          <w:szCs w:val="24"/>
        </w:rPr>
        <w:t xml:space="preserve"> самостоятельности в творчестве.</w:t>
      </w:r>
    </w:p>
    <w:p w:rsidR="004A138A" w:rsidRPr="00764C47" w:rsidRDefault="00E819C4" w:rsidP="00E819C4">
      <w:pPr>
        <w:pStyle w:val="a3"/>
        <w:tabs>
          <w:tab w:val="left" w:pos="915"/>
        </w:tabs>
        <w:ind w:left="1068"/>
        <w:rPr>
          <w:rFonts w:ascii="Times New Roman" w:hAnsi="Times New Roman" w:cs="Times New Roman"/>
          <w:sz w:val="24"/>
          <w:szCs w:val="24"/>
        </w:rPr>
      </w:pPr>
      <w:r w:rsidRPr="00764C47">
        <w:rPr>
          <w:rFonts w:ascii="Times New Roman" w:eastAsia="Calibri" w:hAnsi="Times New Roman" w:cs="Times New Roman"/>
          <w:sz w:val="24"/>
          <w:szCs w:val="24"/>
          <w:u w:val="single"/>
        </w:rPr>
        <w:t>Задачи:</w:t>
      </w:r>
      <w:r w:rsidR="004A138A" w:rsidRPr="00764C47">
        <w:rPr>
          <w:rFonts w:ascii="Times New Roman" w:hAnsi="Times New Roman" w:cs="Times New Roman"/>
          <w:sz w:val="24"/>
          <w:szCs w:val="24"/>
        </w:rPr>
        <w:t xml:space="preserve"> </w:t>
      </w:r>
    </w:p>
    <w:p w:rsidR="004A138A" w:rsidRPr="00764C47" w:rsidRDefault="004A138A" w:rsidP="004A138A">
      <w:pPr>
        <w:pStyle w:val="a3"/>
        <w:numPr>
          <w:ilvl w:val="0"/>
          <w:numId w:val="12"/>
        </w:numPr>
        <w:tabs>
          <w:tab w:val="left" w:pos="915"/>
        </w:tabs>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развивать творческую и познавательную активность, художественную фантазию и вкус;  </w:t>
      </w:r>
    </w:p>
    <w:p w:rsidR="004A138A" w:rsidRPr="00764C47" w:rsidRDefault="004A138A" w:rsidP="004A138A">
      <w:pPr>
        <w:pStyle w:val="a3"/>
        <w:numPr>
          <w:ilvl w:val="0"/>
          <w:numId w:val="12"/>
        </w:numPr>
        <w:tabs>
          <w:tab w:val="left" w:pos="915"/>
        </w:tabs>
        <w:rPr>
          <w:rFonts w:ascii="Times New Roman" w:eastAsia="Calibri" w:hAnsi="Times New Roman" w:cs="Times New Roman"/>
          <w:sz w:val="24"/>
          <w:szCs w:val="24"/>
        </w:rPr>
      </w:pPr>
      <w:r w:rsidRPr="00764C47">
        <w:rPr>
          <w:rFonts w:ascii="Times New Roman" w:eastAsia="Calibri" w:hAnsi="Times New Roman" w:cs="Times New Roman"/>
          <w:sz w:val="24"/>
          <w:szCs w:val="24"/>
        </w:rPr>
        <w:t>развитие умения видеть черты неповторимого своеобразия в произведениях народных художественных промыслов;</w:t>
      </w:r>
    </w:p>
    <w:p w:rsidR="00E819C4" w:rsidRPr="00764C47" w:rsidRDefault="004A138A" w:rsidP="004A138A">
      <w:pPr>
        <w:pStyle w:val="a3"/>
        <w:numPr>
          <w:ilvl w:val="0"/>
          <w:numId w:val="12"/>
        </w:numPr>
        <w:tabs>
          <w:tab w:val="left" w:pos="915"/>
        </w:tabs>
        <w:rPr>
          <w:rFonts w:ascii="Times New Roman" w:eastAsia="Calibri" w:hAnsi="Times New Roman" w:cs="Times New Roman"/>
          <w:sz w:val="24"/>
          <w:szCs w:val="24"/>
          <w:u w:val="single"/>
        </w:rPr>
      </w:pPr>
      <w:r w:rsidRPr="00764C47">
        <w:rPr>
          <w:rFonts w:ascii="Times New Roman" w:eastAsia="Calibri" w:hAnsi="Times New Roman" w:cs="Times New Roman"/>
          <w:sz w:val="24"/>
          <w:szCs w:val="24"/>
        </w:rPr>
        <w:t>развитие умения овладевать приемами создания выразительной формы с опорой на народные традиции.</w:t>
      </w:r>
    </w:p>
    <w:p w:rsidR="00564A80" w:rsidRPr="00764C47" w:rsidRDefault="00564A80" w:rsidP="00564A80">
      <w:pPr>
        <w:pStyle w:val="a3"/>
        <w:numPr>
          <w:ilvl w:val="0"/>
          <w:numId w:val="5"/>
        </w:numPr>
        <w:tabs>
          <w:tab w:val="left" w:pos="915"/>
        </w:tabs>
        <w:ind w:left="1776"/>
        <w:rPr>
          <w:rFonts w:ascii="Times New Roman" w:eastAsia="Calibri" w:hAnsi="Times New Roman" w:cs="Times New Roman"/>
          <w:sz w:val="24"/>
          <w:szCs w:val="24"/>
        </w:rPr>
      </w:pPr>
      <w:r w:rsidRPr="00764C47">
        <w:rPr>
          <w:rFonts w:ascii="Times New Roman" w:eastAsia="Calibri" w:hAnsi="Times New Roman" w:cs="Times New Roman"/>
          <w:sz w:val="24"/>
          <w:szCs w:val="24"/>
        </w:rPr>
        <w:t>развитие эмоциональной сферы детей;</w:t>
      </w:r>
    </w:p>
    <w:p w:rsidR="00564A80" w:rsidRPr="00764C47" w:rsidRDefault="00564A80" w:rsidP="00564A80">
      <w:pPr>
        <w:pStyle w:val="a3"/>
        <w:numPr>
          <w:ilvl w:val="0"/>
          <w:numId w:val="5"/>
        </w:numPr>
        <w:tabs>
          <w:tab w:val="left" w:pos="915"/>
        </w:tabs>
        <w:ind w:left="1776"/>
        <w:rPr>
          <w:rFonts w:ascii="Times New Roman" w:eastAsia="Calibri" w:hAnsi="Times New Roman" w:cs="Times New Roman"/>
          <w:sz w:val="24"/>
          <w:szCs w:val="24"/>
        </w:rPr>
      </w:pPr>
      <w:r w:rsidRPr="00764C47">
        <w:rPr>
          <w:rFonts w:ascii="Times New Roman" w:eastAsia="Calibri" w:hAnsi="Times New Roman" w:cs="Times New Roman"/>
          <w:sz w:val="24"/>
          <w:szCs w:val="24"/>
        </w:rPr>
        <w:t>развитие художественно-образного, творческого мышления учащихся;</w:t>
      </w:r>
    </w:p>
    <w:p w:rsidR="00564A80" w:rsidRPr="00764C47" w:rsidRDefault="00564A80" w:rsidP="00564A80">
      <w:pPr>
        <w:pStyle w:val="a3"/>
        <w:tabs>
          <w:tab w:val="left" w:pos="915"/>
        </w:tabs>
        <w:ind w:left="1776"/>
        <w:rPr>
          <w:rFonts w:ascii="Times New Roman" w:eastAsia="Calibri" w:hAnsi="Times New Roman" w:cs="Times New Roman"/>
          <w:sz w:val="24"/>
          <w:szCs w:val="24"/>
        </w:rPr>
      </w:pPr>
    </w:p>
    <w:p w:rsidR="00564A80" w:rsidRPr="00764C47" w:rsidRDefault="00E819C4" w:rsidP="00564A80">
      <w:pPr>
        <w:pStyle w:val="a3"/>
        <w:numPr>
          <w:ilvl w:val="0"/>
          <w:numId w:val="4"/>
        </w:numPr>
        <w:tabs>
          <w:tab w:val="left" w:pos="915"/>
        </w:tabs>
        <w:rPr>
          <w:rFonts w:ascii="Times New Roman" w:eastAsia="Calibri" w:hAnsi="Times New Roman" w:cs="Times New Roman"/>
          <w:sz w:val="24"/>
          <w:szCs w:val="24"/>
        </w:rPr>
      </w:pPr>
      <w:proofErr w:type="gramStart"/>
      <w:r w:rsidRPr="00764C47">
        <w:rPr>
          <w:rFonts w:ascii="Times New Roman" w:eastAsia="Calibri" w:hAnsi="Times New Roman" w:cs="Times New Roman"/>
          <w:sz w:val="24"/>
          <w:szCs w:val="24"/>
          <w:u w:val="single"/>
        </w:rPr>
        <w:t>Воспитывающая  цель</w:t>
      </w:r>
      <w:proofErr w:type="gramEnd"/>
      <w:r w:rsidR="00564A80" w:rsidRPr="00764C47">
        <w:rPr>
          <w:rFonts w:ascii="Times New Roman" w:eastAsia="Calibri" w:hAnsi="Times New Roman" w:cs="Times New Roman"/>
          <w:sz w:val="24"/>
          <w:szCs w:val="24"/>
        </w:rPr>
        <w:t>:</w:t>
      </w:r>
      <w:r w:rsidRPr="00764C47">
        <w:rPr>
          <w:rFonts w:ascii="Times New Roman" w:eastAsia="Calibri" w:hAnsi="Times New Roman" w:cs="Times New Roman"/>
          <w:sz w:val="24"/>
          <w:szCs w:val="24"/>
        </w:rPr>
        <w:t xml:space="preserve"> Формирование эмоционально-ценностное отношение к окружающему миру через художественное творчество.</w:t>
      </w:r>
    </w:p>
    <w:p w:rsidR="004A138A" w:rsidRPr="00764C47" w:rsidRDefault="004A138A" w:rsidP="004A138A">
      <w:pPr>
        <w:pStyle w:val="a3"/>
        <w:numPr>
          <w:ilvl w:val="0"/>
          <w:numId w:val="13"/>
        </w:numPr>
        <w:tabs>
          <w:tab w:val="left" w:pos="915"/>
        </w:tabs>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воспитывать чувство гордости за свою Родину, любовь и уважение к Отечеству; </w:t>
      </w:r>
    </w:p>
    <w:p w:rsidR="004A138A" w:rsidRPr="00764C47" w:rsidRDefault="004A138A" w:rsidP="004A138A">
      <w:pPr>
        <w:pStyle w:val="a3"/>
        <w:numPr>
          <w:ilvl w:val="0"/>
          <w:numId w:val="13"/>
        </w:numPr>
        <w:tabs>
          <w:tab w:val="left" w:pos="915"/>
        </w:tabs>
        <w:rPr>
          <w:rFonts w:ascii="Times New Roman" w:eastAsia="Calibri" w:hAnsi="Times New Roman" w:cs="Times New Roman"/>
          <w:sz w:val="24"/>
          <w:szCs w:val="24"/>
        </w:rPr>
      </w:pPr>
      <w:r w:rsidRPr="00764C47">
        <w:rPr>
          <w:rFonts w:ascii="Times New Roman" w:eastAsia="Calibri" w:hAnsi="Times New Roman" w:cs="Times New Roman"/>
          <w:sz w:val="24"/>
          <w:szCs w:val="24"/>
        </w:rPr>
        <w:t>уважительное отношение к труду мастера – носителя традиций.</w:t>
      </w:r>
    </w:p>
    <w:p w:rsidR="00564A80" w:rsidRPr="00764C47" w:rsidRDefault="00564A80" w:rsidP="004A138A">
      <w:pPr>
        <w:pStyle w:val="a3"/>
        <w:numPr>
          <w:ilvl w:val="0"/>
          <w:numId w:val="13"/>
        </w:numPr>
        <w:tabs>
          <w:tab w:val="left" w:pos="915"/>
        </w:tabs>
        <w:rPr>
          <w:rFonts w:ascii="Times New Roman" w:eastAsia="Calibri" w:hAnsi="Times New Roman" w:cs="Times New Roman"/>
          <w:sz w:val="24"/>
          <w:szCs w:val="24"/>
        </w:rPr>
      </w:pPr>
      <w:r w:rsidRPr="00764C47">
        <w:rPr>
          <w:rFonts w:ascii="Times New Roman" w:eastAsia="Calibri" w:hAnsi="Times New Roman" w:cs="Times New Roman"/>
          <w:sz w:val="24"/>
          <w:szCs w:val="24"/>
        </w:rPr>
        <w:t>воспитание культуры труда;</w:t>
      </w:r>
    </w:p>
    <w:p w:rsidR="00534E08" w:rsidRPr="00764C47" w:rsidRDefault="00564A80" w:rsidP="004A138A">
      <w:pPr>
        <w:pStyle w:val="a3"/>
        <w:numPr>
          <w:ilvl w:val="0"/>
          <w:numId w:val="13"/>
        </w:numPr>
        <w:tabs>
          <w:tab w:val="left" w:pos="915"/>
        </w:tabs>
        <w:rPr>
          <w:rFonts w:ascii="Times New Roman" w:eastAsia="Calibri" w:hAnsi="Times New Roman" w:cs="Times New Roman"/>
          <w:sz w:val="24"/>
          <w:szCs w:val="24"/>
        </w:rPr>
      </w:pPr>
      <w:r w:rsidRPr="00764C47">
        <w:rPr>
          <w:rFonts w:ascii="Times New Roman" w:eastAsia="Calibri" w:hAnsi="Times New Roman" w:cs="Times New Roman"/>
          <w:sz w:val="24"/>
          <w:szCs w:val="24"/>
        </w:rPr>
        <w:t>воспитание</w:t>
      </w:r>
      <w:r w:rsidR="00534E08" w:rsidRPr="00764C47">
        <w:rPr>
          <w:rFonts w:ascii="Times New Roman" w:eastAsia="Calibri" w:hAnsi="Times New Roman" w:cs="Times New Roman"/>
          <w:sz w:val="24"/>
          <w:szCs w:val="24"/>
        </w:rPr>
        <w:t xml:space="preserve"> и развитие художественного вкуса;</w:t>
      </w:r>
    </w:p>
    <w:p w:rsidR="00113339" w:rsidRPr="00764C47" w:rsidRDefault="00113339" w:rsidP="00113339">
      <w:pPr>
        <w:pStyle w:val="a4"/>
        <w:spacing w:after="0"/>
        <w:rPr>
          <w:rFonts w:eastAsia="Calibri"/>
          <w:b/>
        </w:rPr>
      </w:pPr>
      <w:r w:rsidRPr="00764C47">
        <w:rPr>
          <w:rFonts w:eastAsia="Calibri"/>
          <w:b/>
        </w:rPr>
        <w:t xml:space="preserve">           Планируемые результаты</w:t>
      </w:r>
      <w:r w:rsidR="00534E08" w:rsidRPr="00764C47">
        <w:rPr>
          <w:rFonts w:eastAsia="Calibri"/>
          <w:b/>
        </w:rPr>
        <w:t>:</w:t>
      </w:r>
    </w:p>
    <w:p w:rsidR="00F35016" w:rsidRPr="00764C47" w:rsidRDefault="004379D5" w:rsidP="00F96EC9">
      <w:pPr>
        <w:rPr>
          <w:rFonts w:ascii="Times New Roman" w:hAnsi="Times New Roman" w:cs="Times New Roman"/>
          <w:sz w:val="24"/>
          <w:szCs w:val="24"/>
          <w:lang w:eastAsia="ru-RU"/>
        </w:rPr>
      </w:pPr>
      <w:r w:rsidRPr="00764C47">
        <w:rPr>
          <w:rFonts w:ascii="Times New Roman" w:hAnsi="Times New Roman" w:cs="Times New Roman"/>
          <w:sz w:val="24"/>
          <w:szCs w:val="24"/>
          <w:lang w:eastAsia="ru-RU"/>
        </w:rPr>
        <w:t xml:space="preserve">             </w:t>
      </w:r>
      <w:r w:rsidR="00113339" w:rsidRPr="00764C47">
        <w:rPr>
          <w:rFonts w:ascii="Times New Roman" w:hAnsi="Times New Roman" w:cs="Times New Roman"/>
          <w:sz w:val="24"/>
          <w:szCs w:val="24"/>
          <w:lang w:eastAsia="ru-RU"/>
        </w:rPr>
        <w:t xml:space="preserve"> </w:t>
      </w:r>
      <w:r w:rsidR="00113339" w:rsidRPr="00764C47">
        <w:rPr>
          <w:rFonts w:ascii="Times New Roman" w:hAnsi="Times New Roman" w:cs="Times New Roman"/>
          <w:b/>
          <w:sz w:val="24"/>
          <w:szCs w:val="24"/>
          <w:lang w:eastAsia="ru-RU"/>
        </w:rPr>
        <w:t xml:space="preserve">Предметные: </w:t>
      </w:r>
    </w:p>
    <w:p w:rsidR="00805814" w:rsidRPr="00764C47" w:rsidRDefault="00D02CC5" w:rsidP="00D02CC5">
      <w:pPr>
        <w:pStyle w:val="a3"/>
        <w:numPr>
          <w:ilvl w:val="0"/>
          <w:numId w:val="18"/>
        </w:numPr>
        <w:rPr>
          <w:rFonts w:ascii="Times New Roman" w:hAnsi="Times New Roman" w:cs="Times New Roman"/>
          <w:sz w:val="24"/>
          <w:szCs w:val="24"/>
          <w:lang w:eastAsia="ru-RU"/>
        </w:rPr>
      </w:pPr>
      <w:r w:rsidRPr="00764C47">
        <w:rPr>
          <w:rFonts w:ascii="Times New Roman" w:hAnsi="Times New Roman" w:cs="Times New Roman"/>
          <w:sz w:val="24"/>
          <w:szCs w:val="24"/>
          <w:lang w:eastAsia="ru-RU"/>
        </w:rPr>
        <w:t>Знать</w:t>
      </w:r>
      <w:r w:rsidR="00805814" w:rsidRPr="00764C47">
        <w:rPr>
          <w:rFonts w:ascii="Times New Roman" w:hAnsi="Times New Roman" w:cs="Times New Roman"/>
          <w:sz w:val="24"/>
          <w:szCs w:val="24"/>
          <w:lang w:eastAsia="ru-RU"/>
        </w:rPr>
        <w:t xml:space="preserve"> отличительные черты Дымковской, </w:t>
      </w:r>
      <w:proofErr w:type="spellStart"/>
      <w:r w:rsidR="00805814" w:rsidRPr="00764C47">
        <w:rPr>
          <w:rFonts w:ascii="Times New Roman" w:hAnsi="Times New Roman" w:cs="Times New Roman"/>
          <w:sz w:val="24"/>
          <w:szCs w:val="24"/>
          <w:lang w:eastAsia="ru-RU"/>
        </w:rPr>
        <w:t>Каргопольской</w:t>
      </w:r>
      <w:proofErr w:type="spellEnd"/>
      <w:r w:rsidR="00805814" w:rsidRPr="00764C47">
        <w:rPr>
          <w:rFonts w:ascii="Times New Roman" w:hAnsi="Times New Roman" w:cs="Times New Roman"/>
          <w:sz w:val="24"/>
          <w:szCs w:val="24"/>
          <w:lang w:eastAsia="ru-RU"/>
        </w:rPr>
        <w:t xml:space="preserve"> и </w:t>
      </w:r>
      <w:proofErr w:type="spellStart"/>
      <w:r w:rsidR="00805814" w:rsidRPr="00764C47">
        <w:rPr>
          <w:rFonts w:ascii="Times New Roman" w:hAnsi="Times New Roman" w:cs="Times New Roman"/>
          <w:sz w:val="24"/>
          <w:szCs w:val="24"/>
          <w:lang w:eastAsia="ru-RU"/>
        </w:rPr>
        <w:t>Филимоновской</w:t>
      </w:r>
      <w:proofErr w:type="spellEnd"/>
      <w:r w:rsidR="00805814" w:rsidRPr="00764C47">
        <w:rPr>
          <w:rFonts w:ascii="Times New Roman" w:hAnsi="Times New Roman" w:cs="Times New Roman"/>
          <w:sz w:val="24"/>
          <w:szCs w:val="24"/>
          <w:lang w:eastAsia="ru-RU"/>
        </w:rPr>
        <w:t xml:space="preserve"> игрушки</w:t>
      </w:r>
    </w:p>
    <w:p w:rsidR="00113339" w:rsidRPr="00764C47" w:rsidRDefault="00113339" w:rsidP="00F96EC9">
      <w:pPr>
        <w:pStyle w:val="a3"/>
        <w:numPr>
          <w:ilvl w:val="0"/>
          <w:numId w:val="18"/>
        </w:numPr>
        <w:rPr>
          <w:rFonts w:ascii="Times New Roman" w:eastAsia="Calibri" w:hAnsi="Times New Roman" w:cs="Times New Roman"/>
          <w:sz w:val="24"/>
          <w:szCs w:val="24"/>
        </w:rPr>
      </w:pPr>
      <w:r w:rsidRPr="00764C47">
        <w:rPr>
          <w:rFonts w:ascii="Times New Roman" w:eastAsia="Calibri" w:hAnsi="Times New Roman" w:cs="Times New Roman"/>
          <w:sz w:val="24"/>
          <w:szCs w:val="24"/>
        </w:rPr>
        <w:lastRenderedPageBreak/>
        <w:t>Уметь сравнивать, оценивать форму, декор игрушек, принадлежащих различным художественным промыслам, распознавать и называть игрушки ведущих народных промыслов;</w:t>
      </w:r>
    </w:p>
    <w:p w:rsidR="00113339" w:rsidRPr="00764C47" w:rsidRDefault="00113339" w:rsidP="00F96EC9">
      <w:pPr>
        <w:pStyle w:val="a3"/>
        <w:numPr>
          <w:ilvl w:val="0"/>
          <w:numId w:val="18"/>
        </w:numPr>
        <w:rPr>
          <w:rFonts w:ascii="Times New Roman" w:eastAsia="Calibri" w:hAnsi="Times New Roman" w:cs="Times New Roman"/>
          <w:sz w:val="24"/>
          <w:szCs w:val="24"/>
        </w:rPr>
      </w:pPr>
      <w:r w:rsidRPr="00764C47">
        <w:rPr>
          <w:rFonts w:ascii="Times New Roman" w:eastAsia="Calibri" w:hAnsi="Times New Roman" w:cs="Times New Roman"/>
          <w:sz w:val="24"/>
          <w:szCs w:val="24"/>
        </w:rPr>
        <w:t>осуществлять собственный художественный замысел, связанный с созданием выразительной формы в опоре на народные традиции;</w:t>
      </w:r>
    </w:p>
    <w:p w:rsidR="00113339" w:rsidRPr="00764C47" w:rsidRDefault="00113339" w:rsidP="00F96EC9">
      <w:pPr>
        <w:pStyle w:val="a3"/>
        <w:numPr>
          <w:ilvl w:val="0"/>
          <w:numId w:val="18"/>
        </w:numPr>
        <w:rPr>
          <w:rFonts w:ascii="Times New Roman" w:eastAsia="Calibri" w:hAnsi="Times New Roman" w:cs="Times New Roman"/>
          <w:sz w:val="24"/>
          <w:szCs w:val="24"/>
        </w:rPr>
      </w:pPr>
      <w:r w:rsidRPr="00764C47">
        <w:rPr>
          <w:rFonts w:ascii="Times New Roman" w:eastAsia="Calibri" w:hAnsi="Times New Roman" w:cs="Times New Roman"/>
          <w:sz w:val="24"/>
          <w:szCs w:val="24"/>
        </w:rPr>
        <w:t>осваивать характерные для того или иного промысла основные элементы народного орнамента и особенности цветового решения.</w:t>
      </w:r>
    </w:p>
    <w:p w:rsidR="00113339" w:rsidRPr="00764C47" w:rsidRDefault="00113339" w:rsidP="00F96EC9">
      <w:pPr>
        <w:pStyle w:val="a3"/>
        <w:numPr>
          <w:ilvl w:val="0"/>
          <w:numId w:val="18"/>
        </w:numPr>
        <w:rPr>
          <w:rFonts w:ascii="Times New Roman" w:eastAsia="Calibri" w:hAnsi="Times New Roman" w:cs="Times New Roman"/>
          <w:sz w:val="24"/>
          <w:szCs w:val="24"/>
        </w:rPr>
      </w:pPr>
      <w:r w:rsidRPr="00764C47">
        <w:rPr>
          <w:rFonts w:ascii="Times New Roman" w:eastAsia="Calibri" w:hAnsi="Times New Roman" w:cs="Times New Roman"/>
          <w:sz w:val="24"/>
          <w:szCs w:val="24"/>
        </w:rPr>
        <w:t>познакомиться с новыми для них ремеслами, произведениями народных мастеров.</w:t>
      </w:r>
    </w:p>
    <w:p w:rsidR="00113339" w:rsidRPr="00764C47" w:rsidRDefault="00113339" w:rsidP="00F96EC9">
      <w:pPr>
        <w:rPr>
          <w:rFonts w:ascii="Times New Roman" w:eastAsia="Calibri" w:hAnsi="Times New Roman" w:cs="Times New Roman"/>
          <w:b/>
          <w:sz w:val="24"/>
          <w:szCs w:val="24"/>
        </w:rPr>
      </w:pPr>
      <w:proofErr w:type="spellStart"/>
      <w:r w:rsidRPr="00764C47">
        <w:rPr>
          <w:rFonts w:ascii="Times New Roman" w:eastAsia="Calibri" w:hAnsi="Times New Roman" w:cs="Times New Roman"/>
          <w:b/>
          <w:sz w:val="24"/>
          <w:szCs w:val="24"/>
        </w:rPr>
        <w:t>Метапредметные</w:t>
      </w:r>
      <w:proofErr w:type="spellEnd"/>
      <w:r w:rsidRPr="00764C47">
        <w:rPr>
          <w:rFonts w:ascii="Times New Roman" w:eastAsia="Calibri" w:hAnsi="Times New Roman" w:cs="Times New Roman"/>
          <w:b/>
          <w:sz w:val="24"/>
          <w:szCs w:val="24"/>
        </w:rPr>
        <w:t xml:space="preserve"> (УУД)</w:t>
      </w:r>
    </w:p>
    <w:p w:rsidR="00F96EC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u w:val="single"/>
        </w:rPr>
        <w:t>Познавательные УУД</w:t>
      </w:r>
      <w:r w:rsidRPr="00764C47">
        <w:rPr>
          <w:rFonts w:ascii="Times New Roman" w:eastAsia="Calibri" w:hAnsi="Times New Roman" w:cs="Times New Roman"/>
          <w:sz w:val="24"/>
          <w:szCs w:val="24"/>
        </w:rPr>
        <w:t>:</w:t>
      </w:r>
    </w:p>
    <w:p w:rsidR="00F96EC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ставят и формулируют проблему урока: выдвигают версии об увиденном, работают по плану, сверяются с целью, делают выводы;</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самостоятельно создают алгоритм действий при работе над анализом народного произведения; определяют цель.</w:t>
      </w:r>
    </w:p>
    <w:p w:rsidR="00F96EC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u w:val="single"/>
        </w:rPr>
        <w:t>Регулятивные УУД</w:t>
      </w:r>
      <w:r w:rsidRPr="00764C47">
        <w:rPr>
          <w:rFonts w:ascii="Times New Roman" w:eastAsia="Calibri" w:hAnsi="Times New Roman" w:cs="Times New Roman"/>
          <w:sz w:val="24"/>
          <w:szCs w:val="24"/>
        </w:rPr>
        <w:t xml:space="preserve">: </w:t>
      </w:r>
      <w:r w:rsidRPr="00764C47">
        <w:rPr>
          <w:rFonts w:ascii="Times New Roman" w:eastAsia="Calibri" w:hAnsi="Times New Roman" w:cs="Times New Roman"/>
          <w:sz w:val="24"/>
          <w:szCs w:val="24"/>
        </w:rPr>
        <w:tab/>
      </w:r>
    </w:p>
    <w:p w:rsidR="00F96EC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определять и формулировать цель </w:t>
      </w:r>
      <w:proofErr w:type="gramStart"/>
      <w:r w:rsidRPr="00764C47">
        <w:rPr>
          <w:rFonts w:ascii="Times New Roman" w:eastAsia="Calibri" w:hAnsi="Times New Roman" w:cs="Times New Roman"/>
          <w:sz w:val="24"/>
          <w:szCs w:val="24"/>
        </w:rPr>
        <w:t>деятельности  с</w:t>
      </w:r>
      <w:proofErr w:type="gramEnd"/>
      <w:r w:rsidRPr="00764C47">
        <w:rPr>
          <w:rFonts w:ascii="Times New Roman" w:eastAsia="Calibri" w:hAnsi="Times New Roman" w:cs="Times New Roman"/>
          <w:sz w:val="24"/>
          <w:szCs w:val="24"/>
        </w:rPr>
        <w:t xml:space="preserve"> помощью учителя; </w:t>
      </w:r>
    </w:p>
    <w:p w:rsidR="00F96EC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принимают и сохраняют учебную задачу;</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оценивают свои достижения на уроке.</w:t>
      </w:r>
    </w:p>
    <w:p w:rsidR="00F96EC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u w:val="single"/>
        </w:rPr>
        <w:t>Коммуникативные УУД</w:t>
      </w:r>
      <w:r w:rsidRPr="00764C47">
        <w:rPr>
          <w:rFonts w:ascii="Times New Roman" w:eastAsia="Calibri" w:hAnsi="Times New Roman" w:cs="Times New Roman"/>
          <w:sz w:val="24"/>
          <w:szCs w:val="24"/>
        </w:rPr>
        <w:t>:</w:t>
      </w:r>
    </w:p>
    <w:p w:rsidR="00F96EC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оформлять свои мысли в устной и художественной форме проявляют активность при решении коммуникативных и познавательных задач в групповой работе;</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выдвигают контраргументы в дискуссии;</w:t>
      </w:r>
      <w:r w:rsidR="00F96EC9" w:rsidRPr="00764C47">
        <w:rPr>
          <w:rFonts w:ascii="Times New Roman" w:eastAsia="Calibri" w:hAnsi="Times New Roman" w:cs="Times New Roman"/>
          <w:sz w:val="24"/>
          <w:szCs w:val="24"/>
        </w:rPr>
        <w:t xml:space="preserve"> </w:t>
      </w:r>
      <w:r w:rsidRPr="00764C47">
        <w:rPr>
          <w:rFonts w:ascii="Times New Roman" w:eastAsia="Calibri" w:hAnsi="Times New Roman" w:cs="Times New Roman"/>
          <w:sz w:val="24"/>
          <w:szCs w:val="24"/>
        </w:rPr>
        <w:t>делают выводы.</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u w:val="single"/>
        </w:rPr>
        <w:t>Личностные УУД</w:t>
      </w:r>
      <w:r w:rsidRPr="00764C47">
        <w:rPr>
          <w:rFonts w:ascii="Times New Roman" w:eastAsia="Calibri" w:hAnsi="Times New Roman" w:cs="Times New Roman"/>
          <w:sz w:val="24"/>
          <w:szCs w:val="24"/>
        </w:rPr>
        <w:t>: Сформировать:</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уважительное отношение к культуре и искусству своей страны</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целостное мировоззрение</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коммуникативную компетентность в общении со сверстниками</w:t>
      </w:r>
    </w:p>
    <w:p w:rsidR="00113339" w:rsidRPr="00764C47"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потребность в самостоятельной практической творческой деятельности</w:t>
      </w:r>
    </w:p>
    <w:p w:rsidR="005F340E" w:rsidRDefault="00113339" w:rsidP="00F96EC9">
      <w:pPr>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умение проводить самооценку на основе критерия успешности учебной </w:t>
      </w:r>
      <w:r w:rsidR="005F340E" w:rsidRPr="00764C47">
        <w:rPr>
          <w:rFonts w:ascii="Times New Roman" w:eastAsia="Calibri" w:hAnsi="Times New Roman" w:cs="Times New Roman"/>
          <w:sz w:val="24"/>
          <w:szCs w:val="24"/>
        </w:rPr>
        <w:t xml:space="preserve"> </w:t>
      </w:r>
    </w:p>
    <w:p w:rsidR="00890C30" w:rsidRPr="00890C30" w:rsidRDefault="00890C30" w:rsidP="00890C30">
      <w:pPr>
        <w:rPr>
          <w:rFonts w:ascii="Times New Roman" w:eastAsia="Calibri" w:hAnsi="Times New Roman" w:cs="Times New Roman"/>
          <w:sz w:val="24"/>
          <w:szCs w:val="24"/>
        </w:rPr>
      </w:pPr>
      <w:r w:rsidRPr="00890C30">
        <w:rPr>
          <w:rFonts w:ascii="Times New Roman" w:eastAsia="Calibri" w:hAnsi="Times New Roman" w:cs="Times New Roman"/>
          <w:b/>
          <w:sz w:val="24"/>
          <w:szCs w:val="24"/>
        </w:rPr>
        <w:t xml:space="preserve">Вид урока. </w:t>
      </w:r>
      <w:r w:rsidRPr="00890C30">
        <w:rPr>
          <w:rFonts w:ascii="Times New Roman" w:eastAsia="Calibri" w:hAnsi="Times New Roman" w:cs="Times New Roman"/>
          <w:sz w:val="24"/>
          <w:szCs w:val="24"/>
        </w:rPr>
        <w:t>Урок – практикум</w:t>
      </w:r>
    </w:p>
    <w:p w:rsidR="00890C30" w:rsidRPr="00890C30" w:rsidRDefault="00890C30" w:rsidP="00890C30">
      <w:pPr>
        <w:rPr>
          <w:rFonts w:ascii="Times New Roman" w:eastAsia="Calibri" w:hAnsi="Times New Roman" w:cs="Times New Roman"/>
          <w:b/>
          <w:sz w:val="24"/>
          <w:szCs w:val="24"/>
        </w:rPr>
      </w:pPr>
      <w:r w:rsidRPr="00890C30">
        <w:rPr>
          <w:rFonts w:ascii="Times New Roman" w:eastAsia="Calibri" w:hAnsi="Times New Roman" w:cs="Times New Roman"/>
          <w:b/>
          <w:sz w:val="24"/>
          <w:szCs w:val="24"/>
        </w:rPr>
        <w:t xml:space="preserve">Формы обучения. </w:t>
      </w:r>
      <w:r w:rsidRPr="00890C30">
        <w:rPr>
          <w:rFonts w:ascii="Times New Roman" w:eastAsia="Calibri" w:hAnsi="Times New Roman" w:cs="Times New Roman"/>
          <w:sz w:val="24"/>
          <w:szCs w:val="24"/>
        </w:rPr>
        <w:t>Индивидуальная и групповая.</w:t>
      </w:r>
    </w:p>
    <w:p w:rsidR="00890C30" w:rsidRPr="00890C30" w:rsidRDefault="00890C30" w:rsidP="00890C30">
      <w:pPr>
        <w:rPr>
          <w:rFonts w:ascii="Times New Roman" w:eastAsia="Calibri" w:hAnsi="Times New Roman" w:cs="Times New Roman"/>
          <w:sz w:val="24"/>
          <w:szCs w:val="24"/>
        </w:rPr>
      </w:pPr>
      <w:r w:rsidRPr="00890C30">
        <w:rPr>
          <w:rFonts w:ascii="Times New Roman" w:eastAsia="Calibri" w:hAnsi="Times New Roman" w:cs="Times New Roman"/>
          <w:b/>
          <w:sz w:val="24"/>
          <w:szCs w:val="24"/>
        </w:rPr>
        <w:t>Методы обучения:</w:t>
      </w:r>
    </w:p>
    <w:p w:rsidR="00890C30" w:rsidRPr="00890C30" w:rsidRDefault="00890C30" w:rsidP="00890C30">
      <w:pPr>
        <w:numPr>
          <w:ilvl w:val="0"/>
          <w:numId w:val="20"/>
        </w:numPr>
        <w:rPr>
          <w:rFonts w:ascii="Times New Roman" w:eastAsia="Calibri" w:hAnsi="Times New Roman" w:cs="Times New Roman"/>
          <w:sz w:val="24"/>
          <w:szCs w:val="24"/>
        </w:rPr>
      </w:pPr>
      <w:r w:rsidRPr="00890C30">
        <w:rPr>
          <w:rFonts w:ascii="Times New Roman" w:eastAsia="Calibri" w:hAnsi="Times New Roman" w:cs="Times New Roman"/>
          <w:sz w:val="24"/>
          <w:szCs w:val="24"/>
        </w:rPr>
        <w:t>словесные (беседа, диалог);</w:t>
      </w:r>
    </w:p>
    <w:p w:rsidR="00890C30" w:rsidRPr="00890C30" w:rsidRDefault="00890C30" w:rsidP="00890C30">
      <w:pPr>
        <w:numPr>
          <w:ilvl w:val="0"/>
          <w:numId w:val="20"/>
        </w:numPr>
        <w:rPr>
          <w:rFonts w:ascii="Times New Roman" w:eastAsia="Calibri" w:hAnsi="Times New Roman" w:cs="Times New Roman"/>
          <w:sz w:val="24"/>
          <w:szCs w:val="24"/>
        </w:rPr>
      </w:pPr>
      <w:r w:rsidRPr="00890C30">
        <w:rPr>
          <w:rFonts w:ascii="Times New Roman" w:eastAsia="Calibri" w:hAnsi="Times New Roman" w:cs="Times New Roman"/>
          <w:sz w:val="24"/>
          <w:szCs w:val="24"/>
        </w:rPr>
        <w:t>наглядный (репродукции, образцы)</w:t>
      </w:r>
    </w:p>
    <w:p w:rsidR="00890C30" w:rsidRPr="00890C30" w:rsidRDefault="00890C30" w:rsidP="00890C30">
      <w:pPr>
        <w:numPr>
          <w:ilvl w:val="0"/>
          <w:numId w:val="20"/>
        </w:numPr>
        <w:rPr>
          <w:rFonts w:ascii="Times New Roman" w:eastAsia="Calibri" w:hAnsi="Times New Roman" w:cs="Times New Roman"/>
          <w:sz w:val="24"/>
          <w:szCs w:val="24"/>
        </w:rPr>
      </w:pPr>
      <w:r w:rsidRPr="00890C30">
        <w:rPr>
          <w:rFonts w:ascii="Times New Roman" w:eastAsia="Calibri" w:hAnsi="Times New Roman" w:cs="Times New Roman"/>
          <w:sz w:val="24"/>
          <w:szCs w:val="24"/>
        </w:rPr>
        <w:lastRenderedPageBreak/>
        <w:t>педагогика сотрудничества (учебный диалог, учебная дискуссия).</w:t>
      </w:r>
    </w:p>
    <w:p w:rsidR="00890C30" w:rsidRPr="00890C30" w:rsidRDefault="00890C30" w:rsidP="00890C30">
      <w:pPr>
        <w:numPr>
          <w:ilvl w:val="0"/>
          <w:numId w:val="20"/>
        </w:numPr>
        <w:rPr>
          <w:rFonts w:ascii="Times New Roman" w:eastAsia="Calibri" w:hAnsi="Times New Roman" w:cs="Times New Roman"/>
          <w:sz w:val="24"/>
          <w:szCs w:val="24"/>
        </w:rPr>
      </w:pPr>
      <w:r w:rsidRPr="00890C30">
        <w:rPr>
          <w:rFonts w:ascii="Times New Roman" w:eastAsia="Calibri" w:hAnsi="Times New Roman" w:cs="Times New Roman"/>
          <w:sz w:val="24"/>
          <w:szCs w:val="24"/>
        </w:rPr>
        <w:t>методы самостоятельной работы и работы под руководством преподавателя.</w:t>
      </w:r>
    </w:p>
    <w:p w:rsidR="00890C30" w:rsidRPr="00890C30" w:rsidRDefault="00890C30" w:rsidP="00890C30">
      <w:pPr>
        <w:numPr>
          <w:ilvl w:val="0"/>
          <w:numId w:val="20"/>
        </w:numPr>
        <w:rPr>
          <w:rFonts w:ascii="Times New Roman" w:eastAsia="Calibri" w:hAnsi="Times New Roman" w:cs="Times New Roman"/>
          <w:sz w:val="24"/>
          <w:szCs w:val="24"/>
        </w:rPr>
      </w:pPr>
      <w:r w:rsidRPr="00890C30">
        <w:rPr>
          <w:rFonts w:ascii="Times New Roman" w:eastAsia="Calibri" w:hAnsi="Times New Roman" w:cs="Times New Roman"/>
          <w:sz w:val="24"/>
          <w:szCs w:val="24"/>
        </w:rPr>
        <w:t>дедуктивные (анализ, применение знаний, обобщение).</w:t>
      </w:r>
    </w:p>
    <w:p w:rsidR="003B4B3B" w:rsidRPr="00764C47" w:rsidRDefault="003B4B3B" w:rsidP="00517B2C">
      <w:pPr>
        <w:rPr>
          <w:rFonts w:ascii="Times New Roman" w:hAnsi="Times New Roman" w:cs="Times New Roman"/>
          <w:sz w:val="24"/>
          <w:szCs w:val="24"/>
        </w:rPr>
      </w:pPr>
      <w:proofErr w:type="spellStart"/>
      <w:r w:rsidRPr="00764C47">
        <w:rPr>
          <w:rFonts w:ascii="Times New Roman" w:hAnsi="Times New Roman" w:cs="Times New Roman"/>
          <w:b/>
          <w:sz w:val="24"/>
          <w:szCs w:val="24"/>
        </w:rPr>
        <w:t>Межпредметная</w:t>
      </w:r>
      <w:proofErr w:type="spellEnd"/>
      <w:r w:rsidRPr="00764C47">
        <w:rPr>
          <w:rFonts w:ascii="Times New Roman" w:hAnsi="Times New Roman" w:cs="Times New Roman"/>
          <w:b/>
          <w:sz w:val="24"/>
          <w:szCs w:val="24"/>
        </w:rPr>
        <w:t xml:space="preserve">, </w:t>
      </w:r>
      <w:proofErr w:type="spellStart"/>
      <w:r w:rsidRPr="00764C47">
        <w:rPr>
          <w:rFonts w:ascii="Times New Roman" w:hAnsi="Times New Roman" w:cs="Times New Roman"/>
          <w:b/>
          <w:sz w:val="24"/>
          <w:szCs w:val="24"/>
        </w:rPr>
        <w:t>внутрипредметная</w:t>
      </w:r>
      <w:proofErr w:type="spellEnd"/>
      <w:r w:rsidRPr="00764C47">
        <w:rPr>
          <w:rFonts w:ascii="Times New Roman" w:hAnsi="Times New Roman" w:cs="Times New Roman"/>
          <w:b/>
          <w:sz w:val="24"/>
          <w:szCs w:val="24"/>
        </w:rPr>
        <w:t xml:space="preserve"> </w:t>
      </w:r>
      <w:proofErr w:type="gramStart"/>
      <w:r w:rsidRPr="00764C47">
        <w:rPr>
          <w:rFonts w:ascii="Times New Roman" w:hAnsi="Times New Roman" w:cs="Times New Roman"/>
          <w:b/>
          <w:sz w:val="24"/>
          <w:szCs w:val="24"/>
        </w:rPr>
        <w:t>связь</w:t>
      </w:r>
      <w:r w:rsidRPr="00764C47">
        <w:rPr>
          <w:rFonts w:ascii="Times New Roman" w:hAnsi="Times New Roman" w:cs="Times New Roman"/>
          <w:sz w:val="24"/>
          <w:szCs w:val="24"/>
        </w:rPr>
        <w:t xml:space="preserve">:   </w:t>
      </w:r>
      <w:proofErr w:type="gramEnd"/>
      <w:r w:rsidRPr="00764C47">
        <w:rPr>
          <w:rFonts w:ascii="Times New Roman" w:hAnsi="Times New Roman" w:cs="Times New Roman"/>
          <w:sz w:val="24"/>
          <w:szCs w:val="24"/>
        </w:rPr>
        <w:t>ИЗО, окружающий мир.</w:t>
      </w:r>
    </w:p>
    <w:p w:rsidR="005F340E" w:rsidRPr="00764C47" w:rsidRDefault="003B4B3B" w:rsidP="005F340E">
      <w:pPr>
        <w:rPr>
          <w:rFonts w:ascii="Times New Roman" w:eastAsia="Calibri" w:hAnsi="Times New Roman" w:cs="Times New Roman"/>
          <w:sz w:val="24"/>
          <w:szCs w:val="24"/>
        </w:rPr>
      </w:pPr>
      <w:r w:rsidRPr="00764C47">
        <w:rPr>
          <w:rFonts w:ascii="Times New Roman" w:hAnsi="Times New Roman" w:cs="Times New Roman"/>
          <w:b/>
          <w:sz w:val="24"/>
          <w:szCs w:val="24"/>
        </w:rPr>
        <w:t>Оснащение, оборудование.</w:t>
      </w:r>
      <w:r w:rsidR="005F340E" w:rsidRPr="00764C47">
        <w:rPr>
          <w:rFonts w:ascii="Times New Roman" w:eastAsia="Calibri" w:hAnsi="Times New Roman" w:cs="Times New Roman"/>
          <w:sz w:val="24"/>
          <w:szCs w:val="24"/>
        </w:rPr>
        <w:t xml:space="preserve"> </w:t>
      </w:r>
    </w:p>
    <w:p w:rsidR="005F340E" w:rsidRPr="00764C47" w:rsidRDefault="005F340E" w:rsidP="005F340E">
      <w:pPr>
        <w:spacing w:after="160" w:line="259" w:lineRule="auto"/>
        <w:rPr>
          <w:rFonts w:ascii="Times New Roman" w:eastAsia="Calibri" w:hAnsi="Times New Roman" w:cs="Times New Roman"/>
          <w:sz w:val="24"/>
          <w:szCs w:val="24"/>
          <w:u w:val="single"/>
        </w:rPr>
      </w:pPr>
      <w:r w:rsidRPr="00764C47">
        <w:rPr>
          <w:rFonts w:ascii="Times New Roman" w:eastAsia="Calibri" w:hAnsi="Times New Roman" w:cs="Times New Roman"/>
          <w:sz w:val="24"/>
          <w:szCs w:val="24"/>
          <w:u w:val="single"/>
        </w:rPr>
        <w:t>Для учителя:</w:t>
      </w:r>
    </w:p>
    <w:p w:rsidR="005F340E" w:rsidRPr="00764C47" w:rsidRDefault="00F96EC9" w:rsidP="005F340E">
      <w:pPr>
        <w:spacing w:after="160" w:line="259" w:lineRule="auto"/>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1. Ц</w:t>
      </w:r>
      <w:r w:rsidR="005F340E" w:rsidRPr="00764C47">
        <w:rPr>
          <w:rFonts w:ascii="Times New Roman" w:eastAsia="Calibri" w:hAnsi="Times New Roman" w:cs="Times New Roman"/>
          <w:sz w:val="24"/>
          <w:szCs w:val="24"/>
        </w:rPr>
        <w:t xml:space="preserve">ветные иллюстрации с изображением дымковских, </w:t>
      </w:r>
      <w:proofErr w:type="spellStart"/>
      <w:r w:rsidR="005F340E" w:rsidRPr="00764C47">
        <w:rPr>
          <w:rFonts w:ascii="Times New Roman" w:eastAsia="Calibri" w:hAnsi="Times New Roman" w:cs="Times New Roman"/>
          <w:sz w:val="24"/>
          <w:szCs w:val="24"/>
        </w:rPr>
        <w:t>каргопольских</w:t>
      </w:r>
      <w:proofErr w:type="spellEnd"/>
      <w:r w:rsidR="005F340E" w:rsidRPr="00764C47">
        <w:rPr>
          <w:rFonts w:ascii="Times New Roman" w:eastAsia="Calibri" w:hAnsi="Times New Roman" w:cs="Times New Roman"/>
          <w:sz w:val="24"/>
          <w:szCs w:val="24"/>
        </w:rPr>
        <w:t xml:space="preserve"> и </w:t>
      </w:r>
      <w:proofErr w:type="spellStart"/>
      <w:r w:rsidR="005F340E" w:rsidRPr="00764C47">
        <w:rPr>
          <w:rFonts w:ascii="Times New Roman" w:eastAsia="Calibri" w:hAnsi="Times New Roman" w:cs="Times New Roman"/>
          <w:sz w:val="24"/>
          <w:szCs w:val="24"/>
        </w:rPr>
        <w:t>филимоновских</w:t>
      </w:r>
      <w:proofErr w:type="spellEnd"/>
      <w:r w:rsidR="005F340E" w:rsidRPr="00764C47">
        <w:rPr>
          <w:rFonts w:ascii="Times New Roman" w:eastAsia="Calibri" w:hAnsi="Times New Roman" w:cs="Times New Roman"/>
          <w:sz w:val="24"/>
          <w:szCs w:val="24"/>
        </w:rPr>
        <w:t xml:space="preserve"> игрушек.</w:t>
      </w:r>
    </w:p>
    <w:p w:rsidR="005F340E" w:rsidRPr="00764C47" w:rsidRDefault="005F340E" w:rsidP="005F340E">
      <w:pPr>
        <w:spacing w:after="160" w:line="259" w:lineRule="auto"/>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2. </w:t>
      </w:r>
      <w:r w:rsidR="00F96EC9" w:rsidRPr="00764C47">
        <w:rPr>
          <w:rFonts w:ascii="Times New Roman" w:eastAsia="Calibri" w:hAnsi="Times New Roman" w:cs="Times New Roman"/>
          <w:sz w:val="24"/>
          <w:szCs w:val="24"/>
        </w:rPr>
        <w:t>Т</w:t>
      </w:r>
      <w:r w:rsidRPr="00764C47">
        <w:rPr>
          <w:rFonts w:ascii="Times New Roman" w:eastAsia="Calibri" w:hAnsi="Times New Roman" w:cs="Times New Roman"/>
          <w:sz w:val="24"/>
          <w:szCs w:val="24"/>
        </w:rPr>
        <w:t xml:space="preserve">аблицы с элементами узоров дымковской, </w:t>
      </w:r>
      <w:proofErr w:type="spellStart"/>
      <w:r w:rsidRPr="00764C47">
        <w:rPr>
          <w:rFonts w:ascii="Times New Roman" w:eastAsia="Calibri" w:hAnsi="Times New Roman" w:cs="Times New Roman"/>
          <w:sz w:val="24"/>
          <w:szCs w:val="24"/>
        </w:rPr>
        <w:t>каргопольской</w:t>
      </w:r>
      <w:proofErr w:type="spellEnd"/>
      <w:r w:rsidRPr="00764C47">
        <w:rPr>
          <w:rFonts w:ascii="Times New Roman" w:eastAsia="Calibri" w:hAnsi="Times New Roman" w:cs="Times New Roman"/>
          <w:sz w:val="24"/>
          <w:szCs w:val="24"/>
        </w:rPr>
        <w:t xml:space="preserve"> и </w:t>
      </w:r>
      <w:proofErr w:type="spellStart"/>
      <w:r w:rsidRPr="00764C47">
        <w:rPr>
          <w:rFonts w:ascii="Times New Roman" w:eastAsia="Calibri" w:hAnsi="Times New Roman" w:cs="Times New Roman"/>
          <w:sz w:val="24"/>
          <w:szCs w:val="24"/>
        </w:rPr>
        <w:t>филимоновской</w:t>
      </w:r>
      <w:proofErr w:type="spellEnd"/>
      <w:r w:rsidRPr="00764C47">
        <w:rPr>
          <w:rFonts w:ascii="Times New Roman" w:eastAsia="Calibri" w:hAnsi="Times New Roman" w:cs="Times New Roman"/>
          <w:sz w:val="24"/>
          <w:szCs w:val="24"/>
        </w:rPr>
        <w:t xml:space="preserve"> росписи.</w:t>
      </w:r>
    </w:p>
    <w:p w:rsidR="00890C30" w:rsidRDefault="00F96EC9" w:rsidP="005F340E">
      <w:pPr>
        <w:spacing w:after="160" w:line="259" w:lineRule="auto"/>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3. М</w:t>
      </w:r>
      <w:r w:rsidR="00890C30">
        <w:rPr>
          <w:rFonts w:ascii="Times New Roman" w:eastAsia="Calibri" w:hAnsi="Times New Roman" w:cs="Times New Roman"/>
          <w:sz w:val="24"/>
          <w:szCs w:val="24"/>
        </w:rPr>
        <w:t>ультимедийная презентация «Древние символы в народных игрушках».</w:t>
      </w:r>
      <w:r w:rsidR="005F340E" w:rsidRPr="00764C47">
        <w:rPr>
          <w:rFonts w:ascii="Times New Roman" w:eastAsia="Calibri" w:hAnsi="Times New Roman" w:cs="Times New Roman"/>
          <w:sz w:val="24"/>
          <w:szCs w:val="24"/>
        </w:rPr>
        <w:t xml:space="preserve"> </w:t>
      </w:r>
    </w:p>
    <w:p w:rsidR="005F340E" w:rsidRPr="00764C47" w:rsidRDefault="005F340E" w:rsidP="005F340E">
      <w:pPr>
        <w:spacing w:after="160" w:line="259" w:lineRule="auto"/>
        <w:rPr>
          <w:rFonts w:ascii="Times New Roman" w:eastAsia="Calibri" w:hAnsi="Times New Roman" w:cs="Times New Roman"/>
          <w:sz w:val="24"/>
          <w:szCs w:val="24"/>
          <w:u w:val="single"/>
        </w:rPr>
      </w:pPr>
      <w:r w:rsidRPr="00764C47">
        <w:rPr>
          <w:rFonts w:ascii="Times New Roman" w:eastAsia="Calibri" w:hAnsi="Times New Roman" w:cs="Times New Roman"/>
          <w:sz w:val="24"/>
          <w:szCs w:val="24"/>
          <w:u w:val="single"/>
        </w:rPr>
        <w:t>Для учащихся:</w:t>
      </w:r>
    </w:p>
    <w:p w:rsidR="005F340E" w:rsidRPr="00764C47" w:rsidRDefault="00F96EC9" w:rsidP="005F340E">
      <w:pPr>
        <w:spacing w:after="160" w:line="259" w:lineRule="auto"/>
        <w:rPr>
          <w:rFonts w:ascii="Times New Roman" w:eastAsia="Calibri" w:hAnsi="Times New Roman" w:cs="Times New Roman"/>
          <w:sz w:val="24"/>
          <w:szCs w:val="24"/>
        </w:rPr>
      </w:pPr>
      <w:r w:rsidRPr="00764C47">
        <w:rPr>
          <w:rFonts w:ascii="Times New Roman" w:eastAsia="Calibri" w:hAnsi="Times New Roman" w:cs="Times New Roman"/>
          <w:sz w:val="24"/>
          <w:szCs w:val="24"/>
        </w:rPr>
        <w:t>1. Р</w:t>
      </w:r>
      <w:r w:rsidR="005F340E" w:rsidRPr="00764C47">
        <w:rPr>
          <w:rFonts w:ascii="Times New Roman" w:eastAsia="Calibri" w:hAnsi="Times New Roman" w:cs="Times New Roman"/>
          <w:sz w:val="24"/>
          <w:szCs w:val="24"/>
        </w:rPr>
        <w:t>исунки, иллюстрации с изображением глиняных игрушек</w:t>
      </w:r>
    </w:p>
    <w:p w:rsidR="005F340E" w:rsidRPr="00764C47" w:rsidRDefault="00890C30" w:rsidP="005F340E">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 Т</w:t>
      </w:r>
      <w:r w:rsidR="005F340E" w:rsidRPr="00764C47">
        <w:rPr>
          <w:rFonts w:ascii="Times New Roman" w:eastAsia="Calibri" w:hAnsi="Times New Roman" w:cs="Times New Roman"/>
          <w:sz w:val="24"/>
          <w:szCs w:val="24"/>
        </w:rPr>
        <w:t xml:space="preserve">аблицы с элементами узоров дымковской, </w:t>
      </w:r>
      <w:proofErr w:type="spellStart"/>
      <w:r w:rsidR="005F340E" w:rsidRPr="00764C47">
        <w:rPr>
          <w:rFonts w:ascii="Times New Roman" w:eastAsia="Calibri" w:hAnsi="Times New Roman" w:cs="Times New Roman"/>
          <w:sz w:val="24"/>
          <w:szCs w:val="24"/>
        </w:rPr>
        <w:t>каргопольской</w:t>
      </w:r>
      <w:proofErr w:type="spellEnd"/>
      <w:r w:rsidR="005F340E" w:rsidRPr="00764C47">
        <w:rPr>
          <w:rFonts w:ascii="Times New Roman" w:eastAsia="Calibri" w:hAnsi="Times New Roman" w:cs="Times New Roman"/>
          <w:sz w:val="24"/>
          <w:szCs w:val="24"/>
        </w:rPr>
        <w:t xml:space="preserve"> и </w:t>
      </w:r>
      <w:proofErr w:type="spellStart"/>
      <w:r w:rsidR="005F340E" w:rsidRPr="00764C47">
        <w:rPr>
          <w:rFonts w:ascii="Times New Roman" w:eastAsia="Calibri" w:hAnsi="Times New Roman" w:cs="Times New Roman"/>
          <w:sz w:val="24"/>
          <w:szCs w:val="24"/>
        </w:rPr>
        <w:t>филимоновской</w:t>
      </w:r>
      <w:proofErr w:type="spellEnd"/>
      <w:r w:rsidR="005F340E" w:rsidRPr="00764C47">
        <w:rPr>
          <w:rFonts w:ascii="Times New Roman" w:eastAsia="Calibri" w:hAnsi="Times New Roman" w:cs="Times New Roman"/>
          <w:sz w:val="24"/>
          <w:szCs w:val="24"/>
        </w:rPr>
        <w:t xml:space="preserve"> росписи;</w:t>
      </w:r>
    </w:p>
    <w:p w:rsidR="003B4B3B" w:rsidRPr="00517B2C" w:rsidRDefault="00890C30" w:rsidP="00517B2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 Г</w:t>
      </w:r>
      <w:r w:rsidR="005F340E" w:rsidRPr="00764C47">
        <w:rPr>
          <w:rFonts w:ascii="Times New Roman" w:eastAsia="Calibri" w:hAnsi="Times New Roman" w:cs="Times New Roman"/>
          <w:sz w:val="24"/>
          <w:szCs w:val="24"/>
        </w:rPr>
        <w:t>уашь, палитры, стаканчики непроливайки, салфетки, кисточки.</w:t>
      </w:r>
    </w:p>
    <w:p w:rsidR="005F340E" w:rsidRPr="00764C47" w:rsidRDefault="00517B2C" w:rsidP="005F340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3B4B3B" w:rsidRPr="00764C47">
        <w:rPr>
          <w:rFonts w:ascii="Times New Roman" w:hAnsi="Times New Roman" w:cs="Times New Roman"/>
          <w:b/>
          <w:sz w:val="24"/>
          <w:szCs w:val="24"/>
        </w:rPr>
        <w:t>Литература.</w:t>
      </w:r>
    </w:p>
    <w:p w:rsidR="005F340E" w:rsidRPr="00764C47" w:rsidRDefault="005F340E" w:rsidP="005F340E">
      <w:pPr>
        <w:spacing w:after="0" w:line="240" w:lineRule="auto"/>
        <w:jc w:val="both"/>
        <w:rPr>
          <w:rFonts w:ascii="Times New Roman" w:eastAsia="Calibri" w:hAnsi="Times New Roman" w:cs="Times New Roman"/>
          <w:sz w:val="24"/>
          <w:szCs w:val="24"/>
        </w:rPr>
      </w:pPr>
      <w:r w:rsidRPr="00764C47">
        <w:rPr>
          <w:rFonts w:ascii="Times New Roman" w:eastAsia="Calibri" w:hAnsi="Times New Roman" w:cs="Times New Roman"/>
          <w:sz w:val="24"/>
          <w:szCs w:val="24"/>
        </w:rPr>
        <w:t xml:space="preserve"> 1.Учебник для 5 класса Изобразительное искусство. «Декоративно-прикладное искусство в жизни человека», авторы </w:t>
      </w:r>
      <w:proofErr w:type="spellStart"/>
      <w:r w:rsidRPr="00764C47">
        <w:rPr>
          <w:rFonts w:ascii="Times New Roman" w:eastAsia="Calibri" w:hAnsi="Times New Roman" w:cs="Times New Roman"/>
          <w:sz w:val="24"/>
          <w:szCs w:val="24"/>
        </w:rPr>
        <w:t>Н.А.Горяева</w:t>
      </w:r>
      <w:proofErr w:type="spellEnd"/>
      <w:r w:rsidRPr="00764C47">
        <w:rPr>
          <w:rFonts w:ascii="Times New Roman" w:eastAsia="Calibri" w:hAnsi="Times New Roman" w:cs="Times New Roman"/>
          <w:sz w:val="24"/>
          <w:szCs w:val="24"/>
        </w:rPr>
        <w:t xml:space="preserve">, </w:t>
      </w:r>
      <w:proofErr w:type="spellStart"/>
      <w:r w:rsidRPr="00764C47">
        <w:rPr>
          <w:rFonts w:ascii="Times New Roman" w:eastAsia="Calibri" w:hAnsi="Times New Roman" w:cs="Times New Roman"/>
          <w:sz w:val="24"/>
          <w:szCs w:val="24"/>
        </w:rPr>
        <w:t>О.В.Островская</w:t>
      </w:r>
      <w:proofErr w:type="spellEnd"/>
    </w:p>
    <w:p w:rsidR="005F340E" w:rsidRPr="00764C47" w:rsidRDefault="005F340E" w:rsidP="005F340E">
      <w:pPr>
        <w:spacing w:after="0" w:line="240" w:lineRule="auto"/>
        <w:jc w:val="both"/>
        <w:rPr>
          <w:rFonts w:ascii="Times New Roman" w:eastAsia="Times New Roman" w:hAnsi="Times New Roman" w:cs="Times New Roman"/>
          <w:sz w:val="24"/>
          <w:szCs w:val="24"/>
          <w:lang w:eastAsia="ru-RU"/>
        </w:rPr>
      </w:pPr>
      <w:r w:rsidRPr="00764C47">
        <w:rPr>
          <w:rFonts w:ascii="Times New Roman" w:eastAsia="Times New Roman" w:hAnsi="Times New Roman" w:cs="Times New Roman"/>
          <w:sz w:val="24"/>
          <w:szCs w:val="24"/>
          <w:lang w:eastAsia="ru-RU"/>
        </w:rPr>
        <w:t xml:space="preserve">2.Н. М. Сокольникова «Изобразительное искусство и методика его преподавания в начальной школе»: учебное пособие для </w:t>
      </w:r>
      <w:proofErr w:type="gramStart"/>
      <w:r w:rsidRPr="00764C47">
        <w:rPr>
          <w:rFonts w:ascii="Times New Roman" w:eastAsia="Times New Roman" w:hAnsi="Times New Roman" w:cs="Times New Roman"/>
          <w:sz w:val="24"/>
          <w:szCs w:val="24"/>
          <w:lang w:eastAsia="ru-RU"/>
        </w:rPr>
        <w:t>студ.высш</w:t>
      </w:r>
      <w:proofErr w:type="gramEnd"/>
      <w:r w:rsidRPr="00764C47">
        <w:rPr>
          <w:rFonts w:ascii="Times New Roman" w:eastAsia="Times New Roman" w:hAnsi="Times New Roman" w:cs="Times New Roman"/>
          <w:sz w:val="24"/>
          <w:szCs w:val="24"/>
          <w:lang w:eastAsia="ru-RU"/>
        </w:rPr>
        <w:t>.учебн.заведений.-2-у издание., -М.: Издательский центр «Академия», 2003.- 368 с.</w:t>
      </w:r>
    </w:p>
    <w:p w:rsidR="005F340E" w:rsidRPr="00764C47" w:rsidRDefault="005F340E" w:rsidP="005F340E">
      <w:pPr>
        <w:spacing w:after="0" w:line="240" w:lineRule="auto"/>
        <w:jc w:val="both"/>
        <w:rPr>
          <w:rFonts w:ascii="Times New Roman" w:eastAsia="Times New Roman" w:hAnsi="Times New Roman" w:cs="Times New Roman"/>
          <w:sz w:val="24"/>
          <w:szCs w:val="24"/>
          <w:lang w:eastAsia="ru-RU"/>
        </w:rPr>
      </w:pPr>
      <w:r w:rsidRPr="00764C47">
        <w:rPr>
          <w:rFonts w:ascii="Times New Roman" w:eastAsia="Times New Roman" w:hAnsi="Times New Roman" w:cs="Times New Roman"/>
          <w:sz w:val="24"/>
          <w:szCs w:val="24"/>
          <w:lang w:eastAsia="ru-RU"/>
        </w:rPr>
        <w:t xml:space="preserve">3.Каталог изделий народных художественных промыслов и декоративно-прикладного искусства Республики Татарстан, 2002 </w:t>
      </w:r>
    </w:p>
    <w:p w:rsidR="005F340E" w:rsidRPr="00764C47" w:rsidRDefault="005F340E" w:rsidP="005F340E">
      <w:pPr>
        <w:spacing w:after="0" w:line="240" w:lineRule="auto"/>
        <w:ind w:left="-360"/>
        <w:jc w:val="both"/>
        <w:rPr>
          <w:rFonts w:ascii="Times New Roman" w:eastAsia="Times New Roman" w:hAnsi="Times New Roman" w:cs="Times New Roman"/>
          <w:sz w:val="24"/>
          <w:szCs w:val="24"/>
          <w:lang w:eastAsia="ru-RU"/>
        </w:rPr>
      </w:pPr>
      <w:r w:rsidRPr="00764C47">
        <w:rPr>
          <w:rFonts w:ascii="Times New Roman" w:eastAsia="Times New Roman" w:hAnsi="Times New Roman" w:cs="Times New Roman"/>
          <w:sz w:val="24"/>
          <w:szCs w:val="24"/>
          <w:lang w:eastAsia="ru-RU"/>
        </w:rPr>
        <w:t xml:space="preserve">      4.Дымковская игрушка, Издательство «Мозаика - синтез»</w:t>
      </w:r>
    </w:p>
    <w:p w:rsidR="00517B2C" w:rsidRDefault="00517B2C" w:rsidP="00890C30">
      <w:pPr>
        <w:ind w:firstLine="708"/>
        <w:rPr>
          <w:rFonts w:ascii="Times New Roman" w:hAnsi="Times New Roman" w:cs="Times New Roman"/>
          <w:b/>
          <w:sz w:val="24"/>
          <w:szCs w:val="24"/>
        </w:rPr>
      </w:pPr>
    </w:p>
    <w:p w:rsidR="00890C30" w:rsidRPr="00890C30" w:rsidRDefault="00890C30" w:rsidP="00890C30">
      <w:pPr>
        <w:ind w:firstLine="708"/>
        <w:rPr>
          <w:rFonts w:ascii="Times New Roman" w:hAnsi="Times New Roman" w:cs="Times New Roman"/>
          <w:b/>
          <w:sz w:val="24"/>
          <w:szCs w:val="24"/>
        </w:rPr>
      </w:pPr>
      <w:r w:rsidRPr="00890C30">
        <w:rPr>
          <w:rFonts w:ascii="Times New Roman" w:hAnsi="Times New Roman" w:cs="Times New Roman"/>
          <w:b/>
          <w:sz w:val="24"/>
          <w:szCs w:val="24"/>
        </w:rPr>
        <w:t>План урока</w:t>
      </w:r>
    </w:p>
    <w:p w:rsidR="00890C30" w:rsidRPr="00517B2C" w:rsidRDefault="00890C30" w:rsidP="00517B2C">
      <w:pPr>
        <w:spacing w:after="0" w:line="240" w:lineRule="auto"/>
        <w:jc w:val="both"/>
        <w:rPr>
          <w:rFonts w:ascii="Times New Roman" w:eastAsia="Times New Roman" w:hAnsi="Times New Roman" w:cs="Times New Roman"/>
          <w:sz w:val="24"/>
          <w:szCs w:val="24"/>
          <w:lang w:eastAsia="ru-RU"/>
        </w:rPr>
      </w:pPr>
      <w:r w:rsidRPr="00517B2C">
        <w:rPr>
          <w:rFonts w:ascii="Times New Roman" w:eastAsia="Times New Roman" w:hAnsi="Times New Roman" w:cs="Times New Roman"/>
          <w:sz w:val="24"/>
          <w:szCs w:val="24"/>
          <w:lang w:eastAsia="ru-RU"/>
        </w:rPr>
        <w:t>1. Организационный момент, проверка готовности к уроку (1 мин).</w:t>
      </w:r>
    </w:p>
    <w:p w:rsidR="004E0225" w:rsidRPr="00517B2C" w:rsidRDefault="00890C30" w:rsidP="00517B2C">
      <w:pPr>
        <w:spacing w:after="0" w:line="240" w:lineRule="auto"/>
        <w:jc w:val="both"/>
        <w:rPr>
          <w:rFonts w:ascii="Times New Roman" w:eastAsia="Times New Roman" w:hAnsi="Times New Roman" w:cs="Times New Roman"/>
          <w:sz w:val="24"/>
          <w:szCs w:val="24"/>
          <w:lang w:eastAsia="ru-RU"/>
        </w:rPr>
      </w:pPr>
      <w:r w:rsidRPr="00517B2C">
        <w:rPr>
          <w:rFonts w:ascii="Times New Roman" w:eastAsia="Times New Roman" w:hAnsi="Times New Roman" w:cs="Times New Roman"/>
          <w:sz w:val="24"/>
          <w:szCs w:val="24"/>
          <w:lang w:eastAsia="ru-RU"/>
        </w:rPr>
        <w:t xml:space="preserve">2. </w:t>
      </w:r>
      <w:r w:rsidR="0040143A">
        <w:rPr>
          <w:rFonts w:ascii="Times New Roman" w:eastAsia="Times New Roman" w:hAnsi="Times New Roman" w:cs="Times New Roman"/>
          <w:sz w:val="24"/>
          <w:szCs w:val="24"/>
          <w:lang w:eastAsia="ru-RU"/>
        </w:rPr>
        <w:t>Актуализация опорных знаний (2</w:t>
      </w:r>
      <w:r w:rsidR="004E0225" w:rsidRPr="00517B2C">
        <w:rPr>
          <w:rFonts w:ascii="Times New Roman" w:eastAsia="Times New Roman" w:hAnsi="Times New Roman" w:cs="Times New Roman"/>
          <w:sz w:val="24"/>
          <w:szCs w:val="24"/>
          <w:lang w:eastAsia="ru-RU"/>
        </w:rPr>
        <w:t xml:space="preserve"> мин).</w:t>
      </w:r>
    </w:p>
    <w:p w:rsidR="00890C30" w:rsidRPr="00517B2C" w:rsidRDefault="00890C30" w:rsidP="00517B2C">
      <w:pPr>
        <w:spacing w:after="0" w:line="240" w:lineRule="auto"/>
        <w:jc w:val="both"/>
        <w:rPr>
          <w:rFonts w:ascii="Times New Roman" w:eastAsia="Times New Roman" w:hAnsi="Times New Roman" w:cs="Times New Roman"/>
          <w:sz w:val="24"/>
          <w:szCs w:val="24"/>
          <w:lang w:eastAsia="ru-RU"/>
        </w:rPr>
      </w:pPr>
      <w:r w:rsidRPr="00517B2C">
        <w:rPr>
          <w:rFonts w:ascii="Times New Roman" w:eastAsia="Times New Roman" w:hAnsi="Times New Roman" w:cs="Times New Roman"/>
          <w:sz w:val="24"/>
          <w:szCs w:val="24"/>
          <w:lang w:eastAsia="ru-RU"/>
        </w:rPr>
        <w:t xml:space="preserve">3. </w:t>
      </w:r>
      <w:proofErr w:type="gramStart"/>
      <w:r w:rsidRPr="00517B2C">
        <w:rPr>
          <w:rFonts w:ascii="Times New Roman" w:eastAsia="Times New Roman" w:hAnsi="Times New Roman" w:cs="Times New Roman"/>
          <w:sz w:val="24"/>
          <w:szCs w:val="24"/>
          <w:lang w:eastAsia="ru-RU"/>
        </w:rPr>
        <w:t>Целеполагание  (</w:t>
      </w:r>
      <w:proofErr w:type="gramEnd"/>
      <w:r w:rsidRPr="00517B2C">
        <w:rPr>
          <w:rFonts w:ascii="Times New Roman" w:eastAsia="Times New Roman" w:hAnsi="Times New Roman" w:cs="Times New Roman"/>
          <w:sz w:val="24"/>
          <w:szCs w:val="24"/>
          <w:lang w:eastAsia="ru-RU"/>
        </w:rPr>
        <w:t>1 мин.)</w:t>
      </w:r>
    </w:p>
    <w:p w:rsidR="004E0225" w:rsidRPr="00517B2C" w:rsidRDefault="004E0225" w:rsidP="00517B2C">
      <w:pPr>
        <w:spacing w:after="0" w:line="240" w:lineRule="auto"/>
        <w:jc w:val="both"/>
        <w:rPr>
          <w:rFonts w:ascii="Times New Roman" w:eastAsia="Times New Roman" w:hAnsi="Times New Roman" w:cs="Times New Roman"/>
          <w:sz w:val="24"/>
          <w:szCs w:val="24"/>
          <w:lang w:eastAsia="ru-RU"/>
        </w:rPr>
      </w:pPr>
      <w:r w:rsidRPr="00517B2C">
        <w:rPr>
          <w:rFonts w:ascii="Times New Roman" w:eastAsia="Times New Roman" w:hAnsi="Times New Roman" w:cs="Times New Roman"/>
          <w:sz w:val="24"/>
          <w:szCs w:val="24"/>
          <w:lang w:eastAsia="ru-RU"/>
        </w:rPr>
        <w:t>4</w:t>
      </w:r>
      <w:r w:rsidR="00890C30" w:rsidRPr="00517B2C">
        <w:rPr>
          <w:rFonts w:ascii="Times New Roman" w:eastAsia="Times New Roman" w:hAnsi="Times New Roman" w:cs="Times New Roman"/>
          <w:sz w:val="24"/>
          <w:szCs w:val="24"/>
          <w:lang w:eastAsia="ru-RU"/>
        </w:rPr>
        <w:t>. Объяснение новой темы. (10 мин).</w:t>
      </w:r>
    </w:p>
    <w:p w:rsidR="004E0225" w:rsidRPr="00517B2C" w:rsidRDefault="004E0225" w:rsidP="00517B2C">
      <w:pPr>
        <w:spacing w:after="0" w:line="240" w:lineRule="auto"/>
        <w:jc w:val="both"/>
        <w:rPr>
          <w:rFonts w:ascii="Times New Roman" w:eastAsia="Times New Roman" w:hAnsi="Times New Roman" w:cs="Times New Roman"/>
          <w:sz w:val="24"/>
          <w:szCs w:val="24"/>
          <w:lang w:eastAsia="ru-RU"/>
        </w:rPr>
      </w:pPr>
      <w:r w:rsidRPr="00517B2C">
        <w:rPr>
          <w:rFonts w:ascii="Times New Roman" w:eastAsia="Times New Roman" w:hAnsi="Times New Roman" w:cs="Times New Roman"/>
          <w:sz w:val="24"/>
          <w:szCs w:val="24"/>
          <w:lang w:eastAsia="ru-RU"/>
        </w:rPr>
        <w:t>5. Физкультминутка.</w:t>
      </w:r>
      <w:r w:rsidR="0040143A">
        <w:rPr>
          <w:rFonts w:ascii="Times New Roman" w:eastAsia="Times New Roman" w:hAnsi="Times New Roman" w:cs="Times New Roman"/>
          <w:sz w:val="24"/>
          <w:szCs w:val="24"/>
          <w:lang w:eastAsia="ru-RU"/>
        </w:rPr>
        <w:t xml:space="preserve"> (2 мин)</w:t>
      </w:r>
    </w:p>
    <w:p w:rsidR="0040143A" w:rsidRDefault="00890C30" w:rsidP="00517B2C">
      <w:pPr>
        <w:spacing w:after="0" w:line="240" w:lineRule="auto"/>
        <w:jc w:val="both"/>
        <w:rPr>
          <w:rFonts w:ascii="Times New Roman" w:eastAsia="Times New Roman" w:hAnsi="Times New Roman" w:cs="Times New Roman"/>
          <w:sz w:val="24"/>
          <w:szCs w:val="24"/>
          <w:lang w:eastAsia="ru-RU"/>
        </w:rPr>
      </w:pPr>
      <w:r w:rsidRPr="00517B2C">
        <w:rPr>
          <w:rFonts w:ascii="Times New Roman" w:eastAsia="Times New Roman" w:hAnsi="Times New Roman" w:cs="Times New Roman"/>
          <w:sz w:val="24"/>
          <w:szCs w:val="24"/>
          <w:lang w:eastAsia="ru-RU"/>
        </w:rPr>
        <w:t xml:space="preserve">6. </w:t>
      </w:r>
      <w:r w:rsidR="0040143A">
        <w:rPr>
          <w:rFonts w:ascii="Times New Roman" w:eastAsia="Times New Roman" w:hAnsi="Times New Roman" w:cs="Times New Roman"/>
          <w:sz w:val="24"/>
          <w:szCs w:val="24"/>
          <w:lang w:eastAsia="ru-RU"/>
        </w:rPr>
        <w:t>Постановка художественной задачи (1 мин).</w:t>
      </w:r>
    </w:p>
    <w:p w:rsidR="00890C30" w:rsidRPr="00517B2C" w:rsidRDefault="0040143A" w:rsidP="00517B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Практическая</w:t>
      </w:r>
      <w:r w:rsidR="00890C30" w:rsidRPr="00517B2C">
        <w:rPr>
          <w:rFonts w:ascii="Times New Roman" w:eastAsia="Times New Roman" w:hAnsi="Times New Roman" w:cs="Times New Roman"/>
          <w:sz w:val="24"/>
          <w:szCs w:val="24"/>
          <w:lang w:eastAsia="ru-RU"/>
        </w:rPr>
        <w:t xml:space="preserve"> работа учащихся. (20 мин).</w:t>
      </w:r>
    </w:p>
    <w:p w:rsidR="00890C30" w:rsidRPr="00517B2C" w:rsidRDefault="0040143A" w:rsidP="00517B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90C30" w:rsidRPr="00517B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Итоги урока. Рефлексия</w:t>
      </w:r>
      <w:r w:rsidR="00890C30" w:rsidRPr="00517B2C">
        <w:rPr>
          <w:rFonts w:ascii="Times New Roman" w:eastAsia="Times New Roman" w:hAnsi="Times New Roman" w:cs="Times New Roman"/>
          <w:sz w:val="24"/>
          <w:szCs w:val="24"/>
          <w:lang w:eastAsia="ru-RU"/>
        </w:rPr>
        <w:t xml:space="preserve"> (2 мин).</w:t>
      </w:r>
    </w:p>
    <w:p w:rsidR="00890C30" w:rsidRPr="00890C30" w:rsidRDefault="0040143A" w:rsidP="0040143A">
      <w:pPr>
        <w:spacing w:after="0" w:line="240" w:lineRule="auto"/>
        <w:jc w:val="both"/>
        <w:rPr>
          <w:rFonts w:ascii="Times New Roman" w:hAnsi="Times New Roman" w:cs="Times New Roman"/>
          <w:lang w:eastAsia="ru-RU"/>
        </w:rPr>
      </w:pPr>
      <w:r>
        <w:rPr>
          <w:rFonts w:ascii="Times New Roman" w:eastAsia="Times New Roman" w:hAnsi="Times New Roman" w:cs="Times New Roman"/>
          <w:sz w:val="24"/>
          <w:szCs w:val="24"/>
          <w:lang w:eastAsia="ru-RU"/>
        </w:rPr>
        <w:t>9</w:t>
      </w:r>
      <w:r w:rsidR="00890C30" w:rsidRPr="00517B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Домашнее задание (1 мин).</w:t>
      </w:r>
    </w:p>
    <w:p w:rsidR="00BE7C56" w:rsidRPr="00764C47" w:rsidRDefault="003B4B3B" w:rsidP="00E819C4">
      <w:pPr>
        <w:ind w:firstLine="708"/>
        <w:rPr>
          <w:rFonts w:ascii="Times New Roman" w:hAnsi="Times New Roman" w:cs="Times New Roman"/>
          <w:b/>
          <w:sz w:val="24"/>
          <w:szCs w:val="24"/>
        </w:rPr>
      </w:pPr>
      <w:r w:rsidRPr="00764C47">
        <w:rPr>
          <w:rFonts w:ascii="Times New Roman" w:hAnsi="Times New Roman" w:cs="Times New Roman"/>
          <w:b/>
          <w:sz w:val="24"/>
          <w:szCs w:val="24"/>
        </w:rPr>
        <w:t>Ход урока.</w:t>
      </w:r>
    </w:p>
    <w:p w:rsidR="00BE7C56" w:rsidRPr="00764C47" w:rsidRDefault="00BE7C56" w:rsidP="00BE7C56">
      <w:pPr>
        <w:rPr>
          <w:rFonts w:ascii="Times New Roman" w:hAnsi="Times New Roman" w:cs="Times New Roman"/>
          <w:sz w:val="24"/>
          <w:szCs w:val="24"/>
          <w:u w:val="single"/>
        </w:rPr>
      </w:pPr>
      <w:r w:rsidRPr="00764C47">
        <w:rPr>
          <w:rFonts w:ascii="Times New Roman" w:hAnsi="Times New Roman" w:cs="Times New Roman"/>
          <w:sz w:val="24"/>
          <w:szCs w:val="24"/>
          <w:u w:val="single"/>
        </w:rPr>
        <w:t>1.. Организационный момент</w:t>
      </w: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Добрый день, ребята! Я рада видеть вас вновь на нашем уроке.</w:t>
      </w:r>
      <w:r w:rsidR="00C839B3">
        <w:rPr>
          <w:rFonts w:ascii="Times New Roman" w:hAnsi="Times New Roman" w:cs="Times New Roman"/>
          <w:sz w:val="24"/>
          <w:szCs w:val="24"/>
        </w:rPr>
        <w:t xml:space="preserve"> </w:t>
      </w:r>
      <w:r w:rsidR="00C839B3" w:rsidRPr="00C839B3">
        <w:rPr>
          <w:rFonts w:ascii="Times New Roman" w:hAnsi="Times New Roman" w:cs="Times New Roman"/>
          <w:sz w:val="24"/>
          <w:szCs w:val="24"/>
        </w:rPr>
        <w:t>(Приветствие, проверка готовности учащихся к уроку).</w:t>
      </w:r>
    </w:p>
    <w:p w:rsidR="00BE7C56" w:rsidRPr="00764C47" w:rsidRDefault="00BE7C56" w:rsidP="00BE7C56">
      <w:pPr>
        <w:rPr>
          <w:rFonts w:ascii="Times New Roman" w:hAnsi="Times New Roman" w:cs="Times New Roman"/>
          <w:sz w:val="24"/>
          <w:szCs w:val="24"/>
          <w:u w:val="single"/>
        </w:rPr>
      </w:pPr>
      <w:r w:rsidRPr="00764C47">
        <w:rPr>
          <w:rFonts w:ascii="Times New Roman" w:hAnsi="Times New Roman" w:cs="Times New Roman"/>
          <w:sz w:val="24"/>
          <w:szCs w:val="24"/>
          <w:u w:val="single"/>
        </w:rPr>
        <w:t>2. Актуализация опорных знаний</w:t>
      </w:r>
    </w:p>
    <w:p w:rsidR="00414E84"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xml:space="preserve">    - В 1 четверти мы познакомились с древними образами, наполняющи</w:t>
      </w:r>
      <w:r w:rsidR="009336CA" w:rsidRPr="00764C47">
        <w:rPr>
          <w:rFonts w:ascii="Times New Roman" w:hAnsi="Times New Roman" w:cs="Times New Roman"/>
          <w:sz w:val="24"/>
          <w:szCs w:val="24"/>
        </w:rPr>
        <w:t>ми жизнь русских людей.</w:t>
      </w:r>
    </w:p>
    <w:p w:rsidR="00BE7C56" w:rsidRPr="00764C47" w:rsidRDefault="009336CA" w:rsidP="00414E84">
      <w:pPr>
        <w:ind w:firstLine="708"/>
        <w:rPr>
          <w:rFonts w:ascii="Times New Roman" w:hAnsi="Times New Roman" w:cs="Times New Roman"/>
          <w:sz w:val="24"/>
          <w:szCs w:val="24"/>
        </w:rPr>
      </w:pPr>
      <w:r w:rsidRPr="00764C47">
        <w:rPr>
          <w:rFonts w:ascii="Times New Roman" w:hAnsi="Times New Roman" w:cs="Times New Roman"/>
          <w:sz w:val="24"/>
          <w:szCs w:val="24"/>
        </w:rPr>
        <w:lastRenderedPageBreak/>
        <w:t>Ребята,</w:t>
      </w:r>
      <w:r w:rsidR="00E370EF">
        <w:rPr>
          <w:rFonts w:ascii="Times New Roman" w:hAnsi="Times New Roman" w:cs="Times New Roman"/>
          <w:sz w:val="24"/>
          <w:szCs w:val="24"/>
        </w:rPr>
        <w:t xml:space="preserve"> давайте вспомним, </w:t>
      </w:r>
      <w:r w:rsidRPr="00764C47">
        <w:rPr>
          <w:rFonts w:ascii="Times New Roman" w:hAnsi="Times New Roman" w:cs="Times New Roman"/>
          <w:sz w:val="24"/>
          <w:szCs w:val="24"/>
        </w:rPr>
        <w:t>ка</w:t>
      </w:r>
      <w:r w:rsidR="00BE7C56" w:rsidRPr="00764C47">
        <w:rPr>
          <w:rFonts w:ascii="Times New Roman" w:hAnsi="Times New Roman" w:cs="Times New Roman"/>
          <w:sz w:val="24"/>
          <w:szCs w:val="24"/>
        </w:rPr>
        <w:t>кие символы и образы использовались для украшения жилища, костюма и предметов быта? (Конь - крест, кормилец, опора всего хозяйства, символ крепости;</w:t>
      </w: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Птицы - счастье, символ весны, тепла и света;</w:t>
      </w: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древо жизни — символ вечной жизни, процветающей, природы и счастливого продолжения рода;</w:t>
      </w:r>
    </w:p>
    <w:p w:rsidR="00BE7C56" w:rsidRPr="00764C47" w:rsidRDefault="00BE7C56" w:rsidP="00BE7C56">
      <w:pPr>
        <w:rPr>
          <w:rFonts w:ascii="Times New Roman" w:hAnsi="Times New Roman" w:cs="Times New Roman"/>
          <w:sz w:val="24"/>
          <w:szCs w:val="24"/>
        </w:rPr>
      </w:pPr>
      <w:proofErr w:type="spellStart"/>
      <w:proofErr w:type="gramStart"/>
      <w:r w:rsidRPr="00764C47">
        <w:rPr>
          <w:rFonts w:ascii="Times New Roman" w:hAnsi="Times New Roman" w:cs="Times New Roman"/>
          <w:sz w:val="24"/>
          <w:szCs w:val="24"/>
        </w:rPr>
        <w:t>Берегиня</w:t>
      </w:r>
      <w:proofErr w:type="spellEnd"/>
      <w:r w:rsidRPr="00764C47">
        <w:rPr>
          <w:rFonts w:ascii="Times New Roman" w:hAnsi="Times New Roman" w:cs="Times New Roman"/>
          <w:sz w:val="24"/>
          <w:szCs w:val="24"/>
        </w:rPr>
        <w:t xml:space="preserve">  -</w:t>
      </w:r>
      <w:proofErr w:type="gramEnd"/>
      <w:r w:rsidRPr="00764C47">
        <w:rPr>
          <w:rFonts w:ascii="Times New Roman" w:hAnsi="Times New Roman" w:cs="Times New Roman"/>
          <w:sz w:val="24"/>
          <w:szCs w:val="24"/>
        </w:rPr>
        <w:t xml:space="preserve"> женщина с поднятыми руками, олицетворение плодородия земли, источник жизни, урожая, тепла)</w:t>
      </w:r>
    </w:p>
    <w:p w:rsidR="00BE7C56" w:rsidRPr="00764C47" w:rsidRDefault="00BE7C56" w:rsidP="00BE7C56">
      <w:pPr>
        <w:rPr>
          <w:rFonts w:ascii="Times New Roman" w:hAnsi="Times New Roman" w:cs="Times New Roman"/>
          <w:sz w:val="24"/>
          <w:szCs w:val="24"/>
          <w:u w:val="single"/>
        </w:rPr>
      </w:pPr>
      <w:r w:rsidRPr="00764C47">
        <w:rPr>
          <w:rFonts w:ascii="Times New Roman" w:hAnsi="Times New Roman" w:cs="Times New Roman"/>
          <w:sz w:val="24"/>
          <w:szCs w:val="24"/>
          <w:u w:val="single"/>
        </w:rPr>
        <w:t>3.</w:t>
      </w:r>
      <w:r w:rsidR="00C839B3">
        <w:rPr>
          <w:rFonts w:ascii="Times New Roman" w:hAnsi="Times New Roman" w:cs="Times New Roman"/>
          <w:sz w:val="24"/>
          <w:szCs w:val="24"/>
          <w:u w:val="single"/>
        </w:rPr>
        <w:t>Целеполагание.</w:t>
      </w:r>
      <w:r w:rsidRPr="00764C47">
        <w:rPr>
          <w:rFonts w:ascii="Times New Roman" w:hAnsi="Times New Roman" w:cs="Times New Roman"/>
          <w:sz w:val="24"/>
          <w:szCs w:val="24"/>
          <w:u w:val="single"/>
        </w:rPr>
        <w:t xml:space="preserve"> </w:t>
      </w:r>
    </w:p>
    <w:p w:rsidR="00BE7C56" w:rsidRPr="00764C47" w:rsidRDefault="00BE7C56" w:rsidP="009336CA">
      <w:pPr>
        <w:ind w:firstLine="708"/>
        <w:rPr>
          <w:rFonts w:ascii="Times New Roman" w:hAnsi="Times New Roman" w:cs="Times New Roman"/>
          <w:sz w:val="24"/>
          <w:szCs w:val="24"/>
        </w:rPr>
      </w:pPr>
      <w:r w:rsidRPr="00764C47">
        <w:rPr>
          <w:rFonts w:ascii="Times New Roman" w:hAnsi="Times New Roman" w:cs="Times New Roman"/>
          <w:sz w:val="24"/>
          <w:szCs w:val="24"/>
        </w:rPr>
        <w:t xml:space="preserve">Как только человек родился, рядом с ним начинают появляться множество предметов, необходимых ему. Но только эти предметы помогают маленькому человеку примерить на себя роль взрослого, стать главным. Иногда эти предметы сопровождают человека всю жизнь, становятся его профессией </w:t>
      </w:r>
      <w:proofErr w:type="gramStart"/>
      <w:r w:rsidRPr="00764C47">
        <w:rPr>
          <w:rFonts w:ascii="Times New Roman" w:hAnsi="Times New Roman" w:cs="Times New Roman"/>
          <w:sz w:val="24"/>
          <w:szCs w:val="24"/>
        </w:rPr>
        <w:t>или  увлечением</w:t>
      </w:r>
      <w:proofErr w:type="gramEnd"/>
      <w:r w:rsidRPr="00764C47">
        <w:rPr>
          <w:rFonts w:ascii="Times New Roman" w:hAnsi="Times New Roman" w:cs="Times New Roman"/>
          <w:sz w:val="24"/>
          <w:szCs w:val="24"/>
        </w:rPr>
        <w:t>…и речь сегодня пойдет об  игрушках.</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Славилась Россия чудо-мастерами,</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Дерево и глину в сказку превращали.</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Красками и кистью красоту творили;</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Своему искусству молодых учили.</w:t>
      </w:r>
    </w:p>
    <w:p w:rsidR="009336CA" w:rsidRPr="00764C47" w:rsidRDefault="009336CA" w:rsidP="009336CA">
      <w:pPr>
        <w:pStyle w:val="a5"/>
        <w:jc w:val="center"/>
        <w:rPr>
          <w:rFonts w:ascii="Times New Roman" w:hAnsi="Times New Roman"/>
          <w:sz w:val="24"/>
          <w:szCs w:val="24"/>
        </w:rPr>
      </w:pP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О каких чудо-мастерах идет речь? Как им удавалось творить сказку? (Ответы детей)</w:t>
      </w: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xml:space="preserve"> - Да, ребята, это игрушечных дел мастера, или просто игрушечники.</w:t>
      </w:r>
    </w:p>
    <w:p w:rsidR="009336CA"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xml:space="preserve">-  </w:t>
      </w:r>
      <w:r w:rsidR="009336CA" w:rsidRPr="00764C47">
        <w:rPr>
          <w:rFonts w:ascii="Times New Roman" w:hAnsi="Times New Roman" w:cs="Times New Roman"/>
          <w:sz w:val="24"/>
          <w:szCs w:val="24"/>
        </w:rPr>
        <w:t>Давайте попробуем вместе определить</w:t>
      </w:r>
      <w:r w:rsidRPr="00764C47">
        <w:rPr>
          <w:rFonts w:ascii="Times New Roman" w:hAnsi="Times New Roman" w:cs="Times New Roman"/>
          <w:sz w:val="24"/>
          <w:szCs w:val="24"/>
        </w:rPr>
        <w:t xml:space="preserve"> тему нашего урока?  </w:t>
      </w:r>
    </w:p>
    <w:p w:rsidR="00BE7C56" w:rsidRPr="00764C47" w:rsidRDefault="00BE7C56" w:rsidP="00BE7C56">
      <w:pPr>
        <w:rPr>
          <w:rFonts w:ascii="Times New Roman" w:hAnsi="Times New Roman" w:cs="Times New Roman"/>
          <w:b/>
          <w:sz w:val="24"/>
          <w:szCs w:val="24"/>
        </w:rPr>
      </w:pPr>
      <w:r w:rsidRPr="00764C47">
        <w:rPr>
          <w:rFonts w:ascii="Times New Roman" w:hAnsi="Times New Roman" w:cs="Times New Roman"/>
          <w:b/>
          <w:sz w:val="24"/>
          <w:szCs w:val="24"/>
        </w:rPr>
        <w:t xml:space="preserve">Тема </w:t>
      </w:r>
      <w:proofErr w:type="gramStart"/>
      <w:r w:rsidRPr="00764C47">
        <w:rPr>
          <w:rFonts w:ascii="Times New Roman" w:hAnsi="Times New Roman" w:cs="Times New Roman"/>
          <w:b/>
          <w:sz w:val="24"/>
          <w:szCs w:val="24"/>
        </w:rPr>
        <w:t>урока:  Древние</w:t>
      </w:r>
      <w:proofErr w:type="gramEnd"/>
      <w:r w:rsidRPr="00764C47">
        <w:rPr>
          <w:rFonts w:ascii="Times New Roman" w:hAnsi="Times New Roman" w:cs="Times New Roman"/>
          <w:b/>
          <w:sz w:val="24"/>
          <w:szCs w:val="24"/>
        </w:rPr>
        <w:t xml:space="preserve"> образы в современных народных игрушках</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 xml:space="preserve">Все игрушки не простые, </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А волшебно расписные.</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Белоснежны, как березки,</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Кружочки, клеточки, полоски –</w:t>
      </w:r>
    </w:p>
    <w:p w:rsidR="00BE7C56" w:rsidRPr="00764C47" w:rsidRDefault="00BE7C56" w:rsidP="009336CA">
      <w:pPr>
        <w:pStyle w:val="a5"/>
        <w:jc w:val="center"/>
        <w:rPr>
          <w:rFonts w:ascii="Times New Roman" w:hAnsi="Times New Roman"/>
          <w:sz w:val="24"/>
          <w:szCs w:val="24"/>
        </w:rPr>
      </w:pPr>
      <w:r w:rsidRPr="00764C47">
        <w:rPr>
          <w:rFonts w:ascii="Times New Roman" w:hAnsi="Times New Roman"/>
          <w:sz w:val="24"/>
          <w:szCs w:val="24"/>
        </w:rPr>
        <w:t>Простой, казалось бы, узор,</w:t>
      </w:r>
    </w:p>
    <w:p w:rsidR="00BE7C56" w:rsidRDefault="00BE7C56" w:rsidP="009336CA">
      <w:pPr>
        <w:pStyle w:val="a5"/>
        <w:jc w:val="center"/>
        <w:rPr>
          <w:rFonts w:ascii="Times New Roman" w:hAnsi="Times New Roman"/>
          <w:sz w:val="24"/>
          <w:szCs w:val="24"/>
        </w:rPr>
      </w:pPr>
      <w:r w:rsidRPr="00764C47">
        <w:rPr>
          <w:rFonts w:ascii="Times New Roman" w:hAnsi="Times New Roman"/>
          <w:sz w:val="24"/>
          <w:szCs w:val="24"/>
        </w:rPr>
        <w:t>Но отвести не в силах взор.</w:t>
      </w:r>
    </w:p>
    <w:p w:rsidR="00466AD4" w:rsidRPr="00764C47" w:rsidRDefault="00466AD4" w:rsidP="009336CA">
      <w:pPr>
        <w:pStyle w:val="a5"/>
        <w:jc w:val="center"/>
        <w:rPr>
          <w:rFonts w:ascii="Times New Roman" w:hAnsi="Times New Roman"/>
          <w:sz w:val="24"/>
          <w:szCs w:val="24"/>
        </w:rPr>
      </w:pP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xml:space="preserve">- Сегодня мы поговорим о глиняных игрушках, а именно о самых известных – </w:t>
      </w:r>
      <w:proofErr w:type="spellStart"/>
      <w:r w:rsidRPr="00764C47">
        <w:rPr>
          <w:rFonts w:ascii="Times New Roman" w:hAnsi="Times New Roman" w:cs="Times New Roman"/>
          <w:sz w:val="24"/>
          <w:szCs w:val="24"/>
        </w:rPr>
        <w:t>Филимоновской</w:t>
      </w:r>
      <w:proofErr w:type="spellEnd"/>
      <w:r w:rsidRPr="00764C47">
        <w:rPr>
          <w:rFonts w:ascii="Times New Roman" w:hAnsi="Times New Roman" w:cs="Times New Roman"/>
          <w:sz w:val="24"/>
          <w:szCs w:val="24"/>
        </w:rPr>
        <w:t xml:space="preserve">, </w:t>
      </w:r>
      <w:proofErr w:type="spellStart"/>
      <w:r w:rsidRPr="00764C47">
        <w:rPr>
          <w:rFonts w:ascii="Times New Roman" w:hAnsi="Times New Roman" w:cs="Times New Roman"/>
          <w:sz w:val="24"/>
          <w:szCs w:val="24"/>
        </w:rPr>
        <w:t>Каргопольской</w:t>
      </w:r>
      <w:proofErr w:type="spellEnd"/>
      <w:r w:rsidRPr="00764C47">
        <w:rPr>
          <w:rFonts w:ascii="Times New Roman" w:hAnsi="Times New Roman" w:cs="Times New Roman"/>
          <w:sz w:val="24"/>
          <w:szCs w:val="24"/>
        </w:rPr>
        <w:t xml:space="preserve"> и Дымковской игрушках.  </w:t>
      </w: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xml:space="preserve">     Почитание народом в глубине веков древних образов распространилось и на глиняные игрушки. Мы выясним, как же народные мастера – умельцы передавали эти образы в объеме. </w:t>
      </w: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Ребята, как будет звучать цель нашего урока, исходя из того, что мы с вами уже изучили, и что нам только предстоит изучить?</w:t>
      </w:r>
    </w:p>
    <w:p w:rsidR="00BE7C56" w:rsidRPr="00764C47" w:rsidRDefault="00BE7C56" w:rsidP="00BE7C56">
      <w:pPr>
        <w:rPr>
          <w:rFonts w:ascii="Times New Roman" w:hAnsi="Times New Roman" w:cs="Times New Roman"/>
          <w:sz w:val="24"/>
          <w:szCs w:val="24"/>
        </w:rPr>
      </w:pPr>
      <w:r w:rsidRPr="00764C47">
        <w:rPr>
          <w:rFonts w:ascii="Times New Roman" w:hAnsi="Times New Roman" w:cs="Times New Roman"/>
          <w:sz w:val="24"/>
          <w:szCs w:val="24"/>
        </w:rPr>
        <w:t xml:space="preserve">(Изучить особенности древних образов в современных народных игрушках: Дымково, Филимоново, </w:t>
      </w:r>
      <w:proofErr w:type="spellStart"/>
      <w:r w:rsidRPr="00764C47">
        <w:rPr>
          <w:rFonts w:ascii="Times New Roman" w:hAnsi="Times New Roman" w:cs="Times New Roman"/>
          <w:sz w:val="24"/>
          <w:szCs w:val="24"/>
        </w:rPr>
        <w:t>Каргополья</w:t>
      </w:r>
      <w:proofErr w:type="spellEnd"/>
      <w:r w:rsidR="00466AD4">
        <w:rPr>
          <w:rFonts w:ascii="Times New Roman" w:hAnsi="Times New Roman" w:cs="Times New Roman"/>
          <w:sz w:val="24"/>
          <w:szCs w:val="24"/>
        </w:rPr>
        <w:t>.</w:t>
      </w:r>
    </w:p>
    <w:p w:rsidR="00BE7C56" w:rsidRPr="00764C47" w:rsidRDefault="00BE7C56" w:rsidP="00BE7C56">
      <w:pPr>
        <w:rPr>
          <w:rFonts w:ascii="Times New Roman" w:hAnsi="Times New Roman" w:cs="Times New Roman"/>
          <w:sz w:val="24"/>
          <w:szCs w:val="24"/>
          <w:u w:val="single"/>
        </w:rPr>
      </w:pPr>
      <w:r w:rsidRPr="00764C47">
        <w:rPr>
          <w:rFonts w:ascii="Times New Roman" w:hAnsi="Times New Roman" w:cs="Times New Roman"/>
          <w:sz w:val="24"/>
          <w:szCs w:val="24"/>
          <w:u w:val="single"/>
        </w:rPr>
        <w:t xml:space="preserve">4.  </w:t>
      </w:r>
      <w:proofErr w:type="spellStart"/>
      <w:r w:rsidR="00414E84">
        <w:rPr>
          <w:rFonts w:ascii="Times New Roman" w:hAnsi="Times New Roman" w:cs="Times New Roman"/>
          <w:sz w:val="24"/>
          <w:szCs w:val="24"/>
          <w:u w:val="single"/>
        </w:rPr>
        <w:t>Обьяснение</w:t>
      </w:r>
      <w:proofErr w:type="spellEnd"/>
      <w:r w:rsidR="00414E84">
        <w:rPr>
          <w:rFonts w:ascii="Times New Roman" w:hAnsi="Times New Roman" w:cs="Times New Roman"/>
          <w:sz w:val="24"/>
          <w:szCs w:val="24"/>
          <w:u w:val="single"/>
        </w:rPr>
        <w:t xml:space="preserve"> новой темы.</w:t>
      </w:r>
    </w:p>
    <w:p w:rsidR="00414E84" w:rsidRDefault="00BE7C56" w:rsidP="00BE7C56">
      <w:pPr>
        <w:ind w:firstLine="708"/>
        <w:rPr>
          <w:rFonts w:ascii="Times New Roman" w:hAnsi="Times New Roman" w:cs="Times New Roman"/>
          <w:b/>
          <w:i/>
          <w:sz w:val="24"/>
          <w:szCs w:val="24"/>
        </w:rPr>
      </w:pPr>
      <w:r w:rsidRPr="00764C47">
        <w:rPr>
          <w:rFonts w:ascii="Times New Roman" w:hAnsi="Times New Roman" w:cs="Times New Roman"/>
          <w:sz w:val="24"/>
          <w:szCs w:val="24"/>
        </w:rPr>
        <w:t xml:space="preserve">- Как вы думаете, для чего создавались игрушки в древности? (Ответы детей) </w:t>
      </w:r>
    </w:p>
    <w:p w:rsidR="00BE7C56" w:rsidRPr="00764C47" w:rsidRDefault="00BE7C56" w:rsidP="00BE7C56">
      <w:pPr>
        <w:ind w:firstLine="708"/>
        <w:rPr>
          <w:rFonts w:ascii="Times New Roman" w:hAnsi="Times New Roman" w:cs="Times New Roman"/>
          <w:sz w:val="24"/>
          <w:szCs w:val="24"/>
        </w:rPr>
      </w:pPr>
      <w:r w:rsidRPr="00764C47">
        <w:rPr>
          <w:rFonts w:ascii="Times New Roman" w:hAnsi="Times New Roman" w:cs="Times New Roman"/>
          <w:sz w:val="24"/>
          <w:szCs w:val="24"/>
        </w:rPr>
        <w:t>В глубокой древности глиняные игрушки создавались не только ради забавы, они были участниками древних обрядов. Им приписывали особую силу: охранять, оберегать людей от всякого зла. Яркий цвет и пронзительный свист играли магическую роль.</w:t>
      </w:r>
    </w:p>
    <w:p w:rsidR="00BE7C56" w:rsidRPr="00764C47" w:rsidRDefault="00BE7C56" w:rsidP="00BE7C56">
      <w:pPr>
        <w:ind w:firstLine="708"/>
        <w:rPr>
          <w:rFonts w:ascii="Times New Roman" w:hAnsi="Times New Roman" w:cs="Times New Roman"/>
          <w:sz w:val="24"/>
          <w:szCs w:val="24"/>
        </w:rPr>
      </w:pPr>
      <w:r w:rsidRPr="00764C47">
        <w:rPr>
          <w:rFonts w:ascii="Times New Roman" w:hAnsi="Times New Roman" w:cs="Times New Roman"/>
          <w:sz w:val="24"/>
          <w:szCs w:val="24"/>
        </w:rPr>
        <w:lastRenderedPageBreak/>
        <w:t>Присмотритесь к современным народным игрушкам - и вы заметите, что в них живут те же древние образы - это конь, птица, баба, древо жизни. В них живут память народа, его древние традиции.</w:t>
      </w:r>
    </w:p>
    <w:p w:rsidR="00BE7C56" w:rsidRPr="00764C47" w:rsidRDefault="00BE7C56" w:rsidP="00BE7C56">
      <w:pPr>
        <w:ind w:firstLine="708"/>
        <w:rPr>
          <w:rFonts w:ascii="Times New Roman" w:hAnsi="Times New Roman" w:cs="Times New Roman"/>
          <w:sz w:val="24"/>
          <w:szCs w:val="24"/>
        </w:rPr>
      </w:pPr>
      <w:r w:rsidRPr="00764C47">
        <w:rPr>
          <w:rFonts w:ascii="Times New Roman" w:hAnsi="Times New Roman" w:cs="Times New Roman"/>
          <w:sz w:val="24"/>
          <w:szCs w:val="24"/>
        </w:rPr>
        <w:t xml:space="preserve">Все глиняные игрушки имеют </w:t>
      </w:r>
      <w:r w:rsidRPr="00764C47">
        <w:rPr>
          <w:rFonts w:ascii="Times New Roman" w:hAnsi="Times New Roman" w:cs="Times New Roman"/>
          <w:i/>
          <w:sz w:val="24"/>
          <w:szCs w:val="24"/>
        </w:rPr>
        <w:t>обобщенную форму,</w:t>
      </w:r>
      <w:r w:rsidRPr="00764C47">
        <w:rPr>
          <w:rFonts w:ascii="Times New Roman" w:hAnsi="Times New Roman" w:cs="Times New Roman"/>
          <w:sz w:val="24"/>
          <w:szCs w:val="24"/>
        </w:rPr>
        <w:t xml:space="preserve"> они очень пластичны и расписаны традиционным орнаментом.</w:t>
      </w:r>
    </w:p>
    <w:p w:rsidR="00BE7C56" w:rsidRPr="00764C47" w:rsidRDefault="00BE7C56" w:rsidP="00BE7C56">
      <w:pPr>
        <w:ind w:firstLine="708"/>
        <w:rPr>
          <w:rFonts w:ascii="Times New Roman" w:hAnsi="Times New Roman" w:cs="Times New Roman"/>
          <w:sz w:val="24"/>
          <w:szCs w:val="24"/>
        </w:rPr>
      </w:pPr>
      <w:r w:rsidRPr="00764C47">
        <w:rPr>
          <w:rFonts w:ascii="Times New Roman" w:hAnsi="Times New Roman" w:cs="Times New Roman"/>
          <w:i/>
          <w:sz w:val="24"/>
          <w:szCs w:val="24"/>
        </w:rPr>
        <w:t>Древние знаки орнамента</w:t>
      </w:r>
      <w:r w:rsidRPr="00764C47">
        <w:rPr>
          <w:rFonts w:ascii="Times New Roman" w:hAnsi="Times New Roman" w:cs="Times New Roman"/>
          <w:sz w:val="24"/>
          <w:szCs w:val="24"/>
        </w:rPr>
        <w:t xml:space="preserve"> можно встретить и в вышивке, и в росписи, и в древних произведениях народного искусства, но художники нашей необъятной России по-разному подходят к созданию образов глиняных игрушек. И о некоторых особенностях создания игрушки мы сегодня узнаем.</w:t>
      </w:r>
    </w:p>
    <w:p w:rsidR="0030781D" w:rsidRPr="00764C47" w:rsidRDefault="0030781D" w:rsidP="0030781D">
      <w:pPr>
        <w:ind w:firstLine="708"/>
        <w:rPr>
          <w:rFonts w:ascii="Times New Roman" w:hAnsi="Times New Roman" w:cs="Times New Roman"/>
          <w:sz w:val="24"/>
          <w:szCs w:val="24"/>
        </w:rPr>
      </w:pPr>
      <w:r w:rsidRPr="00764C47">
        <w:rPr>
          <w:rFonts w:ascii="Times New Roman" w:hAnsi="Times New Roman" w:cs="Times New Roman"/>
          <w:sz w:val="24"/>
          <w:szCs w:val="24"/>
        </w:rPr>
        <w:t xml:space="preserve">       Осваивая тему урока, нам будет необходимо изучить несколько видов народной игрушки, выявить их особенности (цвет, форма, орнамент росписи).</w:t>
      </w:r>
    </w:p>
    <w:p w:rsidR="0030781D" w:rsidRPr="00764C47" w:rsidRDefault="0030781D" w:rsidP="0030781D">
      <w:pPr>
        <w:ind w:firstLine="708"/>
        <w:rPr>
          <w:rFonts w:ascii="Times New Roman" w:hAnsi="Times New Roman" w:cs="Times New Roman"/>
          <w:sz w:val="24"/>
          <w:szCs w:val="24"/>
        </w:rPr>
      </w:pPr>
      <w:r w:rsidRPr="00764C47">
        <w:rPr>
          <w:rFonts w:ascii="Times New Roman" w:hAnsi="Times New Roman" w:cs="Times New Roman"/>
          <w:sz w:val="24"/>
          <w:szCs w:val="24"/>
        </w:rPr>
        <w:t xml:space="preserve">       Мы сегодня будем знакомиться с разновидностями народных игрушек.  История народной игрушки начинается в глубокой древности. Она связана с творчеством народа, с народным искусством, с фольклором.</w:t>
      </w:r>
    </w:p>
    <w:p w:rsidR="0030781D" w:rsidRPr="00764C47" w:rsidRDefault="0030781D" w:rsidP="0030781D">
      <w:pPr>
        <w:ind w:firstLine="708"/>
        <w:rPr>
          <w:rFonts w:ascii="Times New Roman" w:hAnsi="Times New Roman" w:cs="Times New Roman"/>
          <w:sz w:val="24"/>
          <w:szCs w:val="24"/>
        </w:rPr>
      </w:pPr>
      <w:r w:rsidRPr="00764C47">
        <w:rPr>
          <w:rFonts w:ascii="Times New Roman" w:hAnsi="Times New Roman" w:cs="Times New Roman"/>
          <w:sz w:val="24"/>
          <w:szCs w:val="24"/>
        </w:rPr>
        <w:t xml:space="preserve">      Народное искусство всегда понятно и всеми любимо. Это могут быть игрушки из дерева, глины, посуда, ковры. Каждое изделие несет в себе добро, радость, тепло рук мастера и фантазию, которая увлекает и </w:t>
      </w:r>
      <w:proofErr w:type="gramStart"/>
      <w:r w:rsidRPr="00764C47">
        <w:rPr>
          <w:rFonts w:ascii="Times New Roman" w:hAnsi="Times New Roman" w:cs="Times New Roman"/>
          <w:sz w:val="24"/>
          <w:szCs w:val="24"/>
        </w:rPr>
        <w:t>детей</w:t>
      </w:r>
      <w:proofErr w:type="gramEnd"/>
      <w:r w:rsidRPr="00764C47">
        <w:rPr>
          <w:rFonts w:ascii="Times New Roman" w:hAnsi="Times New Roman" w:cs="Times New Roman"/>
          <w:sz w:val="24"/>
          <w:szCs w:val="24"/>
        </w:rPr>
        <w:t xml:space="preserve"> и взрослых. </w:t>
      </w:r>
      <w:r w:rsidRPr="00764C47">
        <w:rPr>
          <w:rFonts w:ascii="Times New Roman" w:hAnsi="Times New Roman" w:cs="Times New Roman"/>
          <w:sz w:val="24"/>
          <w:szCs w:val="24"/>
        </w:rPr>
        <w:br/>
        <w:t xml:space="preserve">        Глиняная игрушка - особый вид народного творчества. Она предназначается не только для игры, а служит и для украшения быта. Образы игрушек достаточно просты, оригинальны и выразительны. </w:t>
      </w:r>
      <w:r w:rsidRPr="00764C47">
        <w:rPr>
          <w:rFonts w:ascii="Times New Roman" w:hAnsi="Times New Roman" w:cs="Times New Roman"/>
          <w:sz w:val="24"/>
          <w:szCs w:val="24"/>
        </w:rPr>
        <w:br/>
        <w:t xml:space="preserve">В разных местностях характер и внешний вид игрушек был различным. Особо </w:t>
      </w:r>
      <w:proofErr w:type="gramStart"/>
      <w:r w:rsidRPr="00764C47">
        <w:rPr>
          <w:rFonts w:ascii="Times New Roman" w:hAnsi="Times New Roman" w:cs="Times New Roman"/>
          <w:sz w:val="24"/>
          <w:szCs w:val="24"/>
        </w:rPr>
        <w:t xml:space="preserve">знамениты  </w:t>
      </w:r>
      <w:proofErr w:type="spellStart"/>
      <w:r w:rsidRPr="00764C47">
        <w:rPr>
          <w:rFonts w:ascii="Times New Roman" w:hAnsi="Times New Roman" w:cs="Times New Roman"/>
          <w:sz w:val="24"/>
          <w:szCs w:val="24"/>
        </w:rPr>
        <w:t>Филимоновские</w:t>
      </w:r>
      <w:proofErr w:type="spellEnd"/>
      <w:proofErr w:type="gramEnd"/>
      <w:r w:rsidRPr="00764C47">
        <w:rPr>
          <w:rFonts w:ascii="Times New Roman" w:hAnsi="Times New Roman" w:cs="Times New Roman"/>
          <w:sz w:val="24"/>
          <w:szCs w:val="24"/>
        </w:rPr>
        <w:t xml:space="preserve">,  </w:t>
      </w:r>
      <w:proofErr w:type="spellStart"/>
      <w:r w:rsidRPr="00764C47">
        <w:rPr>
          <w:rFonts w:ascii="Times New Roman" w:hAnsi="Times New Roman" w:cs="Times New Roman"/>
          <w:sz w:val="24"/>
          <w:szCs w:val="24"/>
        </w:rPr>
        <w:t>Каргопольские</w:t>
      </w:r>
      <w:proofErr w:type="spellEnd"/>
      <w:r w:rsidRPr="00764C47">
        <w:rPr>
          <w:rFonts w:ascii="Times New Roman" w:hAnsi="Times New Roman" w:cs="Times New Roman"/>
          <w:sz w:val="24"/>
          <w:szCs w:val="24"/>
        </w:rPr>
        <w:t xml:space="preserve"> и Дымковские игрушки.</w:t>
      </w:r>
    </w:p>
    <w:p w:rsidR="0030781D" w:rsidRPr="00764C47" w:rsidRDefault="0030781D" w:rsidP="0030781D">
      <w:pPr>
        <w:ind w:firstLine="708"/>
        <w:rPr>
          <w:rFonts w:ascii="Times New Roman" w:hAnsi="Times New Roman" w:cs="Times New Roman"/>
          <w:sz w:val="24"/>
          <w:szCs w:val="24"/>
        </w:rPr>
      </w:pPr>
      <w:proofErr w:type="spellStart"/>
      <w:r w:rsidRPr="00764C47">
        <w:rPr>
          <w:rFonts w:ascii="Times New Roman" w:hAnsi="Times New Roman" w:cs="Times New Roman"/>
          <w:b/>
          <w:bCs/>
          <w:sz w:val="24"/>
          <w:szCs w:val="24"/>
        </w:rPr>
        <w:t>Филимоновская</w:t>
      </w:r>
      <w:proofErr w:type="spellEnd"/>
      <w:r w:rsidRPr="00764C47">
        <w:rPr>
          <w:rFonts w:ascii="Times New Roman" w:hAnsi="Times New Roman" w:cs="Times New Roman"/>
          <w:b/>
          <w:bCs/>
          <w:sz w:val="24"/>
          <w:szCs w:val="24"/>
        </w:rPr>
        <w:t xml:space="preserve"> игрушка</w:t>
      </w:r>
      <w:r w:rsidRPr="00764C47">
        <w:rPr>
          <w:rFonts w:ascii="Times New Roman" w:hAnsi="Times New Roman" w:cs="Times New Roman"/>
          <w:sz w:val="24"/>
          <w:szCs w:val="24"/>
        </w:rPr>
        <w:t> </w:t>
      </w:r>
    </w:p>
    <w:p w:rsidR="00A84B58" w:rsidRPr="00764C47" w:rsidRDefault="008A0CAA" w:rsidP="00A84B58">
      <w:pPr>
        <w:ind w:firstLine="708"/>
        <w:rPr>
          <w:rFonts w:ascii="Times New Roman" w:hAnsi="Times New Roman" w:cs="Times New Roman"/>
          <w:sz w:val="24"/>
          <w:szCs w:val="24"/>
        </w:rPr>
      </w:pPr>
      <w:r w:rsidRPr="00764C47">
        <w:rPr>
          <w:rFonts w:ascii="Times New Roman" w:hAnsi="Times New Roman" w:cs="Times New Roman"/>
          <w:sz w:val="24"/>
          <w:szCs w:val="24"/>
        </w:rPr>
        <w:t>Удивительно красивы и разнообразны глиняные игрушки из деревни Филимоново Тульской области.</w:t>
      </w:r>
      <w:r w:rsidR="00A84B58" w:rsidRPr="00764C47">
        <w:rPr>
          <w:rFonts w:ascii="Times New Roman" w:hAnsi="Times New Roman" w:cs="Times New Roman"/>
          <w:sz w:val="24"/>
          <w:szCs w:val="24"/>
        </w:rPr>
        <w:t xml:space="preserve"> </w:t>
      </w:r>
      <w:r w:rsidR="00A84B58" w:rsidRPr="00764C47">
        <w:rPr>
          <w:rFonts w:ascii="Times New Roman" w:hAnsi="Times New Roman" w:cs="Times New Roman"/>
          <w:bCs/>
          <w:sz w:val="24"/>
          <w:szCs w:val="24"/>
        </w:rPr>
        <w:t xml:space="preserve">По местному преданию основателем деревни </w:t>
      </w:r>
      <w:proofErr w:type="gramStart"/>
      <w:r w:rsidR="00A84B58" w:rsidRPr="00764C47">
        <w:rPr>
          <w:rFonts w:ascii="Times New Roman" w:hAnsi="Times New Roman" w:cs="Times New Roman"/>
          <w:bCs/>
          <w:sz w:val="24"/>
          <w:szCs w:val="24"/>
        </w:rPr>
        <w:t>( еще</w:t>
      </w:r>
      <w:proofErr w:type="gramEnd"/>
      <w:r w:rsidR="00A84B58" w:rsidRPr="00764C47">
        <w:rPr>
          <w:rFonts w:ascii="Times New Roman" w:hAnsi="Times New Roman" w:cs="Times New Roman"/>
          <w:bCs/>
          <w:sz w:val="24"/>
          <w:szCs w:val="24"/>
        </w:rPr>
        <w:t xml:space="preserve"> во времена Ивана Грозного) был гончар Филимон. Отсюда и Филимоново. </w:t>
      </w:r>
      <w:r w:rsidR="00A84B58" w:rsidRPr="00764C47">
        <w:rPr>
          <w:rFonts w:ascii="Times New Roman" w:hAnsi="Times New Roman" w:cs="Times New Roman"/>
          <w:sz w:val="24"/>
          <w:szCs w:val="24"/>
        </w:rPr>
        <w:t>Ученые считают, что происхождение глиняных игрушек связано с древними народными праздниками. В старинных летописях рассказывается, как в Древней Руси в праздники народ выходил на пляски с фигурками, изображавшими людей и животных.</w:t>
      </w:r>
    </w:p>
    <w:p w:rsidR="00A84B58" w:rsidRPr="00764C47" w:rsidRDefault="00A84B58" w:rsidP="00A84B58">
      <w:pPr>
        <w:ind w:firstLine="708"/>
        <w:rPr>
          <w:rFonts w:ascii="Times New Roman" w:eastAsia="Times New Roman" w:hAnsi="Times New Roman" w:cs="Times New Roman"/>
          <w:bCs/>
          <w:color w:val="000000"/>
          <w:sz w:val="24"/>
          <w:szCs w:val="24"/>
          <w:lang w:eastAsia="ru-RU"/>
        </w:rPr>
      </w:pPr>
      <w:r w:rsidRPr="00764C47">
        <w:rPr>
          <w:rFonts w:ascii="Times New Roman" w:hAnsi="Times New Roman" w:cs="Times New Roman"/>
          <w:sz w:val="24"/>
          <w:szCs w:val="24"/>
        </w:rPr>
        <w:t xml:space="preserve">       Делают игрушки из иссиня-черной местной глины, которая после обжига становится светлой.</w:t>
      </w:r>
      <w:r w:rsidR="0030781D" w:rsidRPr="00764C47">
        <w:rPr>
          <w:rFonts w:ascii="Times New Roman" w:eastAsia="Times New Roman" w:hAnsi="Times New Roman" w:cs="Times New Roman"/>
          <w:color w:val="000000"/>
          <w:sz w:val="24"/>
          <w:szCs w:val="24"/>
          <w:lang w:eastAsia="ru-RU"/>
        </w:rPr>
        <w:t xml:space="preserve"> </w:t>
      </w:r>
      <w:proofErr w:type="spellStart"/>
      <w:r w:rsidRPr="00764C47">
        <w:rPr>
          <w:rFonts w:ascii="Times New Roman" w:eastAsia="Times New Roman" w:hAnsi="Times New Roman" w:cs="Times New Roman"/>
          <w:bCs/>
          <w:color w:val="000000"/>
          <w:sz w:val="24"/>
          <w:szCs w:val="24"/>
          <w:lang w:eastAsia="ru-RU"/>
        </w:rPr>
        <w:t>Филимоновцы</w:t>
      </w:r>
      <w:proofErr w:type="spellEnd"/>
      <w:r w:rsidRPr="00764C47">
        <w:rPr>
          <w:rFonts w:ascii="Times New Roman" w:eastAsia="Times New Roman" w:hAnsi="Times New Roman" w:cs="Times New Roman"/>
          <w:bCs/>
          <w:color w:val="000000"/>
          <w:sz w:val="24"/>
          <w:szCs w:val="24"/>
          <w:lang w:eastAsia="ru-RU"/>
        </w:rPr>
        <w:t xml:space="preserve"> называют ее </w:t>
      </w:r>
      <w:proofErr w:type="spellStart"/>
      <w:r w:rsidRPr="00764C47">
        <w:rPr>
          <w:rFonts w:ascii="Times New Roman" w:eastAsia="Times New Roman" w:hAnsi="Times New Roman" w:cs="Times New Roman"/>
          <w:bCs/>
          <w:color w:val="000000"/>
          <w:sz w:val="24"/>
          <w:szCs w:val="24"/>
          <w:lang w:eastAsia="ru-RU"/>
        </w:rPr>
        <w:t>синикой</w:t>
      </w:r>
      <w:proofErr w:type="spellEnd"/>
      <w:r w:rsidRPr="00764C47">
        <w:rPr>
          <w:rFonts w:ascii="Times New Roman" w:eastAsia="Times New Roman" w:hAnsi="Times New Roman" w:cs="Times New Roman"/>
          <w:bCs/>
          <w:color w:val="000000"/>
          <w:sz w:val="24"/>
          <w:szCs w:val="24"/>
          <w:lang w:eastAsia="ru-RU"/>
        </w:rPr>
        <w:t xml:space="preserve"> за маслянисто-черный цвет и жирность. При лепке глина подсыхает, и игрушки быстро покрываются трещинками. Приходится постоянно заглаживать трещинки влажной рукой, невольно сужая и вытягивая туловище.</w:t>
      </w:r>
      <w:r w:rsidR="00CA03D6" w:rsidRPr="00764C47">
        <w:rPr>
          <w:rFonts w:ascii="Times New Roman" w:eastAsia="Times New Roman" w:hAnsi="Times New Roman" w:cs="Times New Roman"/>
          <w:bCs/>
          <w:color w:val="000000"/>
          <w:sz w:val="24"/>
          <w:szCs w:val="24"/>
          <w:lang w:eastAsia="ru-RU"/>
        </w:rPr>
        <w:t xml:space="preserve"> Поэтому </w:t>
      </w:r>
      <w:proofErr w:type="spellStart"/>
      <w:r w:rsidR="00CA03D6" w:rsidRPr="00764C47">
        <w:rPr>
          <w:rFonts w:ascii="Times New Roman" w:eastAsia="Times New Roman" w:hAnsi="Times New Roman" w:cs="Times New Roman"/>
          <w:bCs/>
          <w:color w:val="000000"/>
          <w:sz w:val="24"/>
          <w:szCs w:val="24"/>
          <w:lang w:eastAsia="ru-RU"/>
        </w:rPr>
        <w:t>филимоновские</w:t>
      </w:r>
      <w:proofErr w:type="spellEnd"/>
      <w:r w:rsidR="00CA03D6" w:rsidRPr="00764C47">
        <w:rPr>
          <w:rFonts w:ascii="Times New Roman" w:eastAsia="Times New Roman" w:hAnsi="Times New Roman" w:cs="Times New Roman"/>
          <w:bCs/>
          <w:color w:val="000000"/>
          <w:sz w:val="24"/>
          <w:szCs w:val="24"/>
          <w:lang w:eastAsia="ru-RU"/>
        </w:rPr>
        <w:t xml:space="preserve"> игрушки такие вытянутые – это коровы, олени, козы с длинными полосатыми шеями и большими цветными рогами, они больше похожи на сказочных зверей, чем на настоящих домашних животных. </w:t>
      </w:r>
      <w:proofErr w:type="spellStart"/>
      <w:r w:rsidR="00CA03D6" w:rsidRPr="00764C47">
        <w:rPr>
          <w:rFonts w:ascii="Times New Roman" w:eastAsia="Times New Roman" w:hAnsi="Times New Roman" w:cs="Times New Roman"/>
          <w:bCs/>
          <w:color w:val="000000"/>
          <w:sz w:val="24"/>
          <w:szCs w:val="24"/>
          <w:lang w:eastAsia="ru-RU"/>
        </w:rPr>
        <w:t>Таже</w:t>
      </w:r>
      <w:proofErr w:type="spellEnd"/>
      <w:r w:rsidR="00CA03D6" w:rsidRPr="00764C47">
        <w:rPr>
          <w:rFonts w:ascii="Times New Roman" w:eastAsia="Times New Roman" w:hAnsi="Times New Roman" w:cs="Times New Roman"/>
          <w:bCs/>
          <w:color w:val="000000"/>
          <w:sz w:val="24"/>
          <w:szCs w:val="24"/>
          <w:lang w:eastAsia="ru-RU"/>
        </w:rPr>
        <w:t xml:space="preserve"> можно </w:t>
      </w:r>
      <w:proofErr w:type="gramStart"/>
      <w:r w:rsidR="00CA03D6" w:rsidRPr="00764C47">
        <w:rPr>
          <w:rFonts w:ascii="Times New Roman" w:eastAsia="Times New Roman" w:hAnsi="Times New Roman" w:cs="Times New Roman"/>
          <w:bCs/>
          <w:color w:val="000000"/>
          <w:sz w:val="24"/>
          <w:szCs w:val="24"/>
          <w:lang w:eastAsia="ru-RU"/>
        </w:rPr>
        <w:t>увидеть  барынь</w:t>
      </w:r>
      <w:proofErr w:type="gramEnd"/>
      <w:r w:rsidR="00CA03D6" w:rsidRPr="00764C47">
        <w:rPr>
          <w:rFonts w:ascii="Times New Roman" w:eastAsia="Times New Roman" w:hAnsi="Times New Roman" w:cs="Times New Roman"/>
          <w:bCs/>
          <w:color w:val="000000"/>
          <w:sz w:val="24"/>
          <w:szCs w:val="24"/>
          <w:lang w:eastAsia="ru-RU"/>
        </w:rPr>
        <w:t xml:space="preserve"> с тонкими талиями в </w:t>
      </w:r>
      <w:proofErr w:type="spellStart"/>
      <w:r w:rsidR="00CA03D6" w:rsidRPr="00764C47">
        <w:rPr>
          <w:rFonts w:ascii="Times New Roman" w:eastAsia="Times New Roman" w:hAnsi="Times New Roman" w:cs="Times New Roman"/>
          <w:bCs/>
          <w:color w:val="000000"/>
          <w:sz w:val="24"/>
          <w:szCs w:val="24"/>
          <w:lang w:eastAsia="ru-RU"/>
        </w:rPr>
        <w:t>колокообразных</w:t>
      </w:r>
      <w:proofErr w:type="spellEnd"/>
      <w:r w:rsidR="00CA03D6" w:rsidRPr="00764C47">
        <w:rPr>
          <w:rFonts w:ascii="Times New Roman" w:eastAsia="Times New Roman" w:hAnsi="Times New Roman" w:cs="Times New Roman"/>
          <w:bCs/>
          <w:color w:val="000000"/>
          <w:sz w:val="24"/>
          <w:szCs w:val="24"/>
          <w:lang w:eastAsia="ru-RU"/>
        </w:rPr>
        <w:t xml:space="preserve"> юбках и кокетливых шляпках. </w:t>
      </w:r>
      <w:r w:rsidRPr="00764C47">
        <w:rPr>
          <w:rFonts w:ascii="Times New Roman" w:eastAsia="Times New Roman" w:hAnsi="Times New Roman" w:cs="Times New Roman"/>
          <w:bCs/>
          <w:color w:val="000000"/>
          <w:sz w:val="24"/>
          <w:szCs w:val="24"/>
          <w:lang w:eastAsia="ru-RU"/>
        </w:rPr>
        <w:t xml:space="preserve"> После обжига игрушка становится бело-розовой. </w:t>
      </w:r>
    </w:p>
    <w:p w:rsidR="00CA03D6" w:rsidRPr="00764C47" w:rsidRDefault="00CA03D6"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Тут и начинается роспись. Да не кистью, а гусиным пером. С кисточки краска к чистой глине не пристает.</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Мастера больше всего любили малиново-красный цвет. Прибегали к зеленым и фиолетовым полоскам по желтому фону.</w:t>
      </w:r>
      <w:r w:rsidR="00CA03D6" w:rsidRPr="00764C47">
        <w:rPr>
          <w:rFonts w:ascii="Times New Roman" w:eastAsia="Calibri" w:hAnsi="Times New Roman" w:cs="Times New Roman"/>
          <w:bCs/>
          <w:sz w:val="24"/>
          <w:szCs w:val="24"/>
        </w:rPr>
        <w:t xml:space="preserve"> Все узоры очень простые: к</w:t>
      </w:r>
      <w:r w:rsidR="00CA03D6" w:rsidRPr="00764C47">
        <w:rPr>
          <w:rFonts w:ascii="Times New Roman" w:eastAsia="Times New Roman" w:hAnsi="Times New Roman" w:cs="Times New Roman"/>
          <w:bCs/>
          <w:color w:val="000000"/>
          <w:sz w:val="24"/>
          <w:szCs w:val="24"/>
          <w:lang w:eastAsia="ru-RU"/>
        </w:rPr>
        <w:t>руг- это солнце, треугольник-это земля, елочки и ростки - это символ растительности и жизни. Все узоры напоминают нам о связях человека и природы.</w:t>
      </w:r>
      <w:r w:rsidRPr="00764C47">
        <w:rPr>
          <w:rFonts w:ascii="Times New Roman" w:eastAsia="Times New Roman" w:hAnsi="Times New Roman" w:cs="Times New Roman"/>
          <w:color w:val="000000"/>
          <w:sz w:val="24"/>
          <w:szCs w:val="24"/>
          <w:lang w:eastAsia="ru-RU"/>
        </w:rPr>
        <w:t xml:space="preserve"> Этим и отличается игрушка от других.</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u w:val="single"/>
          <w:lang w:eastAsia="ru-RU"/>
        </w:rPr>
        <w:t>Орнамент росписи</w:t>
      </w:r>
      <w:r w:rsidRPr="00764C47">
        <w:rPr>
          <w:rFonts w:ascii="Times New Roman" w:eastAsia="Times New Roman" w:hAnsi="Times New Roman" w:cs="Times New Roman"/>
          <w:color w:val="000000"/>
          <w:sz w:val="24"/>
          <w:szCs w:val="24"/>
          <w:lang w:eastAsia="ru-RU"/>
        </w:rPr>
        <w:t> простой: узкие черточки-полоски, изредка еловые веточки или древний символ солнца – розетки, круги, ромбы.</w:t>
      </w:r>
    </w:p>
    <w:p w:rsidR="0030781D" w:rsidRPr="00764C47" w:rsidRDefault="0030781D" w:rsidP="0030781D">
      <w:pPr>
        <w:spacing w:after="0" w:line="240" w:lineRule="auto"/>
        <w:rPr>
          <w:rFonts w:ascii="Times New Roman" w:eastAsia="Times New Roman" w:hAnsi="Times New Roman" w:cs="Times New Roman"/>
          <w:b/>
          <w:bCs/>
          <w:iCs/>
          <w:color w:val="000000"/>
          <w:sz w:val="24"/>
          <w:szCs w:val="24"/>
          <w:lang w:eastAsia="ru-RU"/>
        </w:rPr>
      </w:pPr>
      <w:r w:rsidRPr="00764C47">
        <w:rPr>
          <w:rFonts w:ascii="Times New Roman" w:eastAsia="Times New Roman" w:hAnsi="Times New Roman" w:cs="Times New Roman"/>
          <w:color w:val="000000"/>
          <w:sz w:val="24"/>
          <w:szCs w:val="24"/>
          <w:u w:val="single"/>
          <w:lang w:eastAsia="ru-RU"/>
        </w:rPr>
        <w:t>Любимые цвета</w:t>
      </w:r>
      <w:r w:rsidRPr="00764C47">
        <w:rPr>
          <w:rFonts w:ascii="Times New Roman" w:eastAsia="Times New Roman" w:hAnsi="Times New Roman" w:cs="Times New Roman"/>
          <w:color w:val="000000"/>
          <w:sz w:val="24"/>
          <w:szCs w:val="24"/>
          <w:lang w:eastAsia="ru-RU"/>
        </w:rPr>
        <w:t> </w:t>
      </w:r>
      <w:proofErr w:type="spellStart"/>
      <w:r w:rsidRPr="00764C47">
        <w:rPr>
          <w:rFonts w:ascii="Times New Roman" w:eastAsia="Times New Roman" w:hAnsi="Times New Roman" w:cs="Times New Roman"/>
          <w:color w:val="000000"/>
          <w:sz w:val="24"/>
          <w:szCs w:val="24"/>
          <w:lang w:eastAsia="ru-RU"/>
        </w:rPr>
        <w:t>филимоновской</w:t>
      </w:r>
      <w:proofErr w:type="spellEnd"/>
      <w:r w:rsidRPr="00764C47">
        <w:rPr>
          <w:rFonts w:ascii="Times New Roman" w:eastAsia="Times New Roman" w:hAnsi="Times New Roman" w:cs="Times New Roman"/>
          <w:color w:val="000000"/>
          <w:sz w:val="24"/>
          <w:szCs w:val="24"/>
          <w:lang w:eastAsia="ru-RU"/>
        </w:rPr>
        <w:t xml:space="preserve"> игрушки – интенсивный красный и малиновый</w:t>
      </w:r>
      <w:r w:rsidR="00CA03D6" w:rsidRPr="00764C47">
        <w:rPr>
          <w:rFonts w:ascii="Times New Roman" w:eastAsia="Times New Roman" w:hAnsi="Times New Roman" w:cs="Times New Roman"/>
          <w:color w:val="000000"/>
          <w:sz w:val="24"/>
          <w:szCs w:val="24"/>
          <w:lang w:eastAsia="ru-RU"/>
        </w:rPr>
        <w:t>, желтый, зелёный.</w:t>
      </w:r>
    </w:p>
    <w:p w:rsidR="0030781D" w:rsidRPr="00764C47" w:rsidRDefault="0030781D" w:rsidP="0030781D">
      <w:pPr>
        <w:ind w:firstLine="708"/>
        <w:rPr>
          <w:rFonts w:ascii="Times New Roman" w:hAnsi="Times New Roman" w:cs="Times New Roman"/>
          <w:sz w:val="24"/>
          <w:szCs w:val="24"/>
        </w:rPr>
      </w:pPr>
    </w:p>
    <w:p w:rsidR="0030781D" w:rsidRPr="00764C47" w:rsidRDefault="0030781D" w:rsidP="0030781D">
      <w:pPr>
        <w:ind w:firstLine="708"/>
        <w:rPr>
          <w:rFonts w:ascii="Times New Roman" w:hAnsi="Times New Roman" w:cs="Times New Roman"/>
          <w:b/>
          <w:bCs/>
          <w:sz w:val="24"/>
          <w:szCs w:val="24"/>
        </w:rPr>
      </w:pPr>
      <w:proofErr w:type="spellStart"/>
      <w:r w:rsidRPr="00764C47">
        <w:rPr>
          <w:rFonts w:ascii="Times New Roman" w:hAnsi="Times New Roman" w:cs="Times New Roman"/>
          <w:b/>
          <w:bCs/>
          <w:sz w:val="24"/>
          <w:szCs w:val="24"/>
        </w:rPr>
        <w:t>Карпогольская</w:t>
      </w:r>
      <w:proofErr w:type="spellEnd"/>
      <w:r w:rsidRPr="00764C47">
        <w:rPr>
          <w:rFonts w:ascii="Times New Roman" w:hAnsi="Times New Roman" w:cs="Times New Roman"/>
          <w:b/>
          <w:bCs/>
          <w:sz w:val="24"/>
          <w:szCs w:val="24"/>
        </w:rPr>
        <w:t xml:space="preserve"> игрушка</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На севере России, недалеко от Архангельска, в городе Каргополе, делают совсем другие игрушки.</w:t>
      </w:r>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t>Каждый гончар делал игрушку для своей детворы. Игрушка выразительная, интересная, крестьянская, передает народный быт Русского Севера. В ней сохранилось что-то от древних идолов.</w:t>
      </w:r>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t xml:space="preserve"> </w:t>
      </w:r>
      <w:r w:rsidRPr="00764C47">
        <w:rPr>
          <w:rFonts w:ascii="Times New Roman" w:hAnsi="Times New Roman"/>
          <w:sz w:val="24"/>
          <w:szCs w:val="24"/>
          <w:lang w:eastAsia="ru-RU"/>
        </w:rPr>
        <w:br/>
        <w:t xml:space="preserve">Это по-крестьянски коренастые фигурки людей, а также фигурки, изображающие животных, птиц. Женские фигурки с ребенком на руках, с корзинкой, птицей, занятые хозяйственными заботами. На них широкие юбки, </w:t>
      </w:r>
      <w:r w:rsidRPr="00764C47">
        <w:rPr>
          <w:rFonts w:ascii="Times New Roman" w:hAnsi="Times New Roman"/>
          <w:i/>
          <w:iCs/>
          <w:sz w:val="24"/>
          <w:szCs w:val="24"/>
          <w:lang w:eastAsia="ru-RU"/>
        </w:rPr>
        <w:t xml:space="preserve">кофты </w:t>
      </w:r>
      <w:r w:rsidRPr="00764C47">
        <w:rPr>
          <w:rFonts w:ascii="Times New Roman" w:hAnsi="Times New Roman"/>
          <w:sz w:val="24"/>
          <w:szCs w:val="24"/>
          <w:lang w:eastAsia="ru-RU"/>
        </w:rPr>
        <w:t>с крупными пуговицами-</w:t>
      </w:r>
      <w:proofErr w:type="spellStart"/>
      <w:r w:rsidRPr="00764C47">
        <w:rPr>
          <w:rFonts w:ascii="Times New Roman" w:hAnsi="Times New Roman"/>
          <w:sz w:val="24"/>
          <w:szCs w:val="24"/>
          <w:lang w:eastAsia="ru-RU"/>
        </w:rPr>
        <w:t>налепами</w:t>
      </w:r>
      <w:proofErr w:type="spellEnd"/>
      <w:r w:rsidRPr="00764C47">
        <w:rPr>
          <w:rFonts w:ascii="Times New Roman" w:hAnsi="Times New Roman"/>
          <w:sz w:val="24"/>
          <w:szCs w:val="24"/>
          <w:lang w:eastAsia="ru-RU"/>
        </w:rPr>
        <w:t xml:space="preserve">, разнообразные головные уборы-кокошники или шляпки, на шее бусы. Это барыня, крестьянка, кормилица в старинном наряде. </w:t>
      </w:r>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br/>
        <w:t xml:space="preserve">Мужики с окладистой бородой изображены в длинных кафтанах, украшенных большими пуговицами, на голове шапочка или картуз. Каждый изображен в действии: заняты работой (плетут лапти), идут с лукошком, играют на гармошке, сидят в кресле. </w:t>
      </w:r>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br/>
        <w:t xml:space="preserve">Изображение животных типично для народной игрушки — это конь, корова, олень, баран, козел, собака с костью в зубах, заяц с морковкой, медведь — хозяин леса. </w:t>
      </w:r>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t xml:space="preserve">Самый загадочный образ — </w:t>
      </w:r>
      <w:proofErr w:type="spellStart"/>
      <w:r w:rsidRPr="00764C47">
        <w:rPr>
          <w:rFonts w:ascii="Times New Roman" w:hAnsi="Times New Roman"/>
          <w:sz w:val="24"/>
          <w:szCs w:val="24"/>
          <w:lang w:eastAsia="ru-RU"/>
        </w:rPr>
        <w:t>Полкан</w:t>
      </w:r>
      <w:proofErr w:type="spellEnd"/>
      <w:r w:rsidRPr="00764C47">
        <w:rPr>
          <w:rFonts w:ascii="Times New Roman" w:hAnsi="Times New Roman"/>
          <w:sz w:val="24"/>
          <w:szCs w:val="24"/>
          <w:lang w:eastAsia="ru-RU"/>
        </w:rPr>
        <w:t xml:space="preserve">, могучий богатырь с туловищем коня (кентавр). </w:t>
      </w:r>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br/>
        <w:t xml:space="preserve">Сюжетные композиции отображают сцены из деревенской жизни: посиделки, катание в лодке, танцующие пары, кадриль, сельский праздник и </w:t>
      </w:r>
      <w:proofErr w:type="gramStart"/>
      <w:r w:rsidRPr="00764C47">
        <w:rPr>
          <w:rFonts w:ascii="Times New Roman" w:hAnsi="Times New Roman"/>
          <w:sz w:val="24"/>
          <w:szCs w:val="24"/>
          <w:lang w:eastAsia="ru-RU"/>
        </w:rPr>
        <w:t>др..</w:t>
      </w:r>
      <w:proofErr w:type="gramEnd"/>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t xml:space="preserve"> </w:t>
      </w:r>
      <w:r w:rsidRPr="00764C47">
        <w:rPr>
          <w:rFonts w:ascii="Times New Roman" w:hAnsi="Times New Roman"/>
          <w:sz w:val="24"/>
          <w:szCs w:val="24"/>
          <w:lang w:eastAsia="ru-RU"/>
        </w:rPr>
        <w:br/>
        <w:t xml:space="preserve">Лепят игрушки из красной глины: сначала делают верхнюю часть туловища и крупную голову на толстой шее, затем торс соединяют с ногами в мужской фигуре или с юбкой — в женской, потом прилепляют руки, головные уборы и разные предметы. Места соединения сглаживают, и фигурки приобретают монолитность. </w:t>
      </w:r>
      <w:r w:rsidRPr="00764C47">
        <w:rPr>
          <w:rFonts w:ascii="Times New Roman" w:hAnsi="Times New Roman"/>
          <w:sz w:val="24"/>
          <w:szCs w:val="24"/>
          <w:lang w:eastAsia="ru-RU"/>
        </w:rPr>
        <w:br/>
        <w:t xml:space="preserve">После обжига в печи и побелки фигурки раскрашивают. </w:t>
      </w:r>
    </w:p>
    <w:p w:rsidR="00691CAA" w:rsidRPr="00764C47" w:rsidRDefault="00691CAA" w:rsidP="00475F2F">
      <w:pPr>
        <w:pStyle w:val="a5"/>
        <w:rPr>
          <w:rFonts w:ascii="Times New Roman" w:hAnsi="Times New Roman"/>
          <w:sz w:val="24"/>
          <w:szCs w:val="24"/>
          <w:lang w:eastAsia="ru-RU"/>
        </w:rPr>
      </w:pPr>
      <w:r w:rsidRPr="00764C47">
        <w:rPr>
          <w:rFonts w:ascii="Times New Roman" w:hAnsi="Times New Roman"/>
          <w:sz w:val="24"/>
          <w:szCs w:val="24"/>
          <w:lang w:eastAsia="ru-RU"/>
        </w:rPr>
        <w:t xml:space="preserve">Цветовая гамма приглушенная, северная, для росписи характерны неяркие цвета — серый, розовый, зеленый, сиренево-синий, бирюзовый, коричневый, желтый, оранжевый, красный, гамма сдержанная. </w:t>
      </w:r>
      <w:r w:rsidRPr="00764C47">
        <w:rPr>
          <w:rFonts w:ascii="Times New Roman" w:hAnsi="Times New Roman"/>
          <w:sz w:val="24"/>
          <w:szCs w:val="24"/>
          <w:lang w:eastAsia="ru-RU"/>
        </w:rPr>
        <w:br/>
        <w:t xml:space="preserve">Геометрический орнамент состоит из прямых и косых крестов, поперечных полос, штрихов, концентрированных овалов, пятен, зубцов, которые ритмично наносятся на поверхность игрушки. Это не просто узор, а символические знаки, древние следы культа солнца и земли. </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Символика цвета:</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Белый – символ нравственной чистоты, правды, добра.</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Желтый (золотой) – символ солнца, радости, света.</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Красный – символ огня, красоты, здоровья, силы, слав.</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Зеленый – символ жизни, земли, пашни.</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Синий – символ неба</w:t>
      </w:r>
    </w:p>
    <w:p w:rsidR="0030781D" w:rsidRPr="00764C47" w:rsidRDefault="0030781D" w:rsidP="00475F2F">
      <w:pPr>
        <w:pStyle w:val="a5"/>
        <w:rPr>
          <w:rFonts w:ascii="Times New Roman" w:hAnsi="Times New Roman"/>
          <w:sz w:val="24"/>
          <w:szCs w:val="24"/>
          <w:lang w:eastAsia="ru-RU"/>
        </w:rPr>
      </w:pPr>
      <w:r w:rsidRPr="00764C47">
        <w:rPr>
          <w:rFonts w:ascii="Times New Roman" w:hAnsi="Times New Roman"/>
          <w:sz w:val="24"/>
          <w:szCs w:val="24"/>
          <w:lang w:eastAsia="ru-RU"/>
        </w:rPr>
        <w:t>Черный – символ земли.</w:t>
      </w:r>
    </w:p>
    <w:p w:rsidR="0030781D" w:rsidRPr="00764C47" w:rsidRDefault="0030781D" w:rsidP="00CA03D6">
      <w:pPr>
        <w:pStyle w:val="a5"/>
        <w:rPr>
          <w:rFonts w:ascii="Times New Roman" w:hAnsi="Times New Roman"/>
          <w:sz w:val="24"/>
          <w:szCs w:val="24"/>
          <w:lang w:eastAsia="ru-RU"/>
        </w:rPr>
      </w:pPr>
      <w:r w:rsidRPr="00764C47">
        <w:rPr>
          <w:rFonts w:ascii="Times New Roman" w:hAnsi="Times New Roman"/>
          <w:sz w:val="24"/>
          <w:szCs w:val="24"/>
          <w:u w:val="single"/>
          <w:lang w:eastAsia="ru-RU"/>
        </w:rPr>
        <w:t>Орнамент,</w:t>
      </w:r>
      <w:r w:rsidRPr="00764C47">
        <w:rPr>
          <w:rFonts w:ascii="Times New Roman" w:hAnsi="Times New Roman"/>
          <w:sz w:val="24"/>
          <w:szCs w:val="24"/>
          <w:lang w:eastAsia="ru-RU"/>
        </w:rPr>
        <w:t xml:space="preserve"> украшающий </w:t>
      </w:r>
      <w:proofErr w:type="spellStart"/>
      <w:r w:rsidRPr="00764C47">
        <w:rPr>
          <w:rFonts w:ascii="Times New Roman" w:hAnsi="Times New Roman"/>
          <w:sz w:val="24"/>
          <w:szCs w:val="24"/>
          <w:lang w:eastAsia="ru-RU"/>
        </w:rPr>
        <w:t>каргопольскую</w:t>
      </w:r>
      <w:proofErr w:type="spellEnd"/>
      <w:r w:rsidRPr="00764C47">
        <w:rPr>
          <w:rFonts w:ascii="Times New Roman" w:hAnsi="Times New Roman"/>
          <w:sz w:val="24"/>
          <w:szCs w:val="24"/>
          <w:lang w:eastAsia="ru-RU"/>
        </w:rPr>
        <w:t xml:space="preserve"> игрушку, очень своеобразен, он идет из глубины веков. Как правило, это крупный круг или овал с обводкой другим цветом, точки, перекрещивающиеся линии, разноцветные черточки.</w:t>
      </w:r>
    </w:p>
    <w:p w:rsidR="00CA03D6" w:rsidRPr="00764C47" w:rsidRDefault="00CA03D6" w:rsidP="00CA03D6">
      <w:pPr>
        <w:pStyle w:val="a5"/>
        <w:rPr>
          <w:rFonts w:ascii="Times New Roman" w:hAnsi="Times New Roman"/>
          <w:sz w:val="24"/>
          <w:szCs w:val="24"/>
          <w:lang w:eastAsia="ru-RU"/>
        </w:rPr>
      </w:pPr>
    </w:p>
    <w:p w:rsidR="00CA03D6" w:rsidRPr="00764C47" w:rsidRDefault="0030781D" w:rsidP="00CA03D6">
      <w:pPr>
        <w:ind w:firstLine="708"/>
        <w:rPr>
          <w:rFonts w:ascii="Times New Roman" w:hAnsi="Times New Roman" w:cs="Times New Roman"/>
          <w:b/>
          <w:sz w:val="24"/>
          <w:szCs w:val="24"/>
        </w:rPr>
      </w:pPr>
      <w:r w:rsidRPr="00764C47">
        <w:rPr>
          <w:rFonts w:ascii="Times New Roman" w:hAnsi="Times New Roman" w:cs="Times New Roman"/>
          <w:b/>
          <w:sz w:val="24"/>
          <w:szCs w:val="24"/>
        </w:rPr>
        <w:t>Д</w:t>
      </w:r>
      <w:r w:rsidR="00CA03D6" w:rsidRPr="00764C47">
        <w:rPr>
          <w:rFonts w:ascii="Times New Roman" w:hAnsi="Times New Roman" w:cs="Times New Roman"/>
          <w:b/>
          <w:sz w:val="24"/>
          <w:szCs w:val="24"/>
        </w:rPr>
        <w:t>ымковская игрушка.</w:t>
      </w:r>
    </w:p>
    <w:p w:rsidR="0030781D" w:rsidRPr="00764C47" w:rsidRDefault="0030781D" w:rsidP="00CA03D6">
      <w:pPr>
        <w:ind w:firstLine="708"/>
        <w:rPr>
          <w:rFonts w:ascii="Times New Roman" w:hAnsi="Times New Roman" w:cs="Times New Roman"/>
          <w:b/>
          <w:sz w:val="24"/>
          <w:szCs w:val="24"/>
        </w:rPr>
      </w:pPr>
      <w:r w:rsidRPr="00764C47">
        <w:rPr>
          <w:rFonts w:ascii="Times New Roman" w:hAnsi="Times New Roman" w:cs="Times New Roman"/>
          <w:sz w:val="24"/>
          <w:szCs w:val="24"/>
        </w:rPr>
        <w:t>Происхождение и история Дымковской игрушки неотделимы от древнего праздника Свистопляски, имеющего глубокие языческие корни. Этот праздник посвящался солнцу. Его участники свистели в глиняные игрушки (вызывали весеннее солнце). Ласково и нежно называют эту игрушку – «дымка». Игрушку называют ды</w:t>
      </w:r>
      <w:r w:rsidR="00CA03D6" w:rsidRPr="00764C47">
        <w:rPr>
          <w:rFonts w:ascii="Times New Roman" w:hAnsi="Times New Roman" w:cs="Times New Roman"/>
          <w:sz w:val="24"/>
          <w:szCs w:val="24"/>
        </w:rPr>
        <w:t>мковской по месту происхождения слобода Дымково.</w:t>
      </w:r>
      <w:r w:rsidRPr="00764C47">
        <w:rPr>
          <w:rFonts w:ascii="Times New Roman" w:hAnsi="Times New Roman" w:cs="Times New Roman"/>
          <w:sz w:val="24"/>
          <w:szCs w:val="24"/>
        </w:rPr>
        <w:t xml:space="preserve"> Вначале были свистульки. Всю зиму женщины Дымково лепили их для ярмарки. Из небольшого глиняного шарика с отверстиями свистулька превращалась то в уточку, то в петушка, то в конька…</w:t>
      </w:r>
      <w:r w:rsidR="00E370EF" w:rsidRPr="00E370EF">
        <w:rPr>
          <w:rFonts w:ascii="Times New Roman" w:eastAsia="Times New Roman" w:hAnsi="Times New Roman" w:cs="Times New Roman"/>
          <w:color w:val="000000"/>
          <w:sz w:val="24"/>
          <w:szCs w:val="24"/>
          <w:lang w:eastAsia="ru-RU"/>
        </w:rPr>
        <w:t xml:space="preserve"> </w:t>
      </w:r>
      <w:r w:rsidR="00E370EF" w:rsidRPr="00E370EF">
        <w:rPr>
          <w:rFonts w:ascii="Times New Roman" w:hAnsi="Times New Roman" w:cs="Times New Roman"/>
          <w:sz w:val="24"/>
          <w:szCs w:val="24"/>
        </w:rPr>
        <w:t xml:space="preserve">Традиционными для дымковской игрушки считаются: всадники, индюки, барышни, няньки. Женские </w:t>
      </w:r>
      <w:r w:rsidR="00E370EF" w:rsidRPr="00E370EF">
        <w:rPr>
          <w:rFonts w:ascii="Times New Roman" w:hAnsi="Times New Roman" w:cs="Times New Roman"/>
          <w:sz w:val="24"/>
          <w:szCs w:val="24"/>
        </w:rPr>
        <w:lastRenderedPageBreak/>
        <w:t>фигурки в пышных платьях и в передниках с оборками в шляпах, с зонтиком и сумочкой в руках.</w:t>
      </w:r>
      <w:r w:rsidR="00E370EF" w:rsidRPr="00E370EF">
        <w:rPr>
          <w:rFonts w:ascii="Times New Roman" w:eastAsia="Times New Roman" w:hAnsi="Times New Roman" w:cs="Times New Roman"/>
          <w:color w:val="000000"/>
          <w:sz w:val="24"/>
          <w:szCs w:val="24"/>
          <w:lang w:eastAsia="ru-RU"/>
        </w:rPr>
        <w:t xml:space="preserve"> </w:t>
      </w:r>
      <w:r w:rsidR="00E370EF" w:rsidRPr="00E370EF">
        <w:rPr>
          <w:rFonts w:ascii="Times New Roman" w:hAnsi="Times New Roman" w:cs="Times New Roman"/>
          <w:sz w:val="24"/>
          <w:szCs w:val="24"/>
        </w:rPr>
        <w:t>Лепили и фигурки барынь-щеголих, водоносок, кормилиц, нянек с детьми, доярок, птичниц. Барыни изображались с зонтиком, с собачкой, с муфтой. Характерны сюжетные изображения — народные гулянья, праздники, дамы с кавалерами, всадники, большая семья, карусель. Также создавались животные-свистульки, собачки, сопровождающие барынь, скоморох на свинье, доярка с коровой, птичница с утятами и неповторимые образы коней, козлов, баранов, оленей.</w:t>
      </w:r>
    </w:p>
    <w:p w:rsidR="0030781D" w:rsidRPr="00764C47" w:rsidRDefault="0030781D" w:rsidP="00E370EF">
      <w:pPr>
        <w:rPr>
          <w:rFonts w:ascii="Times New Roman" w:hAnsi="Times New Roman" w:cs="Times New Roman"/>
          <w:sz w:val="24"/>
          <w:szCs w:val="24"/>
        </w:rPr>
      </w:pPr>
      <w:r w:rsidRPr="00764C47">
        <w:rPr>
          <w:rFonts w:ascii="Times New Roman" w:hAnsi="Times New Roman" w:cs="Times New Roman"/>
          <w:sz w:val="24"/>
          <w:szCs w:val="24"/>
        </w:rPr>
        <w:t>Если посмотреть на узор, он необычайно прост: кружочки, прямые и волнистые полоски, клеточки, пятна, точки…Здесь можно вспомнить символический смысл (мы проходили на первых уроках первой четверти</w:t>
      </w:r>
      <w:proofErr w:type="gramStart"/>
      <w:r w:rsidRPr="00764C47">
        <w:rPr>
          <w:rFonts w:ascii="Times New Roman" w:hAnsi="Times New Roman" w:cs="Times New Roman"/>
          <w:sz w:val="24"/>
          <w:szCs w:val="24"/>
        </w:rPr>
        <w:t>).Краски</w:t>
      </w:r>
      <w:proofErr w:type="gramEnd"/>
      <w:r w:rsidRPr="00764C47">
        <w:rPr>
          <w:rFonts w:ascii="Times New Roman" w:hAnsi="Times New Roman" w:cs="Times New Roman"/>
          <w:sz w:val="24"/>
          <w:szCs w:val="24"/>
        </w:rPr>
        <w:t xml:space="preserve"> яркие – яркие: малиновые, красные, зеленые, желтые, оранжевые, синие и даже золотые! (На каждой игрушке могло быть до 10-12 цветов одновременно</w:t>
      </w:r>
      <w:proofErr w:type="gramStart"/>
      <w:r w:rsidRPr="00764C47">
        <w:rPr>
          <w:rFonts w:ascii="Times New Roman" w:hAnsi="Times New Roman" w:cs="Times New Roman"/>
          <w:sz w:val="24"/>
          <w:szCs w:val="24"/>
        </w:rPr>
        <w:t>).Что</w:t>
      </w:r>
      <w:proofErr w:type="gramEnd"/>
      <w:r w:rsidRPr="00764C47">
        <w:rPr>
          <w:rFonts w:ascii="Times New Roman" w:hAnsi="Times New Roman" w:cs="Times New Roman"/>
          <w:sz w:val="24"/>
          <w:szCs w:val="24"/>
        </w:rPr>
        <w:t xml:space="preserve"> только не лепят дымковские мастерицы: птиц, коней, индюков, баранчиков в штанишках, нянек и деточек, барышень и  кавалеров, сказочные и бытовые сюжетные сценки. </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Дымковскую игрушку изготовляют в слободе Дымково под Вяткой. Промысел зародился в далеком прошлом. Самое раннее описание относится к 1811 году, о народном вятском празднике </w:t>
      </w:r>
      <w:proofErr w:type="gramStart"/>
      <w:r w:rsidRPr="00764C47">
        <w:rPr>
          <w:rFonts w:ascii="Times New Roman" w:eastAsia="Times New Roman" w:hAnsi="Times New Roman" w:cs="Times New Roman"/>
          <w:color w:val="000000"/>
          <w:sz w:val="24"/>
          <w:szCs w:val="24"/>
          <w:lang w:eastAsia="ru-RU"/>
        </w:rPr>
        <w:t>« Свистопляске</w:t>
      </w:r>
      <w:proofErr w:type="gramEnd"/>
      <w:r w:rsidRPr="00764C47">
        <w:rPr>
          <w:rFonts w:ascii="Times New Roman" w:eastAsia="Times New Roman" w:hAnsi="Times New Roman" w:cs="Times New Roman"/>
          <w:color w:val="000000"/>
          <w:sz w:val="24"/>
          <w:szCs w:val="24"/>
          <w:lang w:eastAsia="ru-RU"/>
        </w:rPr>
        <w:t>» (позднее стали называть «свистунья»).</w:t>
      </w:r>
    </w:p>
    <w:p w:rsidR="00475F2F"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Рецепт ее изготовления не так прост. Процесс изготовления игрушки можно разделить на два этапа: лепку изделия и роспись его. Вылепленную из глины игрушку обжигали в печи. Потом белили мелом, разведенном на молоке. А расписывали красками, растертыми на яичном желтке, таким узором: кружочки, прямые и волнистые линии, клеточки, пятна, точки. Краски яркие – яркие: желтый, синий, зеленый, красный, малиновый, черный.</w:t>
      </w:r>
    </w:p>
    <w:p w:rsidR="00475F2F" w:rsidRPr="00764C47" w:rsidRDefault="00475F2F" w:rsidP="00E370EF">
      <w:pPr>
        <w:spacing w:after="0" w:line="240" w:lineRule="auto"/>
        <w:ind w:firstLine="708"/>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По преданию, промысел возник в связи с древним праздником Свистунья — гулянием на берегу реки Вятки, для чего и делали длинными зимними вечерами глиняные свистульки.</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После обжига все фигурки покрываются белым цветом, </w:t>
      </w:r>
      <w:proofErr w:type="gramStart"/>
      <w:r w:rsidRPr="00764C47">
        <w:rPr>
          <w:rFonts w:ascii="Times New Roman" w:eastAsia="Times New Roman" w:hAnsi="Times New Roman" w:cs="Times New Roman"/>
          <w:color w:val="000000"/>
          <w:sz w:val="24"/>
          <w:szCs w:val="24"/>
          <w:lang w:eastAsia="ru-RU"/>
        </w:rPr>
        <w:t>Когда</w:t>
      </w:r>
      <w:proofErr w:type="gramEnd"/>
      <w:r w:rsidRPr="00764C47">
        <w:rPr>
          <w:rFonts w:ascii="Times New Roman" w:eastAsia="Times New Roman" w:hAnsi="Times New Roman" w:cs="Times New Roman"/>
          <w:color w:val="000000"/>
          <w:sz w:val="24"/>
          <w:szCs w:val="24"/>
          <w:lang w:eastAsia="ru-RU"/>
        </w:rPr>
        <w:t xml:space="preserve"> набирается много игрушек, начинают их расписывать. </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Геометрический орнамент состоит из широких и тонких полос, волнистых линий, колец, кругов, горошин, овалов. Характерным для росписи является сочетание крупных элементов и мелких. Мелкие элементы украшают крупные кольца, круги, полосы — или рассыпаются между ними — точки, черточки, тонкие линии. </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Все фигурки как будто одеты в яркую ткань. Орнамент ритмичный, четко прослеживается чередование полос, кругов, колец. Часто используется клетчатая основа, которая заполняется одинаковыми элементами — кругами, овалами или кольцами. Наиболее характерно украшение кольцами, расположенными рядами, в шахматном порядке или свободно.</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 </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Особенно характерен образ индюка с большим, распущенным, как у павлина, хвостом. Края и середина хвоста украшенью кольцами и кругами, грудь и крылья выделены узором. </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 Дымковская игрушка — самая яркая, нарядная, парадная из всех русских глиняных игрушек. Ее белый цвет подчеркивает красоту и яркость узора. Такой праздничности узора дымковские мастерицы добились благодаря контрастному сочетанию цветов (красный — зеленый, синий — оранжевый или желтый). Остается много незаполненного пространства белого цвета, поэтому узор кажется легче, светлее, наряднее. Роспись веселая, жизнерадостная. </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Почти в каждой игрушке присутствует и черный цвет (рога, копыта у животных, украшения из точек, черточек, подчеркивающие яркость крупных элементов узора — колец, кругов, полос, горошинки, рассыпанные между ними). </w:t>
      </w: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p>
    <w:p w:rsidR="00475F2F" w:rsidRPr="00764C47" w:rsidRDefault="00475F2F" w:rsidP="00475F2F">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Очень любят дымковские мастерицы украшать игрушки золотом, наклеивая кусочки на шляпу, муфту барыни, на фигурки животных, птиц.</w:t>
      </w:r>
    </w:p>
    <w:p w:rsidR="0030781D" w:rsidRPr="00764C47" w:rsidRDefault="0030781D" w:rsidP="0030781D">
      <w:pPr>
        <w:shd w:val="clear" w:color="auto" w:fill="FFFFFF"/>
        <w:spacing w:after="0" w:line="240" w:lineRule="auto"/>
        <w:rPr>
          <w:rFonts w:ascii="Times New Roman" w:eastAsia="Times New Roman" w:hAnsi="Times New Roman" w:cs="Times New Roman"/>
          <w:color w:val="000000"/>
          <w:sz w:val="24"/>
          <w:szCs w:val="24"/>
          <w:lang w:eastAsia="ru-RU"/>
        </w:rPr>
      </w:pPr>
    </w:p>
    <w:p w:rsidR="0030781D" w:rsidRPr="00B439F1" w:rsidRDefault="00764C47" w:rsidP="0030781D">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439F1">
        <w:rPr>
          <w:rFonts w:ascii="Times New Roman" w:eastAsia="Times New Roman" w:hAnsi="Times New Roman" w:cs="Times New Roman"/>
          <w:color w:val="000000"/>
          <w:sz w:val="24"/>
          <w:szCs w:val="24"/>
          <w:u w:val="single"/>
          <w:lang w:eastAsia="ru-RU"/>
        </w:rPr>
        <w:t>5</w:t>
      </w:r>
      <w:r w:rsidR="0030781D" w:rsidRPr="00B439F1">
        <w:rPr>
          <w:rFonts w:ascii="Times New Roman" w:eastAsia="Times New Roman" w:hAnsi="Times New Roman" w:cs="Times New Roman"/>
          <w:color w:val="000000"/>
          <w:sz w:val="24"/>
          <w:szCs w:val="24"/>
          <w:u w:val="single"/>
          <w:lang w:eastAsia="ru-RU"/>
        </w:rPr>
        <w:t>.</w:t>
      </w:r>
      <w:r w:rsidRPr="00B439F1">
        <w:rPr>
          <w:rFonts w:ascii="Times New Roman" w:eastAsia="Times New Roman" w:hAnsi="Times New Roman" w:cs="Times New Roman"/>
          <w:color w:val="000000"/>
          <w:sz w:val="24"/>
          <w:szCs w:val="24"/>
          <w:u w:val="single"/>
          <w:lang w:eastAsia="ru-RU"/>
        </w:rPr>
        <w:t xml:space="preserve"> </w:t>
      </w:r>
      <w:r w:rsidR="0030781D" w:rsidRPr="00B439F1">
        <w:rPr>
          <w:rFonts w:ascii="Times New Roman" w:eastAsia="Times New Roman" w:hAnsi="Times New Roman" w:cs="Times New Roman"/>
          <w:color w:val="000000"/>
          <w:sz w:val="24"/>
          <w:szCs w:val="24"/>
          <w:u w:val="single"/>
          <w:lang w:eastAsia="ru-RU"/>
        </w:rPr>
        <w:t>Физкультминутка.</w:t>
      </w:r>
    </w:p>
    <w:p w:rsidR="0030781D" w:rsidRPr="00764C47" w:rsidRDefault="0030781D" w:rsidP="0030781D">
      <w:pPr>
        <w:shd w:val="clear" w:color="auto" w:fill="FFFFFF"/>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lastRenderedPageBreak/>
        <w:t>(Учащиеся выполняют упражнения)</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p>
    <w:p w:rsidR="00764C47" w:rsidRPr="00764C47" w:rsidRDefault="00764C47" w:rsidP="00764C47">
      <w:pPr>
        <w:spacing w:after="0" w:line="240" w:lineRule="auto"/>
        <w:rPr>
          <w:rFonts w:ascii="Times New Roman" w:eastAsia="Times New Roman" w:hAnsi="Times New Roman" w:cs="Times New Roman"/>
          <w:b/>
          <w:color w:val="000000"/>
          <w:sz w:val="24"/>
          <w:szCs w:val="24"/>
          <w:lang w:eastAsia="ru-RU"/>
        </w:rPr>
      </w:pPr>
      <w:r w:rsidRPr="00B439F1">
        <w:rPr>
          <w:rFonts w:ascii="Times New Roman" w:eastAsia="Times New Roman" w:hAnsi="Times New Roman" w:cs="Times New Roman"/>
          <w:color w:val="000000"/>
          <w:sz w:val="24"/>
          <w:szCs w:val="24"/>
          <w:u w:val="single"/>
          <w:lang w:eastAsia="ru-RU"/>
        </w:rPr>
        <w:t>6</w:t>
      </w:r>
      <w:r w:rsidR="0030781D" w:rsidRPr="00B439F1">
        <w:rPr>
          <w:rFonts w:ascii="Times New Roman" w:eastAsia="Times New Roman" w:hAnsi="Times New Roman" w:cs="Times New Roman"/>
          <w:color w:val="000000"/>
          <w:sz w:val="24"/>
          <w:szCs w:val="24"/>
          <w:u w:val="single"/>
          <w:lang w:eastAsia="ru-RU"/>
        </w:rPr>
        <w:t>.</w:t>
      </w:r>
      <w:r w:rsidRPr="00B439F1">
        <w:rPr>
          <w:rFonts w:ascii="Times New Roman" w:eastAsia="Times New Roman" w:hAnsi="Times New Roman" w:cs="Times New Roman"/>
          <w:color w:val="000000"/>
          <w:sz w:val="24"/>
          <w:szCs w:val="24"/>
          <w:u w:val="single"/>
          <w:lang w:eastAsia="ru-RU"/>
        </w:rPr>
        <w:t xml:space="preserve"> Постановка художественной </w:t>
      </w:r>
      <w:proofErr w:type="gramStart"/>
      <w:r w:rsidRPr="00B439F1">
        <w:rPr>
          <w:rFonts w:ascii="Times New Roman" w:eastAsia="Times New Roman" w:hAnsi="Times New Roman" w:cs="Times New Roman"/>
          <w:color w:val="000000"/>
          <w:sz w:val="24"/>
          <w:szCs w:val="24"/>
          <w:u w:val="single"/>
          <w:lang w:eastAsia="ru-RU"/>
        </w:rPr>
        <w:t>задачи</w:t>
      </w:r>
      <w:r w:rsidRPr="00764C47">
        <w:rPr>
          <w:rFonts w:ascii="Times New Roman" w:eastAsia="Times New Roman" w:hAnsi="Times New Roman" w:cs="Times New Roman"/>
          <w:b/>
          <w:color w:val="000000"/>
          <w:sz w:val="24"/>
          <w:szCs w:val="24"/>
          <w:lang w:eastAsia="ru-RU"/>
        </w:rPr>
        <w:t xml:space="preserve"> </w:t>
      </w:r>
      <w:r w:rsidR="00466AD4">
        <w:rPr>
          <w:rFonts w:ascii="Times New Roman" w:eastAsia="Times New Roman" w:hAnsi="Times New Roman" w:cs="Times New Roman"/>
          <w:b/>
          <w:color w:val="000000"/>
          <w:sz w:val="24"/>
          <w:szCs w:val="24"/>
          <w:lang w:eastAsia="ru-RU"/>
        </w:rPr>
        <w:t>.</w:t>
      </w:r>
      <w:proofErr w:type="gramEnd"/>
      <w:r w:rsidR="00E370EF">
        <w:rPr>
          <w:rFonts w:ascii="Times New Roman" w:eastAsia="Times New Roman" w:hAnsi="Times New Roman" w:cs="Times New Roman"/>
          <w:b/>
          <w:color w:val="000000"/>
          <w:sz w:val="24"/>
          <w:szCs w:val="24"/>
          <w:lang w:eastAsia="ru-RU"/>
        </w:rPr>
        <w:t xml:space="preserve"> </w:t>
      </w:r>
      <w:r w:rsidR="00466AD4" w:rsidRPr="00466AD4">
        <w:rPr>
          <w:rFonts w:ascii="Times New Roman" w:eastAsia="Times New Roman" w:hAnsi="Times New Roman" w:cs="Times New Roman"/>
          <w:color w:val="000000"/>
          <w:sz w:val="24"/>
          <w:szCs w:val="24"/>
          <w:lang w:eastAsia="ru-RU"/>
        </w:rPr>
        <w:t>В</w:t>
      </w:r>
      <w:r w:rsidRPr="00466AD4">
        <w:rPr>
          <w:rFonts w:ascii="Times New Roman" w:eastAsia="Times New Roman" w:hAnsi="Times New Roman" w:cs="Times New Roman"/>
          <w:color w:val="000000"/>
          <w:sz w:val="24"/>
          <w:szCs w:val="24"/>
          <w:lang w:eastAsia="ru-RU"/>
        </w:rPr>
        <w:t xml:space="preserve">ыполнение </w:t>
      </w:r>
      <w:r w:rsidR="00466AD4" w:rsidRPr="00466AD4">
        <w:rPr>
          <w:rFonts w:ascii="Times New Roman" w:eastAsia="Times New Roman" w:hAnsi="Times New Roman" w:cs="Times New Roman"/>
          <w:color w:val="000000"/>
          <w:sz w:val="24"/>
          <w:szCs w:val="24"/>
          <w:lang w:eastAsia="ru-RU"/>
        </w:rPr>
        <w:t>эскиза выбранной модели игрушки</w:t>
      </w:r>
      <w:r w:rsidRPr="00764C47">
        <w:rPr>
          <w:rFonts w:ascii="Times New Roman" w:eastAsia="Times New Roman" w:hAnsi="Times New Roman" w:cs="Times New Roman"/>
          <w:b/>
          <w:color w:val="000000"/>
          <w:sz w:val="24"/>
          <w:szCs w:val="24"/>
          <w:lang w:eastAsia="ru-RU"/>
        </w:rPr>
        <w:t>.</w:t>
      </w:r>
    </w:p>
    <w:p w:rsidR="0030781D" w:rsidRPr="00E370EF" w:rsidRDefault="00764C47" w:rsidP="00764C47">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b/>
          <w:color w:val="000000"/>
          <w:sz w:val="24"/>
          <w:szCs w:val="24"/>
          <w:lang w:eastAsia="ru-RU"/>
        </w:rPr>
        <w:t xml:space="preserve">   </w:t>
      </w:r>
      <w:r w:rsidRPr="00764C47">
        <w:rPr>
          <w:rFonts w:ascii="Times New Roman" w:eastAsia="Times New Roman" w:hAnsi="Times New Roman" w:cs="Times New Roman"/>
          <w:color w:val="000000"/>
          <w:sz w:val="24"/>
          <w:szCs w:val="24"/>
          <w:lang w:eastAsia="ru-RU"/>
        </w:rPr>
        <w:t xml:space="preserve">Выберите игрушку, которая вам понравилась. </w:t>
      </w:r>
      <w:r w:rsidR="00C92FBA" w:rsidRPr="00C92FBA">
        <w:rPr>
          <w:rFonts w:ascii="Times New Roman" w:eastAsia="Times New Roman" w:hAnsi="Times New Roman" w:cs="Times New Roman"/>
          <w:color w:val="000000"/>
          <w:sz w:val="24"/>
          <w:szCs w:val="24"/>
          <w:lang w:eastAsia="ru-RU"/>
        </w:rPr>
        <w:t>Сегодня вы выполните ее эскиз</w:t>
      </w:r>
      <w:r w:rsidR="00C92FBA" w:rsidRPr="00C92FBA">
        <w:rPr>
          <w:rFonts w:ascii="Times New Roman" w:eastAsia="Times New Roman" w:hAnsi="Times New Roman" w:cs="Times New Roman"/>
          <w:b/>
          <w:color w:val="000000"/>
          <w:sz w:val="24"/>
          <w:szCs w:val="24"/>
          <w:lang w:eastAsia="ru-RU"/>
        </w:rPr>
        <w:t>.</w:t>
      </w:r>
      <w:r w:rsidR="00C92FBA">
        <w:rPr>
          <w:rFonts w:ascii="Times New Roman" w:eastAsia="Times New Roman" w:hAnsi="Times New Roman" w:cs="Times New Roman"/>
          <w:b/>
          <w:color w:val="000000"/>
          <w:sz w:val="24"/>
          <w:szCs w:val="24"/>
          <w:lang w:eastAsia="ru-RU"/>
        </w:rPr>
        <w:t xml:space="preserve"> </w:t>
      </w:r>
      <w:r w:rsidR="00E370EF">
        <w:rPr>
          <w:rFonts w:ascii="Times New Roman" w:eastAsia="Times New Roman" w:hAnsi="Times New Roman" w:cs="Times New Roman"/>
          <w:b/>
          <w:color w:val="000000"/>
          <w:sz w:val="24"/>
          <w:szCs w:val="24"/>
          <w:lang w:eastAsia="ru-RU"/>
        </w:rPr>
        <w:t xml:space="preserve"> </w:t>
      </w:r>
      <w:r w:rsidR="00E370EF" w:rsidRPr="00E370EF">
        <w:rPr>
          <w:rFonts w:ascii="Times New Roman" w:eastAsia="Times New Roman" w:hAnsi="Times New Roman" w:cs="Times New Roman"/>
          <w:color w:val="000000"/>
          <w:sz w:val="24"/>
          <w:szCs w:val="24"/>
          <w:lang w:eastAsia="ru-RU"/>
        </w:rPr>
        <w:t>Игрушку располагаем крупно по центру</w:t>
      </w:r>
      <w:r w:rsidR="00C92FBA" w:rsidRPr="00E370EF">
        <w:rPr>
          <w:rFonts w:ascii="Times New Roman" w:eastAsia="Times New Roman" w:hAnsi="Times New Roman" w:cs="Times New Roman"/>
          <w:color w:val="000000"/>
          <w:sz w:val="24"/>
          <w:szCs w:val="24"/>
          <w:lang w:eastAsia="ru-RU"/>
        </w:rPr>
        <w:t xml:space="preserve"> </w:t>
      </w:r>
      <w:r w:rsidR="00E370EF">
        <w:rPr>
          <w:rFonts w:ascii="Times New Roman" w:eastAsia="Times New Roman" w:hAnsi="Times New Roman" w:cs="Times New Roman"/>
          <w:color w:val="000000"/>
          <w:sz w:val="24"/>
          <w:szCs w:val="24"/>
          <w:lang w:eastAsia="ru-RU"/>
        </w:rPr>
        <w:t xml:space="preserve">листа. </w:t>
      </w:r>
    </w:p>
    <w:p w:rsidR="0030781D" w:rsidRPr="00764C47" w:rsidRDefault="00C92FBA" w:rsidP="0030781D">
      <w:pPr>
        <w:spacing w:after="0" w:line="240" w:lineRule="auto"/>
        <w:rPr>
          <w:rFonts w:ascii="Times New Roman" w:eastAsia="Times New Roman" w:hAnsi="Times New Roman" w:cs="Times New Roman"/>
          <w:iCs/>
          <w:color w:val="000000"/>
          <w:sz w:val="24"/>
          <w:szCs w:val="24"/>
          <w:lang w:eastAsia="ru-RU"/>
        </w:rPr>
      </w:pPr>
      <w:r w:rsidRPr="00B439F1">
        <w:rPr>
          <w:rFonts w:ascii="Times New Roman" w:eastAsia="Times New Roman" w:hAnsi="Times New Roman" w:cs="Times New Roman"/>
          <w:iCs/>
          <w:color w:val="000000"/>
          <w:sz w:val="24"/>
          <w:szCs w:val="24"/>
          <w:u w:val="single"/>
          <w:lang w:eastAsia="ru-RU"/>
        </w:rPr>
        <w:t>7. Практическая работа</w:t>
      </w:r>
      <w:r>
        <w:rPr>
          <w:rFonts w:ascii="Times New Roman" w:eastAsia="Times New Roman" w:hAnsi="Times New Roman" w:cs="Times New Roman"/>
          <w:iCs/>
          <w:color w:val="000000"/>
          <w:sz w:val="24"/>
          <w:szCs w:val="24"/>
          <w:lang w:eastAsia="ru-RU"/>
        </w:rPr>
        <w:t xml:space="preserve">. </w:t>
      </w:r>
      <w:r w:rsidR="0030781D" w:rsidRPr="00764C47">
        <w:rPr>
          <w:rFonts w:ascii="Times New Roman" w:eastAsia="Times New Roman" w:hAnsi="Times New Roman" w:cs="Times New Roman"/>
          <w:iCs/>
          <w:color w:val="000000"/>
          <w:sz w:val="24"/>
          <w:szCs w:val="24"/>
          <w:lang w:eastAsia="ru-RU"/>
        </w:rPr>
        <w:t>Обучающиеся выполняют роспись силуэта фигурки</w:t>
      </w:r>
      <w:r>
        <w:rPr>
          <w:rFonts w:ascii="Times New Roman" w:eastAsia="Times New Roman" w:hAnsi="Times New Roman" w:cs="Times New Roman"/>
          <w:iCs/>
          <w:color w:val="000000"/>
          <w:sz w:val="24"/>
          <w:szCs w:val="24"/>
          <w:lang w:eastAsia="ru-RU"/>
        </w:rPr>
        <w:t xml:space="preserve"> л</w:t>
      </w:r>
      <w:r w:rsidR="00E370EF">
        <w:rPr>
          <w:rFonts w:ascii="Times New Roman" w:eastAsia="Times New Roman" w:hAnsi="Times New Roman" w:cs="Times New Roman"/>
          <w:iCs/>
          <w:color w:val="000000"/>
          <w:sz w:val="24"/>
          <w:szCs w:val="24"/>
          <w:lang w:eastAsia="ru-RU"/>
        </w:rPr>
        <w:t>ю</w:t>
      </w:r>
      <w:r>
        <w:rPr>
          <w:rFonts w:ascii="Times New Roman" w:eastAsia="Times New Roman" w:hAnsi="Times New Roman" w:cs="Times New Roman"/>
          <w:iCs/>
          <w:color w:val="000000"/>
          <w:sz w:val="24"/>
          <w:szCs w:val="24"/>
          <w:lang w:eastAsia="ru-RU"/>
        </w:rPr>
        <w:t>бого понравившегося вида игрушки</w:t>
      </w:r>
      <w:r w:rsidR="0030781D" w:rsidRPr="00764C47">
        <w:rPr>
          <w:rFonts w:ascii="Times New Roman" w:eastAsia="Times New Roman" w:hAnsi="Times New Roman" w:cs="Times New Roman"/>
          <w:iCs/>
          <w:color w:val="000000"/>
          <w:sz w:val="24"/>
          <w:szCs w:val="24"/>
          <w:lang w:eastAsia="ru-RU"/>
        </w:rPr>
        <w:t xml:space="preserve"> (индюк, барышня, конь…)</w:t>
      </w:r>
    </w:p>
    <w:p w:rsidR="0030781D" w:rsidRPr="00764C47" w:rsidRDefault="0067657A" w:rsidP="0030781D">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iCs/>
          <w:color w:val="000000"/>
          <w:sz w:val="24"/>
          <w:szCs w:val="24"/>
          <w:lang w:eastAsia="ru-RU"/>
        </w:rPr>
        <w:t>Ребятам  предлагается</w:t>
      </w:r>
      <w:proofErr w:type="gramEnd"/>
      <w:r>
        <w:rPr>
          <w:rFonts w:ascii="Times New Roman" w:eastAsia="Times New Roman" w:hAnsi="Times New Roman" w:cs="Times New Roman"/>
          <w:iCs/>
          <w:color w:val="000000"/>
          <w:sz w:val="24"/>
          <w:szCs w:val="24"/>
          <w:lang w:eastAsia="ru-RU"/>
        </w:rPr>
        <w:t xml:space="preserve">  самим выполнить силуэты ( в крайнем случае</w:t>
      </w:r>
      <w:r w:rsidR="0030781D" w:rsidRPr="00764C47">
        <w:rPr>
          <w:rFonts w:ascii="Times New Roman" w:eastAsia="Times New Roman" w:hAnsi="Times New Roman" w:cs="Times New Roman"/>
          <w:iCs/>
          <w:color w:val="000000"/>
          <w:sz w:val="24"/>
          <w:szCs w:val="24"/>
          <w:lang w:eastAsia="ru-RU"/>
        </w:rPr>
        <w:t xml:space="preserve"> можно обвести шаблоны</w:t>
      </w:r>
      <w:r>
        <w:rPr>
          <w:rFonts w:ascii="Times New Roman" w:eastAsia="Times New Roman" w:hAnsi="Times New Roman" w:cs="Times New Roman"/>
          <w:iCs/>
          <w:color w:val="000000"/>
          <w:sz w:val="24"/>
          <w:szCs w:val="24"/>
          <w:lang w:eastAsia="ru-RU"/>
        </w:rPr>
        <w:t>.</w:t>
      </w:r>
      <w:r w:rsidR="0030781D" w:rsidRPr="00764C47">
        <w:rPr>
          <w:rFonts w:ascii="Times New Roman" w:eastAsia="Times New Roman" w:hAnsi="Times New Roman" w:cs="Times New Roman"/>
          <w:iCs/>
          <w:color w:val="000000"/>
          <w:sz w:val="24"/>
          <w:szCs w:val="24"/>
          <w:lang w:eastAsia="ru-RU"/>
        </w:rPr>
        <w:t>)</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iCs/>
          <w:color w:val="000000"/>
          <w:sz w:val="24"/>
          <w:szCs w:val="24"/>
          <w:lang w:eastAsia="ru-RU"/>
        </w:rPr>
        <w:t>Работу ведут по принципу: «от общего к частному», распределяя вначале цветовые пятна, а затем переходя к детализации».</w:t>
      </w:r>
    </w:p>
    <w:p w:rsidR="00890C30" w:rsidRPr="00890C30" w:rsidRDefault="0030781D" w:rsidP="00890C30">
      <w:pPr>
        <w:spacing w:after="0" w:line="240" w:lineRule="auto"/>
        <w:rPr>
          <w:rFonts w:ascii="Times New Roman" w:eastAsia="Times New Roman" w:hAnsi="Times New Roman" w:cs="Times New Roman"/>
          <w:iCs/>
          <w:color w:val="000000"/>
          <w:sz w:val="24"/>
          <w:szCs w:val="24"/>
          <w:lang w:eastAsia="ru-RU"/>
        </w:rPr>
      </w:pPr>
      <w:r w:rsidRPr="00764C47">
        <w:rPr>
          <w:rFonts w:ascii="Times New Roman" w:eastAsia="Times New Roman" w:hAnsi="Times New Roman" w:cs="Times New Roman"/>
          <w:iCs/>
          <w:color w:val="000000"/>
          <w:sz w:val="24"/>
          <w:szCs w:val="24"/>
          <w:lang w:eastAsia="ru-RU"/>
        </w:rPr>
        <w:t>Украшая свою игрушку декоративными элементами, обучающиеся должны стремится следовать традициям конкретного промысла.</w:t>
      </w:r>
      <w:r w:rsidR="00890C30" w:rsidRPr="00890C30">
        <w:rPr>
          <w:rFonts w:ascii="Times New Roman" w:eastAsia="Calibri" w:hAnsi="Times New Roman" w:cs="Times New Roman"/>
          <w:sz w:val="24"/>
          <w:szCs w:val="24"/>
        </w:rPr>
        <w:t xml:space="preserve"> </w:t>
      </w:r>
      <w:r w:rsidR="00890C30">
        <w:rPr>
          <w:rFonts w:ascii="Times New Roman" w:eastAsia="Calibri" w:hAnsi="Times New Roman" w:cs="Times New Roman"/>
          <w:sz w:val="24"/>
          <w:szCs w:val="24"/>
        </w:rPr>
        <w:t>В</w:t>
      </w:r>
      <w:r w:rsidR="00890C30" w:rsidRPr="00890C30">
        <w:rPr>
          <w:rFonts w:ascii="Times New Roman" w:eastAsia="Times New Roman" w:hAnsi="Times New Roman" w:cs="Times New Roman"/>
          <w:iCs/>
          <w:color w:val="000000"/>
          <w:sz w:val="24"/>
          <w:szCs w:val="24"/>
          <w:lang w:eastAsia="ru-RU"/>
        </w:rPr>
        <w:t>о время самостоятельной практической работы учащихся учитель проводит показ и комментирование удачных и ошибочных моментов в детских работах, показывает и комментирует варианты исправления ошибок и композиционные приемы росписи.</w:t>
      </w:r>
    </w:p>
    <w:p w:rsidR="00890C30" w:rsidRPr="00890C30" w:rsidRDefault="00890C30" w:rsidP="00890C30">
      <w:pPr>
        <w:spacing w:after="0" w:line="240" w:lineRule="auto"/>
        <w:rPr>
          <w:rFonts w:ascii="Times New Roman" w:eastAsia="Times New Roman" w:hAnsi="Times New Roman" w:cs="Times New Roman"/>
          <w:iCs/>
          <w:color w:val="000000"/>
          <w:sz w:val="24"/>
          <w:szCs w:val="24"/>
          <w:lang w:eastAsia="ru-RU"/>
        </w:rPr>
      </w:pPr>
      <w:r w:rsidRPr="00890C30">
        <w:rPr>
          <w:rFonts w:ascii="Times New Roman" w:eastAsia="Times New Roman" w:hAnsi="Times New Roman" w:cs="Times New Roman"/>
          <w:iCs/>
          <w:color w:val="000000"/>
          <w:sz w:val="24"/>
          <w:szCs w:val="24"/>
          <w:lang w:eastAsia="ru-RU"/>
        </w:rPr>
        <w:t>Оценочное ориентирование: перед практической частью учитель озвучивает, какую оценку ученик может получить за правильно выполненную работу и что для этого необходимо.</w:t>
      </w:r>
    </w:p>
    <w:p w:rsidR="0030781D" w:rsidRDefault="0030781D" w:rsidP="0030781D">
      <w:pPr>
        <w:spacing w:after="0" w:line="240" w:lineRule="auto"/>
        <w:rPr>
          <w:rFonts w:ascii="Times New Roman" w:eastAsia="Times New Roman" w:hAnsi="Times New Roman" w:cs="Times New Roman"/>
          <w:iCs/>
          <w:color w:val="000000"/>
          <w:sz w:val="24"/>
          <w:szCs w:val="24"/>
          <w:lang w:eastAsia="ru-RU"/>
        </w:rPr>
      </w:pPr>
    </w:p>
    <w:p w:rsidR="00C92FBA" w:rsidRPr="00764C47" w:rsidRDefault="00C92FBA" w:rsidP="00C92FBA">
      <w:pPr>
        <w:tabs>
          <w:tab w:val="left" w:pos="3015"/>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p>
    <w:tbl>
      <w:tblPr>
        <w:tblStyle w:val="1"/>
        <w:tblW w:w="9850" w:type="dxa"/>
        <w:tblLook w:val="04A0" w:firstRow="1" w:lastRow="0" w:firstColumn="1" w:lastColumn="0" w:noHBand="0" w:noVBand="1"/>
      </w:tblPr>
      <w:tblGrid>
        <w:gridCol w:w="2292"/>
        <w:gridCol w:w="2697"/>
        <w:gridCol w:w="2320"/>
        <w:gridCol w:w="2541"/>
      </w:tblGrid>
      <w:tr w:rsidR="00C92FBA" w:rsidRPr="00C92FBA" w:rsidTr="001E4AD1">
        <w:trPr>
          <w:trHeight w:val="200"/>
        </w:trPr>
        <w:tc>
          <w:tcPr>
            <w:tcW w:w="2292"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Название игрушки</w:t>
            </w:r>
          </w:p>
          <w:p w:rsidR="00C92FBA" w:rsidRPr="00C92FBA" w:rsidRDefault="00C92FBA" w:rsidP="00C92FBA">
            <w:pPr>
              <w:spacing w:line="315" w:lineRule="atLeast"/>
              <w:rPr>
                <w:rFonts w:ascii="Times New Roman" w:hAnsi="Times New Roman" w:cs="Times New Roman"/>
                <w:color w:val="000000"/>
                <w:sz w:val="24"/>
                <w:szCs w:val="24"/>
              </w:rPr>
            </w:pPr>
          </w:p>
        </w:tc>
        <w:tc>
          <w:tcPr>
            <w:tcW w:w="2697"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proofErr w:type="spellStart"/>
            <w:r w:rsidRPr="00C92FBA">
              <w:rPr>
                <w:rFonts w:ascii="Times New Roman" w:hAnsi="Times New Roman" w:cs="Times New Roman"/>
                <w:color w:val="000000"/>
                <w:sz w:val="24"/>
                <w:szCs w:val="24"/>
              </w:rPr>
              <w:t>Филимоновская</w:t>
            </w:r>
            <w:proofErr w:type="spellEnd"/>
          </w:p>
        </w:tc>
        <w:tc>
          <w:tcPr>
            <w:tcW w:w="2320"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proofErr w:type="spellStart"/>
            <w:r w:rsidRPr="00C92FBA">
              <w:rPr>
                <w:rFonts w:ascii="Times New Roman" w:hAnsi="Times New Roman" w:cs="Times New Roman"/>
                <w:color w:val="000000"/>
                <w:sz w:val="24"/>
                <w:szCs w:val="24"/>
              </w:rPr>
              <w:t>Каргопольская</w:t>
            </w:r>
            <w:proofErr w:type="spellEnd"/>
          </w:p>
        </w:tc>
        <w:tc>
          <w:tcPr>
            <w:tcW w:w="2541"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Дымковская</w:t>
            </w:r>
          </w:p>
        </w:tc>
      </w:tr>
      <w:tr w:rsidR="00C92FBA" w:rsidRPr="00C92FBA" w:rsidTr="001E4AD1">
        <w:trPr>
          <w:trHeight w:val="1388"/>
        </w:trPr>
        <w:tc>
          <w:tcPr>
            <w:tcW w:w="2292"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Где зародилась</w:t>
            </w:r>
          </w:p>
        </w:tc>
        <w:tc>
          <w:tcPr>
            <w:tcW w:w="2697" w:type="dxa"/>
            <w:tcBorders>
              <w:top w:val="single" w:sz="4" w:space="0" w:color="000000"/>
              <w:left w:val="single" w:sz="4" w:space="0" w:color="000000"/>
              <w:bottom w:val="single" w:sz="4" w:space="0" w:color="000000"/>
              <w:right w:val="single" w:sz="4" w:space="0" w:color="000000"/>
            </w:tcBorders>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 xml:space="preserve">Деревня Филимоново </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Тульская область</w:t>
            </w:r>
          </w:p>
          <w:p w:rsidR="00C92FBA" w:rsidRPr="00C92FBA" w:rsidRDefault="00C92FBA" w:rsidP="00C92FBA">
            <w:pPr>
              <w:spacing w:line="315" w:lineRule="atLeast"/>
              <w:rPr>
                <w:rFonts w:ascii="Times New Roman" w:hAnsi="Times New Roman" w:cs="Times New Roman"/>
                <w:color w:val="000000"/>
                <w:sz w:val="24"/>
                <w:szCs w:val="24"/>
              </w:rPr>
            </w:pPr>
          </w:p>
        </w:tc>
        <w:tc>
          <w:tcPr>
            <w:tcW w:w="2320"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Русский Север</w:t>
            </w:r>
          </w:p>
          <w:p w:rsidR="00C92FBA" w:rsidRPr="00C92FBA" w:rsidRDefault="00C92FBA" w:rsidP="00C92FBA">
            <w:pPr>
              <w:spacing w:line="315" w:lineRule="atLeast"/>
              <w:rPr>
                <w:rFonts w:ascii="Times New Roman" w:hAnsi="Times New Roman" w:cs="Times New Roman"/>
                <w:color w:val="000000"/>
                <w:sz w:val="24"/>
                <w:szCs w:val="24"/>
              </w:rPr>
            </w:pPr>
            <w:proofErr w:type="spellStart"/>
            <w:r w:rsidRPr="00C92FBA">
              <w:rPr>
                <w:rFonts w:ascii="Times New Roman" w:hAnsi="Times New Roman" w:cs="Times New Roman"/>
                <w:color w:val="000000"/>
                <w:sz w:val="24"/>
                <w:szCs w:val="24"/>
              </w:rPr>
              <w:t>Каргопольский</w:t>
            </w:r>
            <w:proofErr w:type="spellEnd"/>
            <w:r w:rsidRPr="00C92FBA">
              <w:rPr>
                <w:rFonts w:ascii="Times New Roman" w:hAnsi="Times New Roman" w:cs="Times New Roman"/>
                <w:color w:val="000000"/>
                <w:sz w:val="24"/>
                <w:szCs w:val="24"/>
              </w:rPr>
              <w:t xml:space="preserve"> район</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Архангельская область</w:t>
            </w:r>
          </w:p>
        </w:tc>
        <w:tc>
          <w:tcPr>
            <w:tcW w:w="2541"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Дымковская слобода</w:t>
            </w:r>
          </w:p>
          <w:p w:rsidR="00C92FBA" w:rsidRPr="00C92FBA" w:rsidRDefault="00C92FBA" w:rsidP="00C92FBA">
            <w:pPr>
              <w:spacing w:line="315" w:lineRule="atLeast"/>
              <w:rPr>
                <w:rFonts w:ascii="Times New Roman" w:hAnsi="Times New Roman" w:cs="Times New Roman"/>
                <w:color w:val="000000"/>
                <w:sz w:val="24"/>
                <w:szCs w:val="24"/>
              </w:rPr>
            </w:pPr>
            <w:proofErr w:type="spellStart"/>
            <w:r w:rsidRPr="00C92FBA">
              <w:rPr>
                <w:rFonts w:ascii="Times New Roman" w:hAnsi="Times New Roman" w:cs="Times New Roman"/>
                <w:color w:val="000000"/>
                <w:sz w:val="24"/>
                <w:szCs w:val="24"/>
              </w:rPr>
              <w:t>г.Вятки</w:t>
            </w:r>
            <w:proofErr w:type="spellEnd"/>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 xml:space="preserve">(ныне </w:t>
            </w:r>
            <w:proofErr w:type="spellStart"/>
            <w:r w:rsidRPr="00C92FBA">
              <w:rPr>
                <w:rFonts w:ascii="Times New Roman" w:hAnsi="Times New Roman" w:cs="Times New Roman"/>
                <w:color w:val="000000"/>
                <w:sz w:val="24"/>
                <w:szCs w:val="24"/>
              </w:rPr>
              <w:t>г.Киров</w:t>
            </w:r>
            <w:proofErr w:type="spellEnd"/>
            <w:r w:rsidRPr="00C92FBA">
              <w:rPr>
                <w:rFonts w:ascii="Times New Roman" w:hAnsi="Times New Roman" w:cs="Times New Roman"/>
                <w:color w:val="000000"/>
                <w:sz w:val="24"/>
                <w:szCs w:val="24"/>
              </w:rPr>
              <w:t>)</w:t>
            </w:r>
          </w:p>
        </w:tc>
      </w:tr>
      <w:tr w:rsidR="00C92FBA" w:rsidRPr="00C92FBA" w:rsidTr="001E4AD1">
        <w:trPr>
          <w:trHeight w:val="1996"/>
        </w:trPr>
        <w:tc>
          <w:tcPr>
            <w:tcW w:w="2292"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 xml:space="preserve">Форма. Отличительные </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особенности.</w:t>
            </w:r>
          </w:p>
        </w:tc>
        <w:tc>
          <w:tcPr>
            <w:tcW w:w="2697" w:type="dxa"/>
            <w:tcBorders>
              <w:top w:val="single" w:sz="4" w:space="0" w:color="000000"/>
              <w:left w:val="single" w:sz="4" w:space="0" w:color="000000"/>
              <w:bottom w:val="single" w:sz="4" w:space="0" w:color="000000"/>
              <w:right w:val="single" w:sz="4" w:space="0" w:color="000000"/>
            </w:tcBorders>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Вытянутые пропорции.</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Мягкие очертания</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Изящные,</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Всегда со свистульками</w:t>
            </w:r>
          </w:p>
        </w:tc>
        <w:tc>
          <w:tcPr>
            <w:tcW w:w="2320"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Приземистые</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Фигурки людей и животных</w:t>
            </w:r>
          </w:p>
        </w:tc>
        <w:tc>
          <w:tcPr>
            <w:tcW w:w="2541"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Силуэты плавные</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И округлые</w:t>
            </w:r>
          </w:p>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Множество лепных деталей(косички, воланы, жгутики)</w:t>
            </w:r>
          </w:p>
        </w:tc>
      </w:tr>
      <w:tr w:rsidR="00C92FBA" w:rsidRPr="00C92FBA" w:rsidTr="001E4AD1">
        <w:trPr>
          <w:trHeight w:val="957"/>
        </w:trPr>
        <w:tc>
          <w:tcPr>
            <w:tcW w:w="2292"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Основные цвета</w:t>
            </w:r>
          </w:p>
        </w:tc>
        <w:tc>
          <w:tcPr>
            <w:tcW w:w="2697" w:type="dxa"/>
            <w:tcBorders>
              <w:top w:val="single" w:sz="4" w:space="0" w:color="000000"/>
              <w:left w:val="single" w:sz="4" w:space="0" w:color="000000"/>
              <w:bottom w:val="single" w:sz="4" w:space="0" w:color="000000"/>
              <w:right w:val="single" w:sz="4" w:space="0" w:color="000000"/>
            </w:tcBorders>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Малиновый. Красный, жёлтый и изумрудно-зелёный</w:t>
            </w:r>
          </w:p>
        </w:tc>
        <w:tc>
          <w:tcPr>
            <w:tcW w:w="2320"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Яркие или приглушённые</w:t>
            </w:r>
          </w:p>
        </w:tc>
        <w:tc>
          <w:tcPr>
            <w:tcW w:w="2541" w:type="dxa"/>
            <w:tcBorders>
              <w:top w:val="single" w:sz="4" w:space="0" w:color="000000"/>
              <w:left w:val="single" w:sz="4" w:space="0" w:color="000000"/>
              <w:bottom w:val="single" w:sz="4" w:space="0" w:color="000000"/>
              <w:right w:val="single" w:sz="4" w:space="0" w:color="000000"/>
            </w:tcBorders>
            <w:hideMark/>
          </w:tcPr>
          <w:p w:rsidR="00C92FBA" w:rsidRPr="00C92FBA" w:rsidRDefault="00C92FBA" w:rsidP="00C92FBA">
            <w:pPr>
              <w:spacing w:line="315" w:lineRule="atLeast"/>
              <w:rPr>
                <w:rFonts w:ascii="Times New Roman" w:hAnsi="Times New Roman" w:cs="Times New Roman"/>
                <w:color w:val="000000"/>
                <w:sz w:val="24"/>
                <w:szCs w:val="24"/>
              </w:rPr>
            </w:pPr>
            <w:r w:rsidRPr="00C92FBA">
              <w:rPr>
                <w:rFonts w:ascii="Times New Roman" w:hAnsi="Times New Roman" w:cs="Times New Roman"/>
                <w:color w:val="000000"/>
                <w:sz w:val="24"/>
                <w:szCs w:val="24"/>
              </w:rPr>
              <w:t>Яркие цвета</w:t>
            </w:r>
          </w:p>
        </w:tc>
      </w:tr>
    </w:tbl>
    <w:p w:rsidR="00764C47" w:rsidRPr="00764C47" w:rsidRDefault="00764C47" w:rsidP="00C92FBA">
      <w:pPr>
        <w:tabs>
          <w:tab w:val="left" w:pos="3015"/>
        </w:tabs>
        <w:spacing w:after="0" w:line="240" w:lineRule="auto"/>
        <w:rPr>
          <w:rFonts w:ascii="Times New Roman" w:eastAsia="Times New Roman" w:hAnsi="Times New Roman" w:cs="Times New Roman"/>
          <w:b/>
          <w:color w:val="000000"/>
          <w:sz w:val="24"/>
          <w:szCs w:val="24"/>
          <w:lang w:eastAsia="ru-RU"/>
        </w:rPr>
      </w:pPr>
    </w:p>
    <w:p w:rsidR="004E0225" w:rsidRPr="00B439F1" w:rsidRDefault="004E0225" w:rsidP="00414E84">
      <w:pPr>
        <w:spacing w:after="0" w:line="240" w:lineRule="auto"/>
        <w:rPr>
          <w:rFonts w:ascii="Times New Roman" w:eastAsiaTheme="minorEastAsia" w:hAnsi="Times New Roman"/>
          <w:sz w:val="24"/>
          <w:szCs w:val="24"/>
          <w:u w:val="single"/>
          <w:lang w:eastAsia="ru-RU"/>
        </w:rPr>
      </w:pPr>
      <w:r w:rsidRPr="00B439F1">
        <w:rPr>
          <w:rFonts w:ascii="Times New Roman" w:eastAsia="Times New Roman" w:hAnsi="Times New Roman" w:cs="Times New Roman"/>
          <w:color w:val="000000"/>
          <w:sz w:val="24"/>
          <w:szCs w:val="24"/>
          <w:u w:val="single"/>
          <w:lang w:eastAsia="ru-RU"/>
        </w:rPr>
        <w:t>8</w:t>
      </w:r>
      <w:r w:rsidR="0030781D" w:rsidRPr="00B439F1">
        <w:rPr>
          <w:rFonts w:ascii="Times New Roman" w:eastAsia="Times New Roman" w:hAnsi="Times New Roman" w:cs="Times New Roman"/>
          <w:color w:val="000000"/>
          <w:sz w:val="24"/>
          <w:szCs w:val="24"/>
          <w:u w:val="single"/>
          <w:lang w:eastAsia="ru-RU"/>
        </w:rPr>
        <w:t>. Итоги урока. Рефлексия.</w:t>
      </w:r>
      <w:r w:rsidR="00414E84" w:rsidRPr="00B439F1">
        <w:rPr>
          <w:rFonts w:ascii="Times New Roman" w:eastAsiaTheme="minorEastAsia" w:hAnsi="Times New Roman"/>
          <w:sz w:val="24"/>
          <w:szCs w:val="24"/>
          <w:u w:val="single"/>
          <w:lang w:eastAsia="ru-RU"/>
        </w:rPr>
        <w:t xml:space="preserve"> </w:t>
      </w:r>
    </w:p>
    <w:p w:rsidR="004E0225" w:rsidRPr="004E0225" w:rsidRDefault="004E0225" w:rsidP="004E0225">
      <w:pPr>
        <w:spacing w:after="0" w:line="240" w:lineRule="auto"/>
        <w:rPr>
          <w:rFonts w:ascii="Times New Roman" w:eastAsiaTheme="minorEastAsia" w:hAnsi="Times New Roman"/>
          <w:sz w:val="24"/>
          <w:szCs w:val="24"/>
          <w:lang w:eastAsia="ru-RU"/>
        </w:rPr>
      </w:pPr>
      <w:r w:rsidRPr="004E0225">
        <w:rPr>
          <w:rFonts w:ascii="Times New Roman" w:eastAsiaTheme="minorEastAsia" w:hAnsi="Times New Roman"/>
          <w:sz w:val="24"/>
          <w:szCs w:val="24"/>
          <w:lang w:eastAsia="ru-RU"/>
        </w:rPr>
        <w:t>Затем предлагается обменяться работами и оценить друг друга (взаимопроверка).</w:t>
      </w:r>
    </w:p>
    <w:p w:rsidR="004E0225" w:rsidRPr="004E0225" w:rsidRDefault="004E0225" w:rsidP="00414E84">
      <w:pPr>
        <w:spacing w:after="0" w:line="240" w:lineRule="auto"/>
        <w:rPr>
          <w:rFonts w:ascii="Times New Roman" w:eastAsiaTheme="minorEastAsia" w:hAnsi="Times New Roman"/>
          <w:sz w:val="24"/>
          <w:szCs w:val="24"/>
          <w:lang w:eastAsia="ru-RU"/>
        </w:rPr>
      </w:pPr>
      <w:r w:rsidRPr="004E0225">
        <w:rPr>
          <w:rFonts w:ascii="Times New Roman" w:eastAsiaTheme="minorEastAsia" w:hAnsi="Times New Roman"/>
          <w:sz w:val="24"/>
          <w:szCs w:val="24"/>
          <w:lang w:eastAsia="ru-RU"/>
        </w:rPr>
        <w:t xml:space="preserve">- Подводим итог. </w:t>
      </w:r>
    </w:p>
    <w:p w:rsidR="004E0225" w:rsidRDefault="004E0225" w:rsidP="00414E84">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4E0225">
        <w:rPr>
          <w:rFonts w:ascii="Times New Roman" w:eastAsiaTheme="minorEastAsia" w:hAnsi="Times New Roman"/>
          <w:sz w:val="24"/>
          <w:szCs w:val="24"/>
          <w:lang w:eastAsia="ru-RU"/>
        </w:rPr>
        <w:t>Итак, ребята, мы с вами познакомились сегодня</w:t>
      </w:r>
      <w:r>
        <w:rPr>
          <w:rFonts w:ascii="Times New Roman" w:eastAsiaTheme="minorEastAsia" w:hAnsi="Times New Roman"/>
          <w:sz w:val="24"/>
          <w:szCs w:val="24"/>
          <w:lang w:eastAsia="ru-RU"/>
        </w:rPr>
        <w:t xml:space="preserve"> с тремя видами игрушек. Скажите, пожалуйста, что </w:t>
      </w:r>
      <w:proofErr w:type="spellStart"/>
      <w:r>
        <w:rPr>
          <w:rFonts w:ascii="Times New Roman" w:eastAsiaTheme="minorEastAsia" w:hAnsi="Times New Roman"/>
          <w:sz w:val="24"/>
          <w:szCs w:val="24"/>
          <w:lang w:eastAsia="ru-RU"/>
        </w:rPr>
        <w:t>обьединяет</w:t>
      </w:r>
      <w:proofErr w:type="spellEnd"/>
      <w:r>
        <w:rPr>
          <w:rFonts w:ascii="Times New Roman" w:eastAsiaTheme="minorEastAsia" w:hAnsi="Times New Roman"/>
          <w:sz w:val="24"/>
          <w:szCs w:val="24"/>
          <w:lang w:eastAsia="ru-RU"/>
        </w:rPr>
        <w:t xml:space="preserve"> эти игрушки, что у них общего?</w:t>
      </w:r>
    </w:p>
    <w:p w:rsidR="004E0225" w:rsidRDefault="004E0225" w:rsidP="00414E84">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-Что отличает игрушки, принадлежащие к разным промыслам?</w:t>
      </w:r>
    </w:p>
    <w:p w:rsidR="004E0225" w:rsidRDefault="004E0225" w:rsidP="00414E84">
      <w:pPr>
        <w:spacing w:after="0" w:line="240" w:lineRule="auto"/>
        <w:rPr>
          <w:rFonts w:ascii="Times New Roman" w:eastAsiaTheme="minorEastAsia" w:hAnsi="Times New Roman"/>
          <w:sz w:val="24"/>
          <w:szCs w:val="24"/>
          <w:lang w:eastAsia="ru-RU"/>
        </w:rPr>
      </w:pPr>
    </w:p>
    <w:p w:rsidR="00B439F1" w:rsidRDefault="00B439F1" w:rsidP="00414E84">
      <w:pPr>
        <w:spacing w:after="0" w:line="240" w:lineRule="auto"/>
        <w:rPr>
          <w:rFonts w:ascii="Times New Roman" w:eastAsiaTheme="minorEastAsia" w:hAnsi="Times New Roman"/>
          <w:sz w:val="24"/>
          <w:szCs w:val="24"/>
          <w:lang w:eastAsia="ru-RU"/>
        </w:rPr>
      </w:pPr>
      <w:r w:rsidRPr="00B439F1">
        <w:rPr>
          <w:rFonts w:ascii="Times New Roman" w:eastAsiaTheme="minorEastAsia" w:hAnsi="Times New Roman"/>
          <w:sz w:val="24"/>
          <w:szCs w:val="24"/>
          <w:u w:val="single"/>
          <w:lang w:eastAsia="ru-RU"/>
        </w:rPr>
        <w:t xml:space="preserve">Задание: соотнеси игрушку </w:t>
      </w:r>
      <w:r>
        <w:rPr>
          <w:rFonts w:ascii="Times New Roman" w:eastAsiaTheme="minorEastAsia" w:hAnsi="Times New Roman"/>
          <w:sz w:val="24"/>
          <w:szCs w:val="24"/>
          <w:u w:val="single"/>
          <w:lang w:eastAsia="ru-RU"/>
        </w:rPr>
        <w:t xml:space="preserve">и элементы росписи </w:t>
      </w:r>
      <w:r w:rsidRPr="00B439F1">
        <w:rPr>
          <w:rFonts w:ascii="Times New Roman" w:eastAsiaTheme="minorEastAsia" w:hAnsi="Times New Roman"/>
          <w:sz w:val="24"/>
          <w:szCs w:val="24"/>
          <w:u w:val="single"/>
          <w:lang w:eastAsia="ru-RU"/>
        </w:rPr>
        <w:t>с названием промысла</w:t>
      </w:r>
      <w:r>
        <w:rPr>
          <w:rFonts w:ascii="Times New Roman" w:eastAsiaTheme="minorEastAsia" w:hAnsi="Times New Roman"/>
          <w:sz w:val="24"/>
          <w:szCs w:val="24"/>
          <w:lang w:eastAsia="ru-RU"/>
        </w:rPr>
        <w:t>.</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proofErr w:type="gramStart"/>
      <w:r w:rsidRPr="00764C47">
        <w:rPr>
          <w:rFonts w:ascii="Times New Roman" w:eastAsia="Times New Roman" w:hAnsi="Times New Roman" w:cs="Times New Roman"/>
          <w:color w:val="000000"/>
          <w:sz w:val="24"/>
          <w:szCs w:val="24"/>
          <w:lang w:eastAsia="ru-RU"/>
        </w:rPr>
        <w:t>Работы  вывешиваются</w:t>
      </w:r>
      <w:proofErr w:type="gramEnd"/>
      <w:r w:rsidRPr="00764C47">
        <w:rPr>
          <w:rFonts w:ascii="Times New Roman" w:eastAsia="Times New Roman" w:hAnsi="Times New Roman" w:cs="Times New Roman"/>
          <w:color w:val="000000"/>
          <w:sz w:val="24"/>
          <w:szCs w:val="24"/>
          <w:lang w:eastAsia="ru-RU"/>
        </w:rPr>
        <w:t xml:space="preserve"> на доске.</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 Ребята вам понравились работы?</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Как вы думаете, кто лучше справилась с заданием? Почему? </w:t>
      </w:r>
      <w:r w:rsidRPr="00764C47">
        <w:rPr>
          <w:rFonts w:ascii="Times New Roman" w:eastAsia="Times New Roman" w:hAnsi="Times New Roman" w:cs="Times New Roman"/>
          <w:i/>
          <w:iCs/>
          <w:color w:val="000000"/>
          <w:sz w:val="24"/>
          <w:szCs w:val="24"/>
          <w:lang w:eastAsia="ru-RU"/>
        </w:rPr>
        <w:t>(Идет обсуждение)</w:t>
      </w:r>
    </w:p>
    <w:p w:rsidR="0030781D" w:rsidRPr="00764C47" w:rsidRDefault="0030781D" w:rsidP="0030781D">
      <w:pPr>
        <w:shd w:val="clear" w:color="auto" w:fill="FFFFFF"/>
        <w:spacing w:after="0" w:line="240" w:lineRule="auto"/>
        <w:rPr>
          <w:rFonts w:ascii="Times New Roman" w:eastAsia="Times New Roman" w:hAnsi="Times New Roman" w:cs="Times New Roman"/>
          <w:color w:val="000000"/>
          <w:sz w:val="24"/>
          <w:szCs w:val="24"/>
          <w:lang w:eastAsia="ru-RU"/>
        </w:rPr>
      </w:pPr>
    </w:p>
    <w:p w:rsidR="0030781D" w:rsidRPr="00764C47" w:rsidRDefault="0030781D" w:rsidP="0030781D">
      <w:pPr>
        <w:shd w:val="clear" w:color="auto" w:fill="FFFFFF"/>
        <w:spacing w:after="135"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b/>
          <w:i/>
          <w:iCs/>
          <w:color w:val="333333"/>
          <w:sz w:val="24"/>
          <w:szCs w:val="24"/>
          <w:lang w:eastAsia="ru-RU"/>
        </w:rPr>
        <w:t>Рефлексия</w:t>
      </w:r>
      <w:r w:rsidRPr="00764C47">
        <w:rPr>
          <w:rFonts w:ascii="Times New Roman" w:eastAsia="Times New Roman" w:hAnsi="Times New Roman" w:cs="Times New Roman"/>
          <w:i/>
          <w:iCs/>
          <w:color w:val="333333"/>
          <w:sz w:val="24"/>
          <w:szCs w:val="24"/>
          <w:lang w:eastAsia="ru-RU"/>
        </w:rPr>
        <w:t>. Ребята по кругу высказываются одним предложением, выбирая начало </w:t>
      </w:r>
      <w:r w:rsidRPr="00764C47">
        <w:rPr>
          <w:rFonts w:ascii="Times New Roman" w:eastAsia="Times New Roman" w:hAnsi="Times New Roman" w:cs="Times New Roman"/>
          <w:b/>
          <w:bCs/>
          <w:color w:val="333333"/>
          <w:sz w:val="24"/>
          <w:szCs w:val="24"/>
          <w:lang w:eastAsia="ru-RU"/>
        </w:rPr>
        <w:t>фразы из рефлексивного экрана</w:t>
      </w:r>
      <w:r w:rsidRPr="00764C47">
        <w:rPr>
          <w:rFonts w:ascii="Times New Roman" w:eastAsia="Times New Roman" w:hAnsi="Times New Roman" w:cs="Times New Roman"/>
          <w:b/>
          <w:bCs/>
          <w:i/>
          <w:iCs/>
          <w:color w:val="333333"/>
          <w:sz w:val="24"/>
          <w:szCs w:val="24"/>
          <w:lang w:eastAsia="ru-RU"/>
        </w:rPr>
        <w:t> </w:t>
      </w:r>
      <w:r w:rsidRPr="00764C47">
        <w:rPr>
          <w:rFonts w:ascii="Times New Roman" w:eastAsia="Times New Roman" w:hAnsi="Times New Roman" w:cs="Times New Roman"/>
          <w:i/>
          <w:iCs/>
          <w:color w:val="333333"/>
          <w:sz w:val="24"/>
          <w:szCs w:val="24"/>
          <w:lang w:eastAsia="ru-RU"/>
        </w:rPr>
        <w:t xml:space="preserve">на доске: </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сегодня я узнал…</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было интересно…</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lastRenderedPageBreak/>
        <w:t>было трудно…</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я выполнял задания…</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я понял, что…</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теперь я могу…</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я почувствовал, что…</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я приобрел…</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я научился…</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у меня получилось</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я смог…</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я попробую…</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меня удивило…</w:t>
      </w:r>
    </w:p>
    <w:p w:rsidR="0030781D" w:rsidRPr="00764C47" w:rsidRDefault="0030781D" w:rsidP="0030781D">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764C47">
        <w:rPr>
          <w:rFonts w:ascii="Times New Roman" w:eastAsia="Times New Roman" w:hAnsi="Times New Roman" w:cs="Times New Roman"/>
          <w:iCs/>
          <w:color w:val="333333"/>
          <w:sz w:val="24"/>
          <w:szCs w:val="24"/>
          <w:lang w:eastAsia="ru-RU"/>
        </w:rPr>
        <w:t>урок дал мне для жизни…</w:t>
      </w:r>
    </w:p>
    <w:p w:rsidR="0030781D" w:rsidRPr="00764C47" w:rsidRDefault="0030781D" w:rsidP="0030781D">
      <w:pPr>
        <w:spacing w:after="0" w:line="240" w:lineRule="auto"/>
        <w:rPr>
          <w:rFonts w:ascii="Times New Roman" w:eastAsia="Times New Roman" w:hAnsi="Times New Roman" w:cs="Times New Roman"/>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 Сегодня на уроке мы познакомились с народными промыслами глиняной игрушки и увидели, как древние образы в народной игрушке имеют единство формы и декора. И пусть совсем немножко, </w:t>
      </w:r>
      <w:proofErr w:type="gramStart"/>
      <w:r w:rsidRPr="00764C47">
        <w:rPr>
          <w:rFonts w:ascii="Times New Roman" w:eastAsia="Times New Roman" w:hAnsi="Times New Roman" w:cs="Times New Roman"/>
          <w:color w:val="000000"/>
          <w:sz w:val="24"/>
          <w:szCs w:val="24"/>
          <w:lang w:eastAsia="ru-RU"/>
        </w:rPr>
        <w:t>но  вы</w:t>
      </w:r>
      <w:proofErr w:type="gramEnd"/>
      <w:r w:rsidRPr="00764C47">
        <w:rPr>
          <w:rFonts w:ascii="Times New Roman" w:eastAsia="Times New Roman" w:hAnsi="Times New Roman" w:cs="Times New Roman"/>
          <w:color w:val="000000"/>
          <w:sz w:val="24"/>
          <w:szCs w:val="24"/>
          <w:lang w:eastAsia="ru-RU"/>
        </w:rPr>
        <w:t xml:space="preserve"> тоже прикоснулись к традиционным промыслам глиняной игрушки.</w:t>
      </w:r>
    </w:p>
    <w:p w:rsidR="0030781D" w:rsidRPr="00764C47" w:rsidRDefault="0030781D" w:rsidP="0030781D">
      <w:pPr>
        <w:shd w:val="clear" w:color="auto" w:fill="FFFFFF"/>
        <w:spacing w:after="0" w:line="240" w:lineRule="auto"/>
        <w:rPr>
          <w:rFonts w:ascii="Times New Roman" w:eastAsia="Times New Roman" w:hAnsi="Times New Roman" w:cs="Times New Roman"/>
          <w:b/>
          <w:color w:val="000000"/>
          <w:sz w:val="24"/>
          <w:szCs w:val="24"/>
          <w:lang w:eastAsia="ru-RU"/>
        </w:rPr>
      </w:pPr>
    </w:p>
    <w:p w:rsidR="00764C47" w:rsidRDefault="004E0225" w:rsidP="0030781D">
      <w:pPr>
        <w:shd w:val="clear" w:color="auto" w:fill="FFFFFF"/>
        <w:spacing w:after="0" w:line="240" w:lineRule="auto"/>
        <w:rPr>
          <w:rFonts w:ascii="Times New Roman" w:eastAsia="Times New Roman" w:hAnsi="Times New Roman" w:cs="Times New Roman"/>
          <w:color w:val="000000"/>
          <w:sz w:val="24"/>
          <w:szCs w:val="24"/>
          <w:lang w:eastAsia="ru-RU"/>
        </w:rPr>
      </w:pPr>
      <w:r w:rsidRPr="00B439F1">
        <w:rPr>
          <w:rFonts w:ascii="Times New Roman" w:eastAsia="Times New Roman" w:hAnsi="Times New Roman" w:cs="Times New Roman"/>
          <w:color w:val="000000"/>
          <w:sz w:val="24"/>
          <w:szCs w:val="24"/>
          <w:u w:val="single"/>
          <w:lang w:eastAsia="ru-RU"/>
        </w:rPr>
        <w:t>9</w:t>
      </w:r>
      <w:r w:rsidR="0030781D" w:rsidRPr="00B439F1">
        <w:rPr>
          <w:rFonts w:ascii="Times New Roman" w:eastAsia="Times New Roman" w:hAnsi="Times New Roman" w:cs="Times New Roman"/>
          <w:color w:val="000000"/>
          <w:sz w:val="24"/>
          <w:szCs w:val="24"/>
          <w:u w:val="single"/>
          <w:lang w:eastAsia="ru-RU"/>
        </w:rPr>
        <w:t>. Домашнее задание</w:t>
      </w:r>
      <w:r w:rsidR="0030781D" w:rsidRPr="00764C47">
        <w:rPr>
          <w:rFonts w:ascii="Times New Roman" w:eastAsia="Times New Roman" w:hAnsi="Times New Roman" w:cs="Times New Roman"/>
          <w:color w:val="000000"/>
          <w:sz w:val="24"/>
          <w:szCs w:val="24"/>
          <w:lang w:eastAsia="ru-RU"/>
        </w:rPr>
        <w:t xml:space="preserve">.                                                                                                                       </w:t>
      </w:r>
    </w:p>
    <w:p w:rsidR="00414E84" w:rsidRDefault="00414E84" w:rsidP="00414E8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Кто не успел закончить эскиз игрушки-заканчивает работу дома. </w:t>
      </w:r>
    </w:p>
    <w:p w:rsidR="00414E84" w:rsidRPr="00414E84" w:rsidRDefault="00414E84" w:rsidP="00414E8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14E84">
        <w:rPr>
          <w:rFonts w:ascii="Times New Roman" w:eastAsia="Times New Roman" w:hAnsi="Times New Roman" w:cs="Times New Roman"/>
          <w:color w:val="000000"/>
          <w:sz w:val="24"/>
          <w:szCs w:val="24"/>
          <w:lang w:eastAsia="ru-RU"/>
        </w:rPr>
        <w:t xml:space="preserve">Со звонком убираем </w:t>
      </w:r>
      <w:proofErr w:type="gramStart"/>
      <w:r w:rsidRPr="00414E84">
        <w:rPr>
          <w:rFonts w:ascii="Times New Roman" w:eastAsia="Times New Roman" w:hAnsi="Times New Roman" w:cs="Times New Roman"/>
          <w:color w:val="000000"/>
          <w:sz w:val="24"/>
          <w:szCs w:val="24"/>
          <w:lang w:eastAsia="ru-RU"/>
        </w:rPr>
        <w:t>свое  рабочее</w:t>
      </w:r>
      <w:proofErr w:type="gramEnd"/>
      <w:r w:rsidRPr="00414E84">
        <w:rPr>
          <w:rFonts w:ascii="Times New Roman" w:eastAsia="Times New Roman" w:hAnsi="Times New Roman" w:cs="Times New Roman"/>
          <w:color w:val="000000"/>
          <w:sz w:val="24"/>
          <w:szCs w:val="24"/>
          <w:lang w:eastAsia="ru-RU"/>
        </w:rPr>
        <w:t xml:space="preserve"> место и художественные материалы. Всем спасибо за работу. До свидания.       </w:t>
      </w:r>
    </w:p>
    <w:p w:rsidR="00414E84" w:rsidRPr="00414E84" w:rsidRDefault="00414E84" w:rsidP="00414E84">
      <w:pPr>
        <w:shd w:val="clear" w:color="auto" w:fill="FFFFFF"/>
        <w:spacing w:after="0" w:line="240" w:lineRule="auto"/>
        <w:rPr>
          <w:rFonts w:ascii="Times New Roman" w:eastAsia="Times New Roman" w:hAnsi="Times New Roman" w:cs="Times New Roman"/>
          <w:color w:val="000000"/>
          <w:sz w:val="24"/>
          <w:szCs w:val="24"/>
          <w:lang w:eastAsia="ru-RU"/>
        </w:rPr>
      </w:pPr>
    </w:p>
    <w:p w:rsidR="00764C47" w:rsidRPr="00764C47" w:rsidRDefault="0030781D" w:rsidP="00764C47">
      <w:pPr>
        <w:shd w:val="clear" w:color="auto" w:fill="FFFFFF"/>
        <w:spacing w:after="0" w:line="240" w:lineRule="auto"/>
        <w:rPr>
          <w:rFonts w:ascii="Times New Roman" w:eastAsia="Times New Roman" w:hAnsi="Times New Roman" w:cs="Times New Roman"/>
          <w:b/>
          <w:color w:val="000000"/>
          <w:sz w:val="24"/>
          <w:szCs w:val="24"/>
          <w:lang w:eastAsia="ru-RU"/>
        </w:rPr>
      </w:pPr>
      <w:r w:rsidRPr="00764C47">
        <w:rPr>
          <w:rFonts w:ascii="Times New Roman" w:eastAsia="Times New Roman" w:hAnsi="Times New Roman" w:cs="Times New Roman"/>
          <w:color w:val="000000"/>
          <w:sz w:val="24"/>
          <w:szCs w:val="24"/>
          <w:lang w:eastAsia="ru-RU"/>
        </w:rPr>
        <w:t xml:space="preserve"> </w:t>
      </w:r>
    </w:p>
    <w:p w:rsidR="0030781D" w:rsidRPr="00764C47" w:rsidRDefault="0030781D" w:rsidP="0030781D">
      <w:pPr>
        <w:shd w:val="clear" w:color="auto" w:fill="FFFFFF"/>
        <w:spacing w:after="0" w:line="240" w:lineRule="auto"/>
        <w:rPr>
          <w:rFonts w:ascii="Times New Roman" w:eastAsia="Times New Roman" w:hAnsi="Times New Roman" w:cs="Times New Roman"/>
          <w:color w:val="000000"/>
          <w:sz w:val="24"/>
          <w:szCs w:val="24"/>
          <w:lang w:eastAsia="ru-RU"/>
        </w:rPr>
      </w:pPr>
    </w:p>
    <w:p w:rsidR="0030781D" w:rsidRPr="00764C47" w:rsidRDefault="0030781D" w:rsidP="0030781D">
      <w:pPr>
        <w:spacing w:after="0" w:line="240" w:lineRule="auto"/>
        <w:rPr>
          <w:rFonts w:ascii="Times New Roman" w:eastAsia="Times New Roman" w:hAnsi="Times New Roman" w:cs="Times New Roman"/>
          <w:b/>
          <w:color w:val="000000"/>
          <w:sz w:val="24"/>
          <w:szCs w:val="24"/>
          <w:shd w:val="clear" w:color="auto" w:fill="FFFFFF"/>
          <w:lang w:eastAsia="ru-RU"/>
        </w:rPr>
      </w:pPr>
    </w:p>
    <w:p w:rsidR="0030781D" w:rsidRPr="00764C47" w:rsidRDefault="0030781D" w:rsidP="0030781D">
      <w:pPr>
        <w:spacing w:after="0" w:line="240" w:lineRule="auto"/>
        <w:rPr>
          <w:rFonts w:ascii="Times New Roman" w:eastAsia="Times New Roman" w:hAnsi="Times New Roman" w:cs="Times New Roman"/>
          <w:b/>
          <w:color w:val="000000"/>
          <w:sz w:val="24"/>
          <w:szCs w:val="24"/>
          <w:shd w:val="clear" w:color="auto" w:fill="FFFFFF"/>
          <w:lang w:eastAsia="ru-RU"/>
        </w:rPr>
      </w:pPr>
    </w:p>
    <w:p w:rsidR="0030781D" w:rsidRPr="00764C47" w:rsidRDefault="0030781D" w:rsidP="0030781D">
      <w:pPr>
        <w:spacing w:after="0" w:line="240" w:lineRule="auto"/>
        <w:rPr>
          <w:rFonts w:ascii="Times New Roman" w:eastAsia="Times New Roman" w:hAnsi="Times New Roman" w:cs="Times New Roman"/>
          <w:b/>
          <w:color w:val="000000"/>
          <w:sz w:val="24"/>
          <w:szCs w:val="24"/>
          <w:shd w:val="clear" w:color="auto" w:fill="FFFFFF"/>
          <w:lang w:eastAsia="ru-RU"/>
        </w:rPr>
      </w:pPr>
    </w:p>
    <w:p w:rsidR="0030781D" w:rsidRPr="00764C47" w:rsidRDefault="0030781D" w:rsidP="0030781D">
      <w:pPr>
        <w:spacing w:after="0" w:line="240" w:lineRule="auto"/>
        <w:rPr>
          <w:rFonts w:ascii="Times New Roman" w:eastAsia="Times New Roman" w:hAnsi="Times New Roman" w:cs="Times New Roman"/>
          <w:b/>
          <w:color w:val="000000"/>
          <w:sz w:val="24"/>
          <w:szCs w:val="24"/>
          <w:lang w:eastAsia="ru-RU"/>
        </w:rPr>
      </w:pPr>
      <w:r w:rsidRPr="00764C47">
        <w:rPr>
          <w:rFonts w:ascii="Times New Roman" w:eastAsia="Times New Roman" w:hAnsi="Times New Roman" w:cs="Times New Roman"/>
          <w:b/>
          <w:color w:val="000000"/>
          <w:sz w:val="24"/>
          <w:szCs w:val="24"/>
          <w:shd w:val="clear" w:color="auto" w:fill="FFFFFF"/>
          <w:lang w:eastAsia="ru-RU"/>
        </w:rPr>
        <w:t xml:space="preserve">                                                                                                                                     </w:t>
      </w:r>
    </w:p>
    <w:p w:rsidR="0030781D" w:rsidRPr="00764C47" w:rsidRDefault="0030781D" w:rsidP="0030781D">
      <w:pPr>
        <w:shd w:val="clear" w:color="auto" w:fill="FFFFFF"/>
        <w:spacing w:after="0" w:line="315" w:lineRule="atLeast"/>
        <w:rPr>
          <w:rFonts w:ascii="Times New Roman" w:eastAsia="Times New Roman" w:hAnsi="Times New Roman" w:cs="Times New Roman"/>
          <w:color w:val="000000"/>
          <w:sz w:val="24"/>
          <w:szCs w:val="24"/>
          <w:lang w:eastAsia="ru-RU"/>
        </w:rPr>
      </w:pPr>
    </w:p>
    <w:p w:rsidR="003B4B3B" w:rsidRPr="00764C47" w:rsidRDefault="003B4B3B" w:rsidP="0030781D">
      <w:pPr>
        <w:ind w:firstLine="708"/>
        <w:rPr>
          <w:rFonts w:ascii="Times New Roman" w:hAnsi="Times New Roman" w:cs="Times New Roman"/>
          <w:sz w:val="24"/>
          <w:szCs w:val="24"/>
        </w:rPr>
      </w:pPr>
    </w:p>
    <w:sectPr w:rsidR="003B4B3B" w:rsidRPr="00764C47" w:rsidSect="00564A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6E8"/>
    <w:multiLevelType w:val="hybridMultilevel"/>
    <w:tmpl w:val="1ABE49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AB0A72"/>
    <w:multiLevelType w:val="hybridMultilevel"/>
    <w:tmpl w:val="F0B63D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60E43"/>
    <w:multiLevelType w:val="hybridMultilevel"/>
    <w:tmpl w:val="1AF69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318F2"/>
    <w:multiLevelType w:val="hybridMultilevel"/>
    <w:tmpl w:val="62CCC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A21C5"/>
    <w:multiLevelType w:val="hybridMultilevel"/>
    <w:tmpl w:val="596296D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A6967F6"/>
    <w:multiLevelType w:val="hybridMultilevel"/>
    <w:tmpl w:val="20D03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573F9B"/>
    <w:multiLevelType w:val="hybridMultilevel"/>
    <w:tmpl w:val="C7F6A562"/>
    <w:lvl w:ilvl="0" w:tplc="0419000D">
      <w:start w:val="1"/>
      <w:numFmt w:val="bullet"/>
      <w:lvlText w:val=""/>
      <w:lvlJc w:val="left"/>
      <w:pPr>
        <w:ind w:left="2025" w:hanging="360"/>
      </w:pPr>
      <w:rPr>
        <w:rFonts w:ascii="Wingdings" w:hAnsi="Wingdings"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9" w15:restartNumberingAfterBreak="0">
    <w:nsid w:val="33E75462"/>
    <w:multiLevelType w:val="hybridMultilevel"/>
    <w:tmpl w:val="775690F6"/>
    <w:lvl w:ilvl="0" w:tplc="0419000D">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0" w15:restartNumberingAfterBreak="0">
    <w:nsid w:val="39B510D5"/>
    <w:multiLevelType w:val="hybridMultilevel"/>
    <w:tmpl w:val="096A910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EAB73C5"/>
    <w:multiLevelType w:val="hybridMultilevel"/>
    <w:tmpl w:val="2D2E8B7C"/>
    <w:lvl w:ilvl="0" w:tplc="0419000D">
      <w:start w:val="1"/>
      <w:numFmt w:val="bullet"/>
      <w:lvlText w:val=""/>
      <w:lvlJc w:val="left"/>
      <w:pPr>
        <w:ind w:left="1695"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2" w15:restartNumberingAfterBreak="0">
    <w:nsid w:val="403979AC"/>
    <w:multiLevelType w:val="hybridMultilevel"/>
    <w:tmpl w:val="C7BAC7AE"/>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15:restartNumberingAfterBreak="0">
    <w:nsid w:val="41C56070"/>
    <w:multiLevelType w:val="hybridMultilevel"/>
    <w:tmpl w:val="04CEB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E95B13"/>
    <w:multiLevelType w:val="hybridMultilevel"/>
    <w:tmpl w:val="B6C2D51A"/>
    <w:lvl w:ilvl="0" w:tplc="0419000D">
      <w:start w:val="1"/>
      <w:numFmt w:val="bullet"/>
      <w:lvlText w:val=""/>
      <w:lvlJc w:val="left"/>
      <w:pPr>
        <w:ind w:left="2730" w:hanging="360"/>
      </w:pPr>
      <w:rPr>
        <w:rFonts w:ascii="Wingdings" w:hAnsi="Wingdings" w:hint="default"/>
      </w:rPr>
    </w:lvl>
    <w:lvl w:ilvl="1" w:tplc="04190003" w:tentative="1">
      <w:start w:val="1"/>
      <w:numFmt w:val="bullet"/>
      <w:lvlText w:val="o"/>
      <w:lvlJc w:val="left"/>
      <w:pPr>
        <w:ind w:left="3450" w:hanging="360"/>
      </w:pPr>
      <w:rPr>
        <w:rFonts w:ascii="Courier New" w:hAnsi="Courier New" w:cs="Courier New" w:hint="default"/>
      </w:rPr>
    </w:lvl>
    <w:lvl w:ilvl="2" w:tplc="04190005" w:tentative="1">
      <w:start w:val="1"/>
      <w:numFmt w:val="bullet"/>
      <w:lvlText w:val=""/>
      <w:lvlJc w:val="left"/>
      <w:pPr>
        <w:ind w:left="4170" w:hanging="360"/>
      </w:pPr>
      <w:rPr>
        <w:rFonts w:ascii="Wingdings" w:hAnsi="Wingdings" w:hint="default"/>
      </w:rPr>
    </w:lvl>
    <w:lvl w:ilvl="3" w:tplc="04190001" w:tentative="1">
      <w:start w:val="1"/>
      <w:numFmt w:val="bullet"/>
      <w:lvlText w:val=""/>
      <w:lvlJc w:val="left"/>
      <w:pPr>
        <w:ind w:left="4890" w:hanging="360"/>
      </w:pPr>
      <w:rPr>
        <w:rFonts w:ascii="Symbol" w:hAnsi="Symbol" w:hint="default"/>
      </w:rPr>
    </w:lvl>
    <w:lvl w:ilvl="4" w:tplc="04190003" w:tentative="1">
      <w:start w:val="1"/>
      <w:numFmt w:val="bullet"/>
      <w:lvlText w:val="o"/>
      <w:lvlJc w:val="left"/>
      <w:pPr>
        <w:ind w:left="5610" w:hanging="360"/>
      </w:pPr>
      <w:rPr>
        <w:rFonts w:ascii="Courier New" w:hAnsi="Courier New" w:cs="Courier New" w:hint="default"/>
      </w:rPr>
    </w:lvl>
    <w:lvl w:ilvl="5" w:tplc="04190005" w:tentative="1">
      <w:start w:val="1"/>
      <w:numFmt w:val="bullet"/>
      <w:lvlText w:val=""/>
      <w:lvlJc w:val="left"/>
      <w:pPr>
        <w:ind w:left="6330" w:hanging="360"/>
      </w:pPr>
      <w:rPr>
        <w:rFonts w:ascii="Wingdings" w:hAnsi="Wingdings" w:hint="default"/>
      </w:rPr>
    </w:lvl>
    <w:lvl w:ilvl="6" w:tplc="04190001" w:tentative="1">
      <w:start w:val="1"/>
      <w:numFmt w:val="bullet"/>
      <w:lvlText w:val=""/>
      <w:lvlJc w:val="left"/>
      <w:pPr>
        <w:ind w:left="7050" w:hanging="360"/>
      </w:pPr>
      <w:rPr>
        <w:rFonts w:ascii="Symbol" w:hAnsi="Symbol" w:hint="default"/>
      </w:rPr>
    </w:lvl>
    <w:lvl w:ilvl="7" w:tplc="04190003" w:tentative="1">
      <w:start w:val="1"/>
      <w:numFmt w:val="bullet"/>
      <w:lvlText w:val="o"/>
      <w:lvlJc w:val="left"/>
      <w:pPr>
        <w:ind w:left="7770" w:hanging="360"/>
      </w:pPr>
      <w:rPr>
        <w:rFonts w:ascii="Courier New" w:hAnsi="Courier New" w:cs="Courier New" w:hint="default"/>
      </w:rPr>
    </w:lvl>
    <w:lvl w:ilvl="8" w:tplc="04190005" w:tentative="1">
      <w:start w:val="1"/>
      <w:numFmt w:val="bullet"/>
      <w:lvlText w:val=""/>
      <w:lvlJc w:val="left"/>
      <w:pPr>
        <w:ind w:left="8490" w:hanging="360"/>
      </w:pPr>
      <w:rPr>
        <w:rFonts w:ascii="Wingdings" w:hAnsi="Wingdings" w:hint="default"/>
      </w:rPr>
    </w:lvl>
  </w:abstractNum>
  <w:abstractNum w:abstractNumId="15" w15:restartNumberingAfterBreak="0">
    <w:nsid w:val="5C6C6F07"/>
    <w:multiLevelType w:val="hybridMultilevel"/>
    <w:tmpl w:val="6A5C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6D225B"/>
    <w:multiLevelType w:val="multilevel"/>
    <w:tmpl w:val="5B928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D82F56"/>
    <w:multiLevelType w:val="hybridMultilevel"/>
    <w:tmpl w:val="83665AC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15:restartNumberingAfterBreak="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67155B"/>
    <w:multiLevelType w:val="hybridMultilevel"/>
    <w:tmpl w:val="86247B1C"/>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19"/>
  </w:num>
  <w:num w:numId="4">
    <w:abstractNumId w:val="10"/>
  </w:num>
  <w:num w:numId="5">
    <w:abstractNumId w:val="9"/>
  </w:num>
  <w:num w:numId="6">
    <w:abstractNumId w:val="14"/>
  </w:num>
  <w:num w:numId="7">
    <w:abstractNumId w:val="11"/>
  </w:num>
  <w:num w:numId="8">
    <w:abstractNumId w:val="8"/>
  </w:num>
  <w:num w:numId="9">
    <w:abstractNumId w:val="2"/>
  </w:num>
  <w:num w:numId="10">
    <w:abstractNumId w:val="18"/>
  </w:num>
  <w:num w:numId="11">
    <w:abstractNumId w:val="4"/>
  </w:num>
  <w:num w:numId="12">
    <w:abstractNumId w:val="17"/>
  </w:num>
  <w:num w:numId="13">
    <w:abstractNumId w:val="12"/>
  </w:num>
  <w:num w:numId="14">
    <w:abstractNumId w:val="7"/>
  </w:num>
  <w:num w:numId="15">
    <w:abstractNumId w:val="13"/>
  </w:num>
  <w:num w:numId="16">
    <w:abstractNumId w:val="6"/>
  </w:num>
  <w:num w:numId="17">
    <w:abstractNumId w:val="3"/>
  </w:num>
  <w:num w:numId="18">
    <w:abstractNumId w:val="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D3"/>
    <w:rsid w:val="00113339"/>
    <w:rsid w:val="00161CD3"/>
    <w:rsid w:val="001E4AD1"/>
    <w:rsid w:val="0030781D"/>
    <w:rsid w:val="003B4B3B"/>
    <w:rsid w:val="0040143A"/>
    <w:rsid w:val="00414E84"/>
    <w:rsid w:val="004379D5"/>
    <w:rsid w:val="00466AD4"/>
    <w:rsid w:val="00475F2F"/>
    <w:rsid w:val="004A138A"/>
    <w:rsid w:val="004E0225"/>
    <w:rsid w:val="004F54BC"/>
    <w:rsid w:val="00517B2C"/>
    <w:rsid w:val="00524B2D"/>
    <w:rsid w:val="00534E08"/>
    <w:rsid w:val="005608CE"/>
    <w:rsid w:val="00564A80"/>
    <w:rsid w:val="005F340E"/>
    <w:rsid w:val="0067657A"/>
    <w:rsid w:val="0068749F"/>
    <w:rsid w:val="00691CAA"/>
    <w:rsid w:val="006B050E"/>
    <w:rsid w:val="006F5A0B"/>
    <w:rsid w:val="0072079C"/>
    <w:rsid w:val="00764C47"/>
    <w:rsid w:val="00805814"/>
    <w:rsid w:val="00870586"/>
    <w:rsid w:val="00890C30"/>
    <w:rsid w:val="008A0CAA"/>
    <w:rsid w:val="009336CA"/>
    <w:rsid w:val="0096546A"/>
    <w:rsid w:val="0097264D"/>
    <w:rsid w:val="00A84B58"/>
    <w:rsid w:val="00AE049F"/>
    <w:rsid w:val="00B439F1"/>
    <w:rsid w:val="00BE7C56"/>
    <w:rsid w:val="00C839B3"/>
    <w:rsid w:val="00C92FBA"/>
    <w:rsid w:val="00CA03D6"/>
    <w:rsid w:val="00D02CC5"/>
    <w:rsid w:val="00E370EF"/>
    <w:rsid w:val="00E819C4"/>
    <w:rsid w:val="00ED3D0F"/>
    <w:rsid w:val="00F0241A"/>
    <w:rsid w:val="00F35016"/>
    <w:rsid w:val="00F9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6F56"/>
  <w15:docId w15:val="{5DD12119-D8FA-45CF-9377-9DF8124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CD3"/>
    <w:pPr>
      <w:ind w:left="720"/>
      <w:contextualSpacing/>
    </w:pPr>
  </w:style>
  <w:style w:type="paragraph" w:styleId="a4">
    <w:name w:val="Normal (Web)"/>
    <w:basedOn w:val="a"/>
    <w:uiPriority w:val="99"/>
    <w:unhideWhenUsed/>
    <w:rsid w:val="00113339"/>
    <w:rPr>
      <w:rFonts w:ascii="Times New Roman" w:hAnsi="Times New Roman" w:cs="Times New Roman"/>
      <w:sz w:val="24"/>
      <w:szCs w:val="24"/>
    </w:rPr>
  </w:style>
  <w:style w:type="paragraph" w:styleId="a5">
    <w:name w:val="No Spacing"/>
    <w:uiPriority w:val="1"/>
    <w:qFormat/>
    <w:rsid w:val="00113339"/>
    <w:pPr>
      <w:spacing w:after="0" w:line="240" w:lineRule="auto"/>
    </w:pPr>
    <w:rPr>
      <w:rFonts w:ascii="Calibri" w:eastAsia="Calibri" w:hAnsi="Calibri" w:cs="Times New Roman"/>
    </w:rPr>
  </w:style>
  <w:style w:type="table" w:customStyle="1" w:styleId="1">
    <w:name w:val="Сетка таблицы1"/>
    <w:basedOn w:val="a1"/>
    <w:next w:val="a6"/>
    <w:uiPriority w:val="59"/>
    <w:rsid w:val="00C92FB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C9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1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9</Pages>
  <Words>3102</Words>
  <Characters>17686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Andrey</cp:lastModifiedBy>
  <cp:revision>18</cp:revision>
  <dcterms:created xsi:type="dcterms:W3CDTF">2014-09-25T20:27:00Z</dcterms:created>
  <dcterms:modified xsi:type="dcterms:W3CDTF">2024-11-06T18:48:00Z</dcterms:modified>
</cp:coreProperties>
</file>