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8C" w:rsidRPr="00934801" w:rsidRDefault="00C03C8C" w:rsidP="00C03C8C">
      <w:pPr>
        <w:spacing w:before="100" w:beforeAutospacing="1" w:after="100" w:afterAutospacing="1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Приложение 3</w:t>
      </w:r>
      <w:r w:rsidRPr="00934801">
        <w:rPr>
          <w:sz w:val="22"/>
          <w:szCs w:val="22"/>
          <w:lang w:eastAsia="en-US"/>
        </w:rPr>
        <w:br/>
      </w:r>
      <w:r w:rsidRPr="00934801">
        <w:rPr>
          <w:color w:val="000000"/>
          <w:lang w:eastAsia="en-US"/>
        </w:rPr>
        <w:t>к приказу М</w:t>
      </w:r>
      <w:r>
        <w:rPr>
          <w:color w:val="000000"/>
          <w:lang w:eastAsia="en-US"/>
        </w:rPr>
        <w:t>А</w:t>
      </w:r>
      <w:r w:rsidRPr="00934801">
        <w:rPr>
          <w:color w:val="000000"/>
          <w:lang w:eastAsia="en-US"/>
        </w:rPr>
        <w:t>ОУ «</w:t>
      </w:r>
      <w:r>
        <w:rPr>
          <w:color w:val="000000"/>
          <w:lang w:eastAsia="en-US"/>
        </w:rPr>
        <w:t>Чувашско-Сорминская СОШ</w:t>
      </w:r>
      <w:r w:rsidRPr="00934801">
        <w:rPr>
          <w:color w:val="000000"/>
          <w:lang w:eastAsia="en-US"/>
        </w:rPr>
        <w:t>»</w:t>
      </w:r>
      <w:r w:rsidRPr="00934801">
        <w:rPr>
          <w:sz w:val="22"/>
          <w:szCs w:val="22"/>
          <w:lang w:eastAsia="en-US"/>
        </w:rPr>
        <w:br/>
      </w:r>
      <w:r w:rsidRPr="00934801">
        <w:rPr>
          <w:color w:val="000000"/>
          <w:lang w:eastAsia="en-US"/>
        </w:rPr>
        <w:t>от</w:t>
      </w:r>
      <w:r>
        <w:rPr>
          <w:color w:val="000000"/>
          <w:lang w:eastAsia="en-US"/>
        </w:rPr>
        <w:t xml:space="preserve"> 25</w:t>
      </w:r>
      <w:r w:rsidRPr="00934801">
        <w:rPr>
          <w:color w:val="000000"/>
          <w:lang w:eastAsia="en-US"/>
        </w:rPr>
        <w:t>.09.202</w:t>
      </w:r>
      <w:r>
        <w:rPr>
          <w:color w:val="000000"/>
          <w:lang w:eastAsia="en-US"/>
        </w:rPr>
        <w:t>4</w:t>
      </w:r>
      <w:r w:rsidRPr="00934801">
        <w:rPr>
          <w:color w:val="000000"/>
          <w:lang w:val="en-US" w:eastAsia="en-US"/>
        </w:rPr>
        <w:t>  </w:t>
      </w:r>
      <w:r w:rsidRPr="00934801">
        <w:rPr>
          <w:color w:val="000000"/>
          <w:lang w:eastAsia="en-US"/>
        </w:rPr>
        <w:t xml:space="preserve">№ </w:t>
      </w:r>
      <w:r>
        <w:rPr>
          <w:color w:val="000000"/>
          <w:lang w:eastAsia="en-US"/>
        </w:rPr>
        <w:t>92</w:t>
      </w:r>
    </w:p>
    <w:p w:rsidR="00C03C8C" w:rsidRDefault="00C03C8C" w:rsidP="00C03C8C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C03C8C" w:rsidRDefault="00C03C8C" w:rsidP="00C03C8C">
      <w:pPr>
        <w:widowControl w:val="0"/>
        <w:spacing w:before="1"/>
        <w:jc w:val="center"/>
        <w:rPr>
          <w:b/>
        </w:rPr>
      </w:pPr>
      <w:r>
        <w:rPr>
          <w:b/>
        </w:rPr>
        <w:t>СОСТАВ</w:t>
      </w:r>
    </w:p>
    <w:p w:rsidR="00C03C8C" w:rsidRDefault="00C03C8C" w:rsidP="00C03C8C">
      <w:pPr>
        <w:widowControl w:val="0"/>
        <w:spacing w:before="1"/>
        <w:jc w:val="center"/>
        <w:rPr>
          <w:b/>
        </w:rPr>
      </w:pPr>
      <w:r>
        <w:rPr>
          <w:b/>
        </w:rPr>
        <w:t>апелляционной комиссии школьного этапа всероссийской олимпиады школьников</w:t>
      </w:r>
    </w:p>
    <w:p w:rsidR="00C03C8C" w:rsidRDefault="00C03C8C" w:rsidP="00C03C8C">
      <w:pPr>
        <w:widowControl w:val="0"/>
        <w:spacing w:before="1"/>
        <w:jc w:val="center"/>
        <w:rPr>
          <w:b/>
        </w:rPr>
      </w:pPr>
      <w:r>
        <w:rPr>
          <w:b/>
        </w:rPr>
        <w:t>(2024-2025 учебный год)</w:t>
      </w:r>
    </w:p>
    <w:p w:rsidR="00C03C8C" w:rsidRDefault="00C03C8C" w:rsidP="00C03C8C">
      <w:pPr>
        <w:widowControl w:val="0"/>
        <w:spacing w:before="1"/>
        <w:jc w:val="center"/>
        <w:rPr>
          <w:b/>
        </w:rPr>
      </w:pPr>
    </w:p>
    <w:p w:rsidR="00C03C8C" w:rsidRDefault="00C03C8C" w:rsidP="00C03C8C">
      <w:pPr>
        <w:widowControl w:val="0"/>
        <w:spacing w:before="1"/>
        <w:jc w:val="both"/>
      </w:pPr>
      <w:r>
        <w:rPr>
          <w:b/>
        </w:rPr>
        <w:t xml:space="preserve">Председатель комиссии: </w:t>
      </w:r>
      <w:r>
        <w:t>Павлов П.П.</w:t>
      </w:r>
      <w:proofErr w:type="gramStart"/>
      <w:r>
        <w:t>,  директор</w:t>
      </w:r>
      <w:proofErr w:type="gramEnd"/>
      <w:r>
        <w:t xml:space="preserve"> школы.</w:t>
      </w:r>
    </w:p>
    <w:p w:rsidR="00C03C8C" w:rsidRDefault="00C03C8C" w:rsidP="00C03C8C">
      <w:pPr>
        <w:widowControl w:val="0"/>
        <w:spacing w:before="1"/>
        <w:jc w:val="both"/>
        <w:rPr>
          <w:b/>
        </w:rPr>
      </w:pPr>
    </w:p>
    <w:p w:rsidR="00C03C8C" w:rsidRDefault="00C03C8C" w:rsidP="00C03C8C">
      <w:pPr>
        <w:widowControl w:val="0"/>
        <w:spacing w:before="1"/>
        <w:jc w:val="both"/>
      </w:pPr>
      <w:r>
        <w:rPr>
          <w:b/>
        </w:rPr>
        <w:t xml:space="preserve">Члены комиссии: </w:t>
      </w:r>
      <w:r>
        <w:t>Петрова А.Г., зам. директора по УР;</w:t>
      </w:r>
    </w:p>
    <w:p w:rsidR="00C03C8C" w:rsidRDefault="00C03C8C" w:rsidP="00C03C8C">
      <w:pPr>
        <w:widowControl w:val="0"/>
        <w:spacing w:before="1"/>
        <w:jc w:val="both"/>
      </w:pPr>
      <w:r>
        <w:t xml:space="preserve">                                 Алексеева С.А., зам. директора по ВР;</w:t>
      </w:r>
    </w:p>
    <w:p w:rsidR="00C03C8C" w:rsidRDefault="00C03C8C" w:rsidP="00C03C8C">
      <w:pPr>
        <w:widowControl w:val="0"/>
        <w:spacing w:before="1"/>
        <w:jc w:val="both"/>
      </w:pPr>
      <w:r>
        <w:tab/>
      </w:r>
      <w:r>
        <w:tab/>
        <w:t xml:space="preserve">          Афанасьева В.В., учитель русского языка и литературы, советник директора по воспитанию;</w:t>
      </w:r>
    </w:p>
    <w:p w:rsidR="00C03C8C" w:rsidRDefault="00C03C8C" w:rsidP="00C03C8C">
      <w:pPr>
        <w:widowControl w:val="0"/>
        <w:spacing w:before="1"/>
        <w:jc w:val="both"/>
      </w:pPr>
      <w:r>
        <w:tab/>
      </w:r>
      <w:r>
        <w:tab/>
        <w:t xml:space="preserve">          Данилова З.В. учитель начальных классов, руководитель ШМО </w:t>
      </w:r>
    </w:p>
    <w:p w:rsidR="00C94936" w:rsidRDefault="00C94936">
      <w:bookmarkStart w:id="0" w:name="_GoBack"/>
      <w:bookmarkEnd w:id="0"/>
    </w:p>
    <w:sectPr w:rsidR="00C9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E4"/>
    <w:rsid w:val="002B05E4"/>
    <w:rsid w:val="00C03C8C"/>
    <w:rsid w:val="00C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1810-E4C2-4E34-89EB-7F7028BA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2024-09-26T09:04:00Z</dcterms:created>
  <dcterms:modified xsi:type="dcterms:W3CDTF">2024-09-26T09:04:00Z</dcterms:modified>
</cp:coreProperties>
</file>