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D4D" w:rsidRPr="00481D4D" w:rsidRDefault="00481D4D" w:rsidP="00481D4D">
      <w:pPr>
        <w:shd w:val="clear" w:color="auto" w:fill="FFFFFF"/>
        <w:spacing w:after="525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0"/>
          <w:lang w:eastAsia="ru-RU"/>
        </w:rPr>
      </w:pPr>
      <w:bookmarkStart w:id="0" w:name="_GoBack"/>
      <w:bookmarkEnd w:id="0"/>
      <w:r w:rsidRPr="00481D4D"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0"/>
          <w:lang w:eastAsia="ru-RU"/>
        </w:rPr>
        <w:t>Для размещения на сайтах, СМИ</w:t>
      </w:r>
    </w:p>
    <w:p w:rsidR="00481D4D" w:rsidRPr="00481D4D" w:rsidRDefault="00481D4D" w:rsidP="00481D4D">
      <w:pPr>
        <w:shd w:val="clear" w:color="auto" w:fill="F8F8F8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81D4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 мерах профилактики острых кишечных инфекций в летний период в дошкольных образовательных и летних оздоровительных учреждениях.</w:t>
      </w:r>
    </w:p>
    <w:p w:rsidR="00481D4D" w:rsidRPr="00481D4D" w:rsidRDefault="00481D4D" w:rsidP="00481D4D">
      <w:pPr>
        <w:shd w:val="clear" w:color="auto" w:fill="F8F8F8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1B669D"/>
          <w:kern w:val="36"/>
          <w:sz w:val="28"/>
          <w:szCs w:val="28"/>
          <w:lang w:eastAsia="ru-RU"/>
        </w:rPr>
      </w:pPr>
    </w:p>
    <w:p w:rsidR="00481D4D" w:rsidRPr="00481D4D" w:rsidRDefault="00481D4D" w:rsidP="00481D4D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81D4D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>Острые кишечные инфекции (далее – ОКИ</w:t>
      </w:r>
      <w:r w:rsidRPr="00481D4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) – это многочисленная группа острых инфекционных заболеваний, вызываемых различными микроорганизмами, бактериями, вирусами с преимущественным поражением желудочно-кишечного тракта.</w:t>
      </w:r>
    </w:p>
    <w:p w:rsidR="00481D4D" w:rsidRPr="00481D4D" w:rsidRDefault="00481D4D" w:rsidP="00481D4D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81D4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Возбудители ОКИ в организм человека попадают с пищей, водой, через грязные руки, особенно у детей, игрушки и другие предметы обихода. В летний период создаются благоприятные условия для сохранения и размножения возбудителей ОКИ в окружающей среде.  </w:t>
      </w:r>
    </w:p>
    <w:p w:rsidR="00481D4D" w:rsidRPr="00481D4D" w:rsidRDefault="00481D4D" w:rsidP="00481D4D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81D4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Причинами ОКИ, передающихся с пищей, являются нарушение технологии приготовления блюд, несоблюдение сроков и температуры хранения продуктов, несоблюдение правил личной гигиены лицами, занимающимися приготовлением   пищи, а также продуктов возбудителями инфекционных заболеваний.</w:t>
      </w:r>
    </w:p>
    <w:p w:rsidR="00481D4D" w:rsidRPr="00481D4D" w:rsidRDefault="00481D4D" w:rsidP="00481D4D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81D4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Наиболее опасными продуктами питания для возникновения инфекции являются многокомпонентные салаты (в первую очередь заправленные сметаной, майонезом), кондитерские изделия с кремом, продукты быстрого приготовления, мясные изделия (шашлыки, котлеты, рулеты, паштеты, студни), молочные продукты. На поверхности плохо промытых фруктов и овощей могут оставаться возбудители инфекционных заболеваний, в частности вирусных инфекций.</w:t>
      </w:r>
    </w:p>
    <w:p w:rsidR="00481D4D" w:rsidRPr="00481D4D" w:rsidRDefault="00481D4D" w:rsidP="00481D4D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81D4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Если Вы или Ваш ребёнок заболел, появились многократный жидкий стул, боли в животе, рвота необходимо обратиться в ближайшую медицинскую организацию, к медицинскому работнику летнего оздоровительного учреждения, где окажут медицинскую помощь.</w:t>
      </w:r>
    </w:p>
    <w:p w:rsidR="00481D4D" w:rsidRPr="00481D4D" w:rsidRDefault="00481D4D" w:rsidP="00481D4D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81D4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Чтобы предохранить себя и детей от заболевания ОКИ необходимо придерживаться следующих рекомендаций:</w:t>
      </w:r>
    </w:p>
    <w:p w:rsidR="00481D4D" w:rsidRPr="00481D4D" w:rsidRDefault="00481D4D" w:rsidP="00481D4D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81D4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строго соблюдайте правила личной гигиены, чаще и тщательно мойте руки с мылом после возвращения домой с улицы, перед едой и после посещения туалета; при выезде на природу целесообразно иметь при себе дезинфицирующее средство для рук – в виде влажных салфеток, либо жидкое средство;</w:t>
      </w:r>
    </w:p>
    <w:p w:rsidR="00481D4D" w:rsidRPr="00481D4D" w:rsidRDefault="00481D4D" w:rsidP="00481D4D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81D4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все поверхности и кухонные принадлежности, используемые для приготовления пищи, необходимо тщательно вымыть до и после приготовления, предохраняйте посуду и продукты от загрязнения, насекомых, грызунов;</w:t>
      </w:r>
    </w:p>
    <w:p w:rsidR="00481D4D" w:rsidRPr="00481D4D" w:rsidRDefault="00481D4D" w:rsidP="00481D4D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81D4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для питья используйте кипячёную, бутилированную или воду гарантированного качества;</w:t>
      </w:r>
    </w:p>
    <w:p w:rsidR="00481D4D" w:rsidRPr="00481D4D" w:rsidRDefault="00481D4D" w:rsidP="00481D4D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81D4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не давайте детям некипячёное разливное молоко, сырые яйца;</w:t>
      </w:r>
    </w:p>
    <w:p w:rsidR="00481D4D" w:rsidRPr="00481D4D" w:rsidRDefault="00481D4D" w:rsidP="00481D4D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81D4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не купайтесь в несанкционированных водоёмах;</w:t>
      </w:r>
    </w:p>
    <w:p w:rsidR="00481D4D" w:rsidRPr="00481D4D" w:rsidRDefault="00481D4D" w:rsidP="00481D4D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81D4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тщательно прожаривайте и проваривайте кулинарные изделия;</w:t>
      </w:r>
    </w:p>
    <w:p w:rsidR="00481D4D" w:rsidRPr="00481D4D" w:rsidRDefault="00481D4D" w:rsidP="00481D4D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81D4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не оставляйте приготовленную пищу при комнатной температуре более, чем на 2 часа;</w:t>
      </w:r>
    </w:p>
    <w:p w:rsidR="00481D4D" w:rsidRPr="00481D4D" w:rsidRDefault="00481D4D" w:rsidP="00481D4D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81D4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соблюдайте сроки и условия хранения пищевых продуктов, указанные изготовителем на упаковках;</w:t>
      </w:r>
    </w:p>
    <w:p w:rsidR="00481D4D" w:rsidRPr="00481D4D" w:rsidRDefault="00481D4D" w:rsidP="00481D4D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81D4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-не дегустируйте на рынках не мытые ягоды, фрукты и овощи;</w:t>
      </w:r>
    </w:p>
    <w:p w:rsidR="00481D4D" w:rsidRPr="00481D4D" w:rsidRDefault="00481D4D" w:rsidP="00481D4D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81D4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не приводите детей в дошкольные образовательные учреждения с клиническими признаками острых кишечных заболеваний;</w:t>
      </w:r>
    </w:p>
    <w:p w:rsidR="00481D4D" w:rsidRPr="00481D4D" w:rsidRDefault="00481D4D" w:rsidP="00481D4D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81D4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при наличии клинических признаков острых кишечных заболеваний следует обратиться в медицинскую организацию для получения адекватного, симптоматического лечения;</w:t>
      </w:r>
    </w:p>
    <w:p w:rsidR="00481D4D" w:rsidRPr="00481D4D" w:rsidRDefault="00481D4D" w:rsidP="00481D4D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81D4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не заниматься самолечением своих детей;</w:t>
      </w:r>
    </w:p>
    <w:p w:rsidR="00481D4D" w:rsidRPr="00481D4D" w:rsidRDefault="00481D4D" w:rsidP="00481D4D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81D4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при посещении детей, находящихся на отдыхе в загородных летних оздоровительных учреждениях не привозить детям скоропортящиеся пищевые продукты (колбасные, мясные изделия, салаты, мороженое и др.).  </w:t>
      </w:r>
    </w:p>
    <w:p w:rsidR="00481D4D" w:rsidRPr="00481D4D" w:rsidRDefault="00481D4D" w:rsidP="00481D4D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81D4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 xml:space="preserve">На 17.05.2024 г. групповая заболеваемость острыми кишечными инфекциями (энтеровирусной) инфекцией в детских коллективах </w:t>
      </w:r>
      <w:proofErr w:type="spellStart"/>
      <w:r w:rsidRPr="00481D4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г.Новочебоксарск</w:t>
      </w:r>
      <w:proofErr w:type="spellEnd"/>
      <w:r w:rsidRPr="00481D4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, </w:t>
      </w:r>
      <w:proofErr w:type="spellStart"/>
      <w:proofErr w:type="gramStart"/>
      <w:r w:rsidRPr="00481D4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Моргаушского</w:t>
      </w:r>
      <w:proofErr w:type="spellEnd"/>
      <w:r w:rsidRPr="00481D4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,  </w:t>
      </w:r>
      <w:proofErr w:type="spellStart"/>
      <w:r w:rsidRPr="00481D4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Чебоксаркого</w:t>
      </w:r>
      <w:proofErr w:type="spellEnd"/>
      <w:proofErr w:type="gramEnd"/>
      <w:r w:rsidRPr="00481D4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района      не зарегистрированы.</w:t>
      </w:r>
    </w:p>
    <w:p w:rsidR="00481D4D" w:rsidRPr="00481D4D" w:rsidRDefault="00481D4D" w:rsidP="00481D4D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81D4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Соблюдение всех перечисленных рекомендаций поможет Вам избежать заболевания острыми кишечными инфекциями.</w:t>
      </w:r>
    </w:p>
    <w:p w:rsidR="00481D4D" w:rsidRPr="00481D4D" w:rsidRDefault="00481D4D" w:rsidP="00481D4D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481D4D" w:rsidRPr="00481D4D" w:rsidRDefault="00481D4D" w:rsidP="00481D4D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81D4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Помните, что любое заболевание легче предупредить, чем лечить.</w:t>
      </w:r>
    </w:p>
    <w:p w:rsidR="00481D4D" w:rsidRPr="00481D4D" w:rsidRDefault="00481D4D" w:rsidP="00481D4D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81D4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Желаем Вам хорошего лета и приятного здорового отдыха!</w:t>
      </w:r>
    </w:p>
    <w:p w:rsidR="00481D4D" w:rsidRPr="00481D4D" w:rsidRDefault="00481D4D" w:rsidP="00481D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81D4D" w:rsidRPr="00481D4D" w:rsidRDefault="00481D4D" w:rsidP="00481D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81D4D" w:rsidRPr="00481D4D" w:rsidRDefault="00481D4D" w:rsidP="00481D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D4D">
        <w:rPr>
          <w:rFonts w:ascii="Times New Roman" w:eastAsia="Times New Roman" w:hAnsi="Times New Roman" w:cs="Times New Roman"/>
          <w:sz w:val="24"/>
          <w:szCs w:val="24"/>
          <w:lang w:eastAsia="ar-SA"/>
        </w:rPr>
        <w:t>Филиал ФБКЗ «Центр гигиены и эпидемиологии</w:t>
      </w:r>
    </w:p>
    <w:p w:rsidR="00481D4D" w:rsidRPr="00481D4D" w:rsidRDefault="00481D4D" w:rsidP="00481D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D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Чувашской Республике-Чувашии в </w:t>
      </w:r>
      <w:proofErr w:type="spellStart"/>
      <w:r w:rsidRPr="00481D4D">
        <w:rPr>
          <w:rFonts w:ascii="Times New Roman" w:eastAsia="Times New Roman" w:hAnsi="Times New Roman" w:cs="Times New Roman"/>
          <w:sz w:val="24"/>
          <w:szCs w:val="24"/>
          <w:lang w:eastAsia="ar-SA"/>
        </w:rPr>
        <w:t>г.Новочебоксарске</w:t>
      </w:r>
      <w:proofErr w:type="spellEnd"/>
      <w:r w:rsidRPr="00481D4D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p w:rsidR="00481D4D" w:rsidRPr="00481D4D" w:rsidRDefault="00481D4D" w:rsidP="00481D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D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врач по общей гигиене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</w:t>
      </w:r>
      <w:r w:rsidRPr="00481D4D">
        <w:rPr>
          <w:rFonts w:ascii="Times New Roman" w:eastAsia="Times New Roman" w:hAnsi="Times New Roman" w:cs="Times New Roman"/>
          <w:sz w:val="24"/>
          <w:szCs w:val="24"/>
          <w:lang w:eastAsia="ar-SA"/>
        </w:rPr>
        <w:t>Александров В.А.</w:t>
      </w:r>
    </w:p>
    <w:p w:rsidR="00BC1D54" w:rsidRDefault="00BC1D54"/>
    <w:sectPr w:rsidR="00BC1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E3B"/>
    <w:rsid w:val="00481D4D"/>
    <w:rsid w:val="00BC1D54"/>
    <w:rsid w:val="00BE0E3B"/>
    <w:rsid w:val="00DD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D5622E-86B4-46C1-BAA5-5CFDD25C0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Хораськин Кирилл Александрович</dc:creator>
  <cp:keywords/>
  <dc:description/>
  <cp:lastModifiedBy>admin</cp:lastModifiedBy>
  <cp:revision>2</cp:revision>
  <dcterms:created xsi:type="dcterms:W3CDTF">2024-05-20T08:15:00Z</dcterms:created>
  <dcterms:modified xsi:type="dcterms:W3CDTF">2024-05-20T08:15:00Z</dcterms:modified>
</cp:coreProperties>
</file>