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44825" w:rsidRPr="00745D20" w:rsidTr="00B3786D">
        <w:trPr>
          <w:trHeight w:val="83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294" w:type="dxa"/>
              <w:jc w:val="center"/>
              <w:tblLook w:val="04A0" w:firstRow="1" w:lastRow="0" w:firstColumn="1" w:lastColumn="0" w:noHBand="0" w:noVBand="1"/>
            </w:tblPr>
            <w:tblGrid>
              <w:gridCol w:w="4144"/>
              <w:gridCol w:w="965"/>
              <w:gridCol w:w="4185"/>
            </w:tblGrid>
            <w:tr w:rsidR="00944825" w:rsidRPr="00745D20" w:rsidTr="00B3786D">
              <w:trPr>
                <w:trHeight w:val="832"/>
                <w:jc w:val="center"/>
              </w:trPr>
              <w:tc>
                <w:tcPr>
                  <w:tcW w:w="4144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44825" w:rsidRPr="00745D20" w:rsidRDefault="00944825" w:rsidP="00B3786D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45D20">
                    <w:rPr>
                      <w:sz w:val="20"/>
                      <w:szCs w:val="20"/>
                      <w:lang w:eastAsia="ru-RU"/>
                    </w:rPr>
                    <w:t xml:space="preserve">Чăваш Республикин </w:t>
                  </w:r>
                </w:p>
                <w:p w:rsidR="00944825" w:rsidRPr="00745D20" w:rsidRDefault="00944825" w:rsidP="00B3786D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45D20">
                    <w:rPr>
                      <w:sz w:val="20"/>
                      <w:szCs w:val="20"/>
                      <w:lang w:eastAsia="ru-RU"/>
                    </w:rPr>
                    <w:t>Красноармейски муниципаллă округĕн</w:t>
                  </w:r>
                </w:p>
                <w:p w:rsidR="00944825" w:rsidRPr="00745D20" w:rsidRDefault="00944825" w:rsidP="00B3786D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45D20">
                    <w:rPr>
                      <w:sz w:val="20"/>
                      <w:szCs w:val="20"/>
                      <w:lang w:eastAsia="ru-RU"/>
                    </w:rPr>
                    <w:t xml:space="preserve"> «Совет Союзĕн Геройĕ Васильев В.В. </w:t>
                  </w:r>
                </w:p>
                <w:p w:rsidR="00944825" w:rsidRPr="00745D20" w:rsidRDefault="00944825" w:rsidP="00B3786D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45D20">
                    <w:rPr>
                      <w:sz w:val="20"/>
                      <w:szCs w:val="20"/>
                      <w:lang w:eastAsia="ru-RU"/>
                    </w:rPr>
                    <w:t>ячĕллĕ пĕтĕмĕшле пĕлÿ паракан</w:t>
                  </w:r>
                </w:p>
                <w:p w:rsidR="00944825" w:rsidRPr="00745D20" w:rsidRDefault="00944825" w:rsidP="00B3786D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45D20">
                    <w:rPr>
                      <w:sz w:val="20"/>
                      <w:szCs w:val="20"/>
                      <w:lang w:eastAsia="ru-RU"/>
                    </w:rPr>
                    <w:t>Мăн Шетмĕ вăтам шкулĕ»</w:t>
                  </w:r>
                </w:p>
                <w:p w:rsidR="00944825" w:rsidRPr="00745D20" w:rsidRDefault="00944825" w:rsidP="00B3786D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45D20">
                    <w:rPr>
                      <w:sz w:val="20"/>
                      <w:szCs w:val="20"/>
                      <w:lang w:eastAsia="ru-RU"/>
                    </w:rPr>
                    <w:t xml:space="preserve">муниципаллă бюджетлă </w:t>
                  </w:r>
                </w:p>
                <w:p w:rsidR="00944825" w:rsidRPr="00745D20" w:rsidRDefault="00944825" w:rsidP="00B3786D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45D20">
                    <w:rPr>
                      <w:sz w:val="20"/>
                      <w:szCs w:val="20"/>
                      <w:lang w:eastAsia="ru-RU"/>
                    </w:rPr>
                    <w:t>пĕтĕмĕшле вĕренÿ учрежденийĕ</w:t>
                  </w:r>
                </w:p>
              </w:tc>
              <w:tc>
                <w:tcPr>
                  <w:tcW w:w="96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44825" w:rsidRPr="00745D20" w:rsidRDefault="00944825" w:rsidP="00B3786D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20320</wp:posOffset>
                        </wp:positionH>
                        <wp:positionV relativeFrom="paragraph">
                          <wp:posOffset>238760</wp:posOffset>
                        </wp:positionV>
                        <wp:extent cx="523875" cy="532765"/>
                        <wp:effectExtent l="0" t="0" r="9525" b="635"/>
                        <wp:wrapSquare wrapText="bothSides"/>
                        <wp:docPr id="2" name="Рисунок 2" descr="герб Ч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944825" w:rsidRPr="00745D20" w:rsidRDefault="00944825" w:rsidP="00B3786D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45D20">
                    <w:rPr>
                      <w:sz w:val="20"/>
                      <w:szCs w:val="20"/>
                      <w:lang w:eastAsia="ru-RU"/>
                    </w:rPr>
                    <w:t>Муниципальное бюджетное общеобразовательное учреждение «Большешатьминская средняя общеобразовательная школа имени</w:t>
                  </w:r>
                </w:p>
                <w:p w:rsidR="00944825" w:rsidRPr="00745D20" w:rsidRDefault="00944825" w:rsidP="00B3786D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45D20">
                    <w:rPr>
                      <w:sz w:val="20"/>
                      <w:szCs w:val="20"/>
                      <w:lang w:eastAsia="ru-RU"/>
                    </w:rPr>
                    <w:t>Героя Советского Союза Василье</w:t>
                  </w:r>
                  <w:r>
                    <w:rPr>
                      <w:sz w:val="20"/>
                      <w:szCs w:val="20"/>
                      <w:lang w:eastAsia="ru-RU"/>
                    </w:rPr>
                    <w:t>ва В.В.» Красноармейского муниципального округа</w:t>
                  </w:r>
                </w:p>
                <w:p w:rsidR="00944825" w:rsidRPr="00745D20" w:rsidRDefault="00944825" w:rsidP="00B3786D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45D20">
                    <w:rPr>
                      <w:sz w:val="20"/>
                      <w:szCs w:val="20"/>
                      <w:lang w:eastAsia="ru-RU"/>
                    </w:rPr>
                    <w:t>Чувашской Республики</w:t>
                  </w:r>
                </w:p>
              </w:tc>
            </w:tr>
          </w:tbl>
          <w:p w:rsidR="00944825" w:rsidRPr="00745D20" w:rsidRDefault="00944825" w:rsidP="00B3786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44825" w:rsidRPr="00745D20" w:rsidRDefault="00944825" w:rsidP="00B3786D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16"/>
                <w:szCs w:val="16"/>
                <w:lang w:eastAsia="ru-RU"/>
              </w:rPr>
            </w:pPr>
            <w:r w:rsidRPr="00745D20">
              <w:rPr>
                <w:sz w:val="16"/>
                <w:szCs w:val="16"/>
                <w:lang w:eastAsia="ru-RU"/>
              </w:rPr>
              <w:t>ул. Центральная, д.1, с. Большая Шатьма, Красноармейский район, Чувашская Республика, 429635,</w:t>
            </w:r>
          </w:p>
          <w:p w:rsidR="00944825" w:rsidRPr="00745D20" w:rsidRDefault="00944825" w:rsidP="00B3786D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lang w:eastAsia="ru-RU"/>
              </w:rPr>
            </w:pPr>
            <w:r w:rsidRPr="00745D20">
              <w:rPr>
                <w:sz w:val="16"/>
                <w:szCs w:val="16"/>
                <w:lang w:eastAsia="ru-RU"/>
              </w:rPr>
              <w:t xml:space="preserve">телефон: 8(83530)37244, факс: 8(83530)37244, </w:t>
            </w:r>
            <w:r w:rsidRPr="00745D20">
              <w:rPr>
                <w:sz w:val="16"/>
                <w:szCs w:val="16"/>
                <w:lang w:val="en-US" w:eastAsia="ru-RU"/>
              </w:rPr>
              <w:t>e</w:t>
            </w:r>
            <w:r w:rsidRPr="00745D20">
              <w:rPr>
                <w:sz w:val="16"/>
                <w:szCs w:val="16"/>
                <w:lang w:eastAsia="ru-RU"/>
              </w:rPr>
              <w:t>-</w:t>
            </w:r>
            <w:r w:rsidRPr="00745D20">
              <w:rPr>
                <w:sz w:val="16"/>
                <w:szCs w:val="16"/>
                <w:lang w:val="en-US" w:eastAsia="ru-RU"/>
              </w:rPr>
              <w:t>mail</w:t>
            </w:r>
            <w:r w:rsidRPr="00745D20">
              <w:rPr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Pr="00745D20">
                <w:rPr>
                  <w:color w:val="0000FF"/>
                  <w:sz w:val="16"/>
                  <w:szCs w:val="16"/>
                  <w:u w:val="single"/>
                  <w:lang w:val="en-US" w:eastAsia="ru-RU"/>
                </w:rPr>
                <w:t>shatma</w:t>
              </w:r>
              <w:r w:rsidRPr="00745D20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2007@</w:t>
              </w:r>
              <w:r w:rsidRPr="00745D20">
                <w:rPr>
                  <w:color w:val="0000FF"/>
                  <w:sz w:val="16"/>
                  <w:szCs w:val="16"/>
                  <w:u w:val="single"/>
                  <w:lang w:val="en-US" w:eastAsia="ru-RU"/>
                </w:rPr>
                <w:t>mail</w:t>
              </w:r>
              <w:r w:rsidRPr="00745D20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745D20">
                <w:rPr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  <w:r w:rsidRPr="00745D20">
              <w:rPr>
                <w:sz w:val="16"/>
                <w:szCs w:val="16"/>
                <w:lang w:eastAsia="ru-RU"/>
              </w:rPr>
              <w:t xml:space="preserve">, </w:t>
            </w:r>
            <w:hyperlink r:id="rId7" w:history="1">
              <w:r w:rsidRPr="00745D20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http://www.bshatm-krarm.edu21.cap.ru</w:t>
              </w:r>
            </w:hyperlink>
          </w:p>
          <w:p w:rsidR="00944825" w:rsidRPr="00745D20" w:rsidRDefault="00944825" w:rsidP="00B3786D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4"/>
                <w:szCs w:val="24"/>
                <w:lang w:eastAsia="ru-RU"/>
              </w:rPr>
            </w:pPr>
            <w:r w:rsidRPr="00745D20">
              <w:rPr>
                <w:sz w:val="16"/>
                <w:szCs w:val="16"/>
                <w:lang w:eastAsia="ru-RU"/>
              </w:rPr>
              <w:t xml:space="preserve"> ИНН 2109001983    КПП 210901001    ОГРН 1022102829704</w:t>
            </w:r>
          </w:p>
        </w:tc>
      </w:tr>
    </w:tbl>
    <w:p w:rsidR="00944825" w:rsidRPr="00745D20" w:rsidRDefault="00944825" w:rsidP="00944825">
      <w:pPr>
        <w:jc w:val="center"/>
        <w:rPr>
          <w:sz w:val="24"/>
          <w:szCs w:val="24"/>
          <w:lang w:eastAsia="ru-RU"/>
        </w:rPr>
      </w:pPr>
    </w:p>
    <w:p w:rsidR="00944825" w:rsidRPr="00745D20" w:rsidRDefault="00944825" w:rsidP="00944825">
      <w:pPr>
        <w:jc w:val="center"/>
        <w:rPr>
          <w:sz w:val="24"/>
          <w:szCs w:val="24"/>
          <w:lang w:eastAsia="ru-RU"/>
        </w:rPr>
      </w:pPr>
      <w:r w:rsidRPr="00745D20">
        <w:rPr>
          <w:sz w:val="24"/>
          <w:szCs w:val="24"/>
          <w:lang w:eastAsia="ru-RU"/>
        </w:rPr>
        <w:t>ПРИКАЗ</w:t>
      </w:r>
    </w:p>
    <w:p w:rsidR="00944825" w:rsidRPr="00745D20" w:rsidRDefault="00944825" w:rsidP="00944825">
      <w:pPr>
        <w:jc w:val="center"/>
        <w:rPr>
          <w:sz w:val="24"/>
          <w:szCs w:val="24"/>
          <w:lang w:eastAsia="ru-RU"/>
        </w:rPr>
      </w:pPr>
    </w:p>
    <w:p w:rsidR="00944825" w:rsidRPr="00D143DF" w:rsidRDefault="00944825" w:rsidP="00944825">
      <w:pPr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>15</w:t>
      </w:r>
      <w:r>
        <w:rPr>
          <w:sz w:val="24"/>
          <w:szCs w:val="24"/>
          <w:u w:val="single"/>
          <w:lang w:eastAsia="ru-RU"/>
        </w:rPr>
        <w:t>.09.2023</w:t>
      </w:r>
      <w:r w:rsidRPr="00D143DF">
        <w:rPr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     </w:t>
      </w:r>
      <w:r w:rsidRPr="00D143D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u w:val="single"/>
          <w:lang w:eastAsia="ru-RU"/>
        </w:rPr>
        <w:t>№ 76</w:t>
      </w:r>
      <w:r w:rsidRPr="00D143DF">
        <w:rPr>
          <w:sz w:val="24"/>
          <w:szCs w:val="24"/>
          <w:u w:val="single"/>
          <w:lang w:eastAsia="ru-RU"/>
        </w:rPr>
        <w:t xml:space="preserve"> -</w:t>
      </w:r>
      <w:r>
        <w:rPr>
          <w:sz w:val="24"/>
          <w:szCs w:val="24"/>
          <w:u w:val="single"/>
          <w:lang w:eastAsia="ru-RU"/>
        </w:rPr>
        <w:t>п</w:t>
      </w:r>
      <w:r w:rsidRPr="00D143DF">
        <w:rPr>
          <w:sz w:val="24"/>
          <w:szCs w:val="24"/>
          <w:u w:val="single"/>
          <w:lang w:eastAsia="ru-RU"/>
        </w:rPr>
        <w:t>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784"/>
      </w:tblGrid>
      <w:tr w:rsidR="00944825" w:rsidRPr="00D143DF" w:rsidTr="00B3786D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944825" w:rsidRPr="00D143DF" w:rsidRDefault="00944825" w:rsidP="00B3786D">
            <w:pPr>
              <w:jc w:val="both"/>
              <w:rPr>
                <w:sz w:val="24"/>
                <w:szCs w:val="24"/>
                <w:lang w:eastAsia="ru-RU"/>
              </w:rPr>
            </w:pPr>
            <w:r w:rsidRPr="00D143DF">
              <w:rPr>
                <w:sz w:val="24"/>
                <w:szCs w:val="24"/>
                <w:lang w:eastAsia="ru-RU"/>
              </w:rPr>
              <w:t xml:space="preserve">Мăн Шетмĕ сали                                                                           </w:t>
            </w:r>
          </w:p>
        </w:tc>
        <w:tc>
          <w:tcPr>
            <w:tcW w:w="4784" w:type="dxa"/>
          </w:tcPr>
          <w:p w:rsidR="00944825" w:rsidRPr="00D143DF" w:rsidRDefault="00944825" w:rsidP="00B3786D">
            <w:pPr>
              <w:jc w:val="both"/>
              <w:rPr>
                <w:sz w:val="24"/>
                <w:szCs w:val="24"/>
                <w:lang w:eastAsia="ru-RU"/>
              </w:rPr>
            </w:pPr>
            <w:r w:rsidRPr="00D143DF">
              <w:rPr>
                <w:sz w:val="24"/>
                <w:szCs w:val="24"/>
                <w:lang w:eastAsia="ru-RU"/>
              </w:rPr>
              <w:t xml:space="preserve">                                          с. Большая Шатьма</w:t>
            </w:r>
          </w:p>
        </w:tc>
      </w:tr>
    </w:tbl>
    <w:p w:rsidR="00944825" w:rsidRPr="00D143DF" w:rsidRDefault="00944825" w:rsidP="00944825">
      <w:pPr>
        <w:jc w:val="center"/>
        <w:rPr>
          <w:b/>
          <w:sz w:val="24"/>
          <w:szCs w:val="24"/>
          <w:lang w:eastAsia="ru-RU"/>
        </w:rPr>
      </w:pPr>
    </w:p>
    <w:p w:rsidR="00272A22" w:rsidRDefault="00272A22">
      <w:pPr>
        <w:pStyle w:val="a3"/>
        <w:ind w:left="0"/>
      </w:pPr>
    </w:p>
    <w:p w:rsidR="00944825" w:rsidRDefault="00944825">
      <w:pPr>
        <w:pStyle w:val="a3"/>
        <w:ind w:left="0"/>
      </w:pPr>
    </w:p>
    <w:p w:rsidR="00944825" w:rsidRDefault="00944825">
      <w:pPr>
        <w:pStyle w:val="a3"/>
        <w:ind w:left="0"/>
      </w:pPr>
    </w:p>
    <w:p w:rsidR="00944825" w:rsidRDefault="00944825">
      <w:pPr>
        <w:pStyle w:val="a3"/>
        <w:ind w:left="0"/>
      </w:pPr>
    </w:p>
    <w:p w:rsidR="00944825" w:rsidRDefault="00944825">
      <w:pPr>
        <w:pStyle w:val="a3"/>
        <w:ind w:left="0"/>
      </w:pPr>
    </w:p>
    <w:p w:rsidR="00272A22" w:rsidRDefault="001E65B0">
      <w:pPr>
        <w:pStyle w:val="1"/>
        <w:ind w:left="822" w:right="0"/>
        <w:jc w:val="left"/>
      </w:pP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272A22" w:rsidRDefault="00272A22">
      <w:pPr>
        <w:pStyle w:val="a3"/>
        <w:ind w:left="0"/>
        <w:rPr>
          <w:b/>
        </w:rPr>
      </w:pPr>
    </w:p>
    <w:p w:rsidR="00272A22" w:rsidRDefault="00944825">
      <w:pPr>
        <w:pStyle w:val="a3"/>
        <w:ind w:right="284" w:firstLine="707"/>
        <w:jc w:val="both"/>
      </w:pPr>
      <w:r>
        <w:t>В</w:t>
      </w:r>
      <w:r w:rsidR="001E65B0">
        <w:t xml:space="preserve"> целях ограничения</w:t>
      </w:r>
      <w:r w:rsidR="001E65B0">
        <w:rPr>
          <w:spacing w:val="1"/>
        </w:rPr>
        <w:t xml:space="preserve"> </w:t>
      </w:r>
      <w:r w:rsidR="001E65B0">
        <w:rPr>
          <w:spacing w:val="-1"/>
        </w:rPr>
        <w:t>доступа</w:t>
      </w:r>
      <w:r w:rsidR="001E65B0">
        <w:rPr>
          <w:spacing w:val="-16"/>
        </w:rPr>
        <w:t xml:space="preserve"> </w:t>
      </w:r>
      <w:r w:rsidR="001E65B0">
        <w:rPr>
          <w:spacing w:val="-1"/>
        </w:rPr>
        <w:t>обучающихся</w:t>
      </w:r>
      <w:r w:rsidR="001E65B0">
        <w:rPr>
          <w:spacing w:val="-15"/>
        </w:rPr>
        <w:t xml:space="preserve"> </w:t>
      </w:r>
      <w:r w:rsidR="001E65B0">
        <w:t>к</w:t>
      </w:r>
      <w:r w:rsidR="001E65B0">
        <w:rPr>
          <w:spacing w:val="-14"/>
        </w:rPr>
        <w:t xml:space="preserve"> </w:t>
      </w:r>
      <w:r w:rsidR="001E65B0">
        <w:t>видам</w:t>
      </w:r>
      <w:r w:rsidR="001E65B0">
        <w:rPr>
          <w:spacing w:val="-16"/>
        </w:rPr>
        <w:t xml:space="preserve"> </w:t>
      </w:r>
      <w:r w:rsidR="001E65B0">
        <w:t>информации,</w:t>
      </w:r>
      <w:r w:rsidR="001E65B0">
        <w:rPr>
          <w:spacing w:val="-14"/>
        </w:rPr>
        <w:t xml:space="preserve"> </w:t>
      </w:r>
      <w:r w:rsidR="001E65B0">
        <w:t>распространяемой</w:t>
      </w:r>
      <w:r w:rsidR="001E65B0">
        <w:rPr>
          <w:spacing w:val="-14"/>
        </w:rPr>
        <w:t xml:space="preserve"> </w:t>
      </w:r>
      <w:r w:rsidR="001E65B0">
        <w:t>посредством</w:t>
      </w:r>
      <w:r w:rsidR="001E65B0">
        <w:rPr>
          <w:spacing w:val="-15"/>
        </w:rPr>
        <w:t xml:space="preserve"> </w:t>
      </w:r>
      <w:r w:rsidR="001E65B0">
        <w:t>сети</w:t>
      </w:r>
      <w:r w:rsidR="001E65B0">
        <w:rPr>
          <w:spacing w:val="-13"/>
        </w:rPr>
        <w:t xml:space="preserve"> </w:t>
      </w:r>
      <w:r w:rsidR="001E65B0">
        <w:t>Интернет,</w:t>
      </w:r>
      <w:r w:rsidR="001E65B0">
        <w:rPr>
          <w:spacing w:val="-57"/>
        </w:rPr>
        <w:t xml:space="preserve"> </w:t>
      </w:r>
      <w:r w:rsidR="001E65B0">
        <w:t>причиняющей</w:t>
      </w:r>
      <w:r w:rsidR="001E65B0">
        <w:rPr>
          <w:spacing w:val="-6"/>
        </w:rPr>
        <w:t xml:space="preserve"> </w:t>
      </w:r>
      <w:r w:rsidR="001E65B0">
        <w:t>вред</w:t>
      </w:r>
      <w:r w:rsidR="001E65B0">
        <w:rPr>
          <w:spacing w:val="-7"/>
        </w:rPr>
        <w:t xml:space="preserve"> </w:t>
      </w:r>
      <w:r w:rsidR="001E65B0">
        <w:t>здоровью</w:t>
      </w:r>
      <w:r w:rsidR="001E65B0">
        <w:rPr>
          <w:spacing w:val="-6"/>
        </w:rPr>
        <w:t xml:space="preserve"> </w:t>
      </w:r>
      <w:r w:rsidR="001E65B0">
        <w:t>и</w:t>
      </w:r>
      <w:r w:rsidR="001E65B0">
        <w:rPr>
          <w:spacing w:val="-6"/>
        </w:rPr>
        <w:t xml:space="preserve"> </w:t>
      </w:r>
      <w:r w:rsidR="001E65B0">
        <w:t>(или)</w:t>
      </w:r>
      <w:r w:rsidR="001E65B0">
        <w:rPr>
          <w:spacing w:val="-7"/>
        </w:rPr>
        <w:t xml:space="preserve"> </w:t>
      </w:r>
      <w:r w:rsidR="001E65B0">
        <w:t>развитию</w:t>
      </w:r>
      <w:r w:rsidR="001E65B0">
        <w:rPr>
          <w:spacing w:val="-9"/>
        </w:rPr>
        <w:t xml:space="preserve"> </w:t>
      </w:r>
      <w:r w:rsidR="001E65B0">
        <w:t>детей,</w:t>
      </w:r>
      <w:r w:rsidR="001E65B0">
        <w:rPr>
          <w:spacing w:val="-6"/>
        </w:rPr>
        <w:t xml:space="preserve"> </w:t>
      </w:r>
      <w:r w:rsidR="001E65B0">
        <w:t>а</w:t>
      </w:r>
      <w:r w:rsidR="001E65B0">
        <w:rPr>
          <w:spacing w:val="-8"/>
        </w:rPr>
        <w:t xml:space="preserve"> </w:t>
      </w:r>
      <w:r w:rsidR="001E65B0">
        <w:t>также</w:t>
      </w:r>
      <w:r w:rsidR="001E65B0">
        <w:rPr>
          <w:spacing w:val="-7"/>
        </w:rPr>
        <w:t xml:space="preserve"> </w:t>
      </w:r>
      <w:r w:rsidR="001E65B0">
        <w:t>не</w:t>
      </w:r>
      <w:r w:rsidR="001E65B0">
        <w:rPr>
          <w:spacing w:val="-8"/>
        </w:rPr>
        <w:t xml:space="preserve"> </w:t>
      </w:r>
      <w:r w:rsidR="001E65B0">
        <w:t>соответствующей</w:t>
      </w:r>
      <w:r w:rsidR="001E65B0">
        <w:rPr>
          <w:spacing w:val="-5"/>
        </w:rPr>
        <w:t xml:space="preserve"> </w:t>
      </w:r>
      <w:r w:rsidR="001E65B0">
        <w:t>задачам</w:t>
      </w:r>
      <w:r w:rsidR="001E65B0">
        <w:rPr>
          <w:spacing w:val="-58"/>
        </w:rPr>
        <w:t xml:space="preserve"> </w:t>
      </w:r>
      <w:r w:rsidR="001E65B0">
        <w:t>образ</w:t>
      </w:r>
      <w:r w:rsidR="001E65B0">
        <w:t>ования,</w:t>
      </w:r>
      <w:r w:rsidR="001E65B0">
        <w:rPr>
          <w:spacing w:val="-1"/>
        </w:rPr>
        <w:t xml:space="preserve"> </w:t>
      </w:r>
      <w:r w:rsidR="001E65B0">
        <w:t>приказываю:</w:t>
      </w:r>
    </w:p>
    <w:p w:rsidR="00272A22" w:rsidRDefault="001E65B0">
      <w:pPr>
        <w:pStyle w:val="a4"/>
        <w:numPr>
          <w:ilvl w:val="0"/>
          <w:numId w:val="1"/>
        </w:numPr>
        <w:tabs>
          <w:tab w:val="left" w:pos="1840"/>
        </w:tabs>
        <w:spacing w:before="1"/>
        <w:ind w:right="283" w:firstLine="707"/>
        <w:jc w:val="both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 w:rsidR="00944825">
        <w:rPr>
          <w:sz w:val="24"/>
        </w:rPr>
        <w:t>врио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 w:rsidR="00944825">
        <w:rPr>
          <w:sz w:val="24"/>
        </w:rPr>
        <w:t>Иванову П. М.</w:t>
      </w:r>
    </w:p>
    <w:p w:rsidR="00272A22" w:rsidRDefault="001E65B0">
      <w:pPr>
        <w:pStyle w:val="a4"/>
        <w:numPr>
          <w:ilvl w:val="0"/>
          <w:numId w:val="1"/>
        </w:numPr>
        <w:tabs>
          <w:tab w:val="left" w:pos="1842"/>
        </w:tabs>
        <w:ind w:right="285" w:firstLine="707"/>
        <w:jc w:val="both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</w:t>
      </w:r>
      <w:r w:rsidR="00944825">
        <w:rPr>
          <w:sz w:val="24"/>
        </w:rPr>
        <w:t>асности в МБОУ «Большешатьминская СОШ им. Васильева В. В.» советника директора Антонову Т. Г.</w:t>
      </w:r>
    </w:p>
    <w:p w:rsidR="00272A22" w:rsidRDefault="001E65B0">
      <w:pPr>
        <w:pStyle w:val="a4"/>
        <w:numPr>
          <w:ilvl w:val="0"/>
          <w:numId w:val="1"/>
        </w:numPr>
        <w:tabs>
          <w:tab w:val="left" w:pos="1883"/>
        </w:tabs>
        <w:ind w:right="287" w:firstLine="707"/>
        <w:rPr>
          <w:sz w:val="24"/>
        </w:rPr>
      </w:pPr>
      <w:r>
        <w:rPr>
          <w:sz w:val="24"/>
        </w:rPr>
        <w:t>Назначить</w:t>
      </w:r>
      <w:r>
        <w:rPr>
          <w:spacing w:val="5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4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5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свободного 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занятий</w:t>
      </w:r>
    </w:p>
    <w:p w:rsidR="00272A22" w:rsidRPr="00944825" w:rsidRDefault="001E65B0" w:rsidP="00696C29">
      <w:pPr>
        <w:pStyle w:val="a4"/>
        <w:numPr>
          <w:ilvl w:val="0"/>
          <w:numId w:val="4"/>
        </w:numPr>
        <w:tabs>
          <w:tab w:val="left" w:pos="1670"/>
        </w:tabs>
        <w:ind w:left="1529"/>
        <w:rPr>
          <w:sz w:val="24"/>
        </w:rPr>
      </w:pPr>
      <w:r w:rsidRPr="00944825">
        <w:rPr>
          <w:sz w:val="24"/>
        </w:rPr>
        <w:t>в</w:t>
      </w:r>
      <w:r w:rsidRPr="00944825">
        <w:rPr>
          <w:spacing w:val="-3"/>
          <w:sz w:val="24"/>
        </w:rPr>
        <w:t xml:space="preserve"> </w:t>
      </w:r>
      <w:r w:rsidRPr="00944825">
        <w:rPr>
          <w:sz w:val="24"/>
        </w:rPr>
        <w:t>кабинете</w:t>
      </w:r>
      <w:r w:rsidRPr="00944825">
        <w:rPr>
          <w:spacing w:val="-1"/>
          <w:sz w:val="24"/>
        </w:rPr>
        <w:t xml:space="preserve"> </w:t>
      </w:r>
      <w:r w:rsidRPr="00944825">
        <w:rPr>
          <w:sz w:val="24"/>
        </w:rPr>
        <w:t>информатики</w:t>
      </w:r>
      <w:r w:rsidRPr="00944825">
        <w:rPr>
          <w:spacing w:val="-1"/>
          <w:sz w:val="24"/>
        </w:rPr>
        <w:t xml:space="preserve"> </w:t>
      </w:r>
      <w:r w:rsidRPr="00944825">
        <w:rPr>
          <w:sz w:val="24"/>
        </w:rPr>
        <w:t>учителя</w:t>
      </w:r>
      <w:r w:rsidRPr="00944825">
        <w:rPr>
          <w:spacing w:val="-3"/>
          <w:sz w:val="24"/>
        </w:rPr>
        <w:t xml:space="preserve"> </w:t>
      </w:r>
      <w:r w:rsidRPr="00944825">
        <w:rPr>
          <w:sz w:val="24"/>
        </w:rPr>
        <w:t>информатики</w:t>
      </w:r>
      <w:r w:rsidRPr="00944825">
        <w:rPr>
          <w:spacing w:val="1"/>
          <w:sz w:val="24"/>
        </w:rPr>
        <w:t xml:space="preserve"> </w:t>
      </w:r>
      <w:r w:rsidR="00944825" w:rsidRPr="00944825">
        <w:rPr>
          <w:sz w:val="24"/>
        </w:rPr>
        <w:t>Гаврилова А. И.</w:t>
      </w:r>
    </w:p>
    <w:p w:rsidR="00272A22" w:rsidRDefault="00944825">
      <w:pPr>
        <w:pStyle w:val="a4"/>
        <w:numPr>
          <w:ilvl w:val="0"/>
          <w:numId w:val="1"/>
        </w:numPr>
        <w:tabs>
          <w:tab w:val="left" w:pos="1770"/>
        </w:tabs>
        <w:ind w:left="1770" w:hanging="240"/>
        <w:rPr>
          <w:sz w:val="24"/>
        </w:rPr>
      </w:pPr>
      <w:r>
        <w:rPr>
          <w:sz w:val="24"/>
        </w:rPr>
        <w:t xml:space="preserve">Гаврилову А. </w:t>
      </w:r>
      <w:proofErr w:type="gramStart"/>
      <w:r>
        <w:rPr>
          <w:sz w:val="24"/>
        </w:rPr>
        <w:t>И:</w:t>
      </w:r>
      <w:r w:rsidR="001E65B0">
        <w:rPr>
          <w:sz w:val="24"/>
        </w:rPr>
        <w:t>.</w:t>
      </w:r>
      <w:proofErr w:type="gramEnd"/>
    </w:p>
    <w:p w:rsidR="00272A22" w:rsidRDefault="001E65B0">
      <w:pPr>
        <w:pStyle w:val="a3"/>
        <w:ind w:left="1530"/>
        <w:jc w:val="both"/>
      </w:pPr>
      <w:r>
        <w:t>-обеспечить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контентной</w:t>
      </w:r>
      <w:r>
        <w:rPr>
          <w:spacing w:val="-5"/>
        </w:rPr>
        <w:t xml:space="preserve"> </w:t>
      </w:r>
      <w:r>
        <w:t>фильтрации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постоянной</w:t>
      </w:r>
      <w:r>
        <w:rPr>
          <w:spacing w:val="-2"/>
        </w:rPr>
        <w:t xml:space="preserve"> </w:t>
      </w:r>
      <w:r>
        <w:t>основе;</w:t>
      </w:r>
    </w:p>
    <w:p w:rsidR="00272A22" w:rsidRDefault="001E65B0">
      <w:pPr>
        <w:pStyle w:val="a3"/>
        <w:ind w:right="288" w:firstLine="707"/>
        <w:jc w:val="both"/>
      </w:pPr>
      <w:r>
        <w:t>-еженедельно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выявления</w:t>
      </w:r>
      <w:r>
        <w:rPr>
          <w:spacing w:val="-57"/>
        </w:rPr>
        <w:t xml:space="preserve"> </w:t>
      </w:r>
      <w:r>
        <w:t>обращений к ресурсам, содержащим информацию, причиняющую вред здоровью и (или)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детей, а</w:t>
      </w:r>
      <w:r>
        <w:rPr>
          <w:spacing w:val="-1"/>
        </w:rPr>
        <w:t xml:space="preserve"> </w:t>
      </w:r>
      <w:r>
        <w:t>также не</w:t>
      </w:r>
      <w:r>
        <w:rPr>
          <w:spacing w:val="-1"/>
        </w:rPr>
        <w:t xml:space="preserve"> </w:t>
      </w:r>
      <w:r>
        <w:t>соответствующую задачам</w:t>
      </w:r>
      <w:r>
        <w:rPr>
          <w:spacing w:val="-2"/>
        </w:rPr>
        <w:t xml:space="preserve"> </w:t>
      </w:r>
      <w:r>
        <w:t>образования.</w:t>
      </w:r>
    </w:p>
    <w:p w:rsidR="00272A22" w:rsidRDefault="001E65B0">
      <w:pPr>
        <w:pStyle w:val="a4"/>
        <w:numPr>
          <w:ilvl w:val="0"/>
          <w:numId w:val="1"/>
        </w:numPr>
        <w:tabs>
          <w:tab w:val="left" w:pos="1823"/>
        </w:tabs>
        <w:ind w:right="293" w:firstLine="707"/>
        <w:rPr>
          <w:sz w:val="24"/>
        </w:rPr>
      </w:pPr>
      <w:r>
        <w:rPr>
          <w:sz w:val="24"/>
        </w:rPr>
        <w:t>Утвердить</w:t>
      </w:r>
      <w:r>
        <w:rPr>
          <w:spacing w:val="46"/>
          <w:sz w:val="24"/>
        </w:rPr>
        <w:t xml:space="preserve"> </w:t>
      </w:r>
      <w:r>
        <w:rPr>
          <w:sz w:val="24"/>
        </w:rPr>
        <w:t>план</w:t>
      </w:r>
      <w:r>
        <w:rPr>
          <w:spacing w:val="4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 w:rsidR="00944825">
        <w:rPr>
          <w:sz w:val="24"/>
        </w:rPr>
        <w:t>2023-2024</w:t>
      </w:r>
      <w:r>
        <w:rPr>
          <w:sz w:val="24"/>
        </w:rPr>
        <w:t xml:space="preserve"> годы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1).</w:t>
      </w:r>
    </w:p>
    <w:p w:rsidR="00272A22" w:rsidRDefault="001E65B0">
      <w:pPr>
        <w:pStyle w:val="a4"/>
        <w:numPr>
          <w:ilvl w:val="0"/>
          <w:numId w:val="1"/>
        </w:numPr>
        <w:tabs>
          <w:tab w:val="left" w:pos="1883"/>
        </w:tabs>
        <w:ind w:right="293" w:firstLine="707"/>
        <w:rPr>
          <w:sz w:val="24"/>
        </w:rPr>
      </w:pPr>
      <w:r>
        <w:rPr>
          <w:sz w:val="24"/>
        </w:rPr>
        <w:t>Утвердить</w:t>
      </w:r>
      <w:r>
        <w:rPr>
          <w:spacing w:val="51"/>
          <w:sz w:val="24"/>
        </w:rPr>
        <w:t xml:space="preserve"> </w:t>
      </w:r>
      <w:r>
        <w:rPr>
          <w:sz w:val="24"/>
        </w:rPr>
        <w:t>должностную</w:t>
      </w:r>
      <w:r>
        <w:rPr>
          <w:spacing w:val="50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50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272A22" w:rsidRDefault="001E65B0">
      <w:pPr>
        <w:pStyle w:val="a4"/>
        <w:numPr>
          <w:ilvl w:val="0"/>
          <w:numId w:val="1"/>
        </w:numPr>
        <w:tabs>
          <w:tab w:val="left" w:pos="1770"/>
        </w:tabs>
        <w:ind w:left="1770" w:hanging="240"/>
        <w:rPr>
          <w:sz w:val="24"/>
        </w:rPr>
      </w:pPr>
      <w:r>
        <w:rPr>
          <w:sz w:val="24"/>
        </w:rPr>
        <w:t>Контроль 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</w:t>
      </w:r>
    </w:p>
    <w:p w:rsidR="00272A22" w:rsidRDefault="00272A22">
      <w:pPr>
        <w:pStyle w:val="a3"/>
        <w:ind w:left="0"/>
        <w:rPr>
          <w:sz w:val="26"/>
        </w:rPr>
      </w:pPr>
    </w:p>
    <w:p w:rsidR="00272A22" w:rsidRDefault="00272A22">
      <w:pPr>
        <w:pStyle w:val="a3"/>
        <w:ind w:left="0"/>
        <w:rPr>
          <w:sz w:val="26"/>
        </w:rPr>
      </w:pPr>
    </w:p>
    <w:p w:rsidR="00272A22" w:rsidRDefault="00944825">
      <w:pPr>
        <w:pStyle w:val="a3"/>
        <w:ind w:left="0"/>
        <w:rPr>
          <w:sz w:val="26"/>
        </w:rPr>
      </w:pPr>
      <w:r>
        <w:rPr>
          <w:sz w:val="26"/>
        </w:rPr>
        <w:t xml:space="preserve">Врио </w:t>
      </w:r>
      <w:proofErr w:type="gramStart"/>
      <w:r>
        <w:rPr>
          <w:sz w:val="26"/>
        </w:rPr>
        <w:t xml:space="preserve">директора:   </w:t>
      </w:r>
      <w:proofErr w:type="gramEnd"/>
      <w:r>
        <w:rPr>
          <w:sz w:val="26"/>
        </w:rPr>
        <w:t xml:space="preserve">                                                                      Иванова П. М.</w:t>
      </w:r>
    </w:p>
    <w:p w:rsidR="00272A22" w:rsidRDefault="00272A22">
      <w:pPr>
        <w:pStyle w:val="a3"/>
        <w:ind w:left="6313"/>
        <w:rPr>
          <w:sz w:val="20"/>
        </w:rPr>
      </w:pPr>
    </w:p>
    <w:p w:rsidR="00272A22" w:rsidRDefault="00272A22">
      <w:pPr>
        <w:rPr>
          <w:sz w:val="20"/>
        </w:rPr>
        <w:sectPr w:rsidR="00272A22">
          <w:type w:val="continuous"/>
          <w:pgSz w:w="11910" w:h="16840"/>
          <w:pgMar w:top="1040" w:right="560" w:bottom="280" w:left="880" w:header="720" w:footer="720" w:gutter="0"/>
          <w:cols w:space="720"/>
        </w:sectPr>
      </w:pPr>
    </w:p>
    <w:p w:rsidR="00272A22" w:rsidRPr="001E65B0" w:rsidRDefault="001E65B0" w:rsidP="00944825">
      <w:pPr>
        <w:pStyle w:val="a3"/>
        <w:spacing w:before="73"/>
        <w:ind w:left="6035" w:right="273" w:firstLine="2664"/>
        <w:rPr>
          <w:sz w:val="20"/>
          <w:szCs w:val="20"/>
        </w:rPr>
      </w:pPr>
      <w:r w:rsidRPr="001E65B0">
        <w:rPr>
          <w:sz w:val="20"/>
          <w:szCs w:val="20"/>
        </w:rPr>
        <w:lastRenderedPageBreak/>
        <w:t>Приложение 1</w:t>
      </w:r>
      <w:r w:rsidRPr="001E65B0">
        <w:rPr>
          <w:spacing w:val="-57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      к </w:t>
      </w:r>
      <w:r w:rsidRPr="001E65B0">
        <w:rPr>
          <w:sz w:val="20"/>
          <w:szCs w:val="20"/>
        </w:rPr>
        <w:t>приказу</w:t>
      </w:r>
      <w:r w:rsidRPr="001E65B0">
        <w:rPr>
          <w:spacing w:val="-3"/>
          <w:sz w:val="20"/>
          <w:szCs w:val="20"/>
        </w:rPr>
        <w:t xml:space="preserve"> </w:t>
      </w:r>
      <w:r w:rsidRPr="001E65B0">
        <w:rPr>
          <w:sz w:val="20"/>
          <w:szCs w:val="20"/>
        </w:rPr>
        <w:t>№</w:t>
      </w:r>
      <w:r w:rsidRPr="001E65B0">
        <w:rPr>
          <w:spacing w:val="-2"/>
          <w:sz w:val="20"/>
          <w:szCs w:val="20"/>
        </w:rPr>
        <w:t xml:space="preserve"> </w:t>
      </w:r>
      <w:r w:rsidR="00944825" w:rsidRPr="001E65B0">
        <w:rPr>
          <w:sz w:val="20"/>
          <w:szCs w:val="20"/>
        </w:rPr>
        <w:t>76-</w:t>
      </w:r>
      <w:proofErr w:type="gramStart"/>
      <w:r w:rsidR="00944825" w:rsidRPr="001E65B0">
        <w:rPr>
          <w:sz w:val="20"/>
          <w:szCs w:val="20"/>
        </w:rPr>
        <w:t xml:space="preserve">п </w:t>
      </w:r>
      <w:r w:rsidRPr="001E65B0">
        <w:rPr>
          <w:sz w:val="20"/>
          <w:szCs w:val="20"/>
        </w:rPr>
        <w:t xml:space="preserve"> от</w:t>
      </w:r>
      <w:proofErr w:type="gramEnd"/>
      <w:r w:rsidRPr="001E65B0">
        <w:rPr>
          <w:spacing w:val="-1"/>
          <w:sz w:val="20"/>
          <w:szCs w:val="20"/>
        </w:rPr>
        <w:t xml:space="preserve"> </w:t>
      </w:r>
      <w:r w:rsidR="00944825" w:rsidRPr="001E65B0">
        <w:rPr>
          <w:sz w:val="20"/>
          <w:szCs w:val="20"/>
        </w:rPr>
        <w:t>15.09.2023</w:t>
      </w:r>
      <w:r w:rsidRPr="001E65B0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</w:p>
    <w:p w:rsidR="00272A22" w:rsidRDefault="00272A22">
      <w:pPr>
        <w:pStyle w:val="a3"/>
        <w:ind w:left="0"/>
      </w:pPr>
    </w:p>
    <w:p w:rsidR="00272A22" w:rsidRDefault="001E65B0">
      <w:pPr>
        <w:pStyle w:val="1"/>
        <w:ind w:left="3084" w:right="2552"/>
      </w:pPr>
      <w:r>
        <w:t>План мероприятий по обеспечению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</w:p>
    <w:p w:rsidR="00272A22" w:rsidRDefault="00944825">
      <w:pPr>
        <w:ind w:left="3085" w:right="2552"/>
        <w:jc w:val="center"/>
        <w:rPr>
          <w:b/>
          <w:sz w:val="24"/>
        </w:rPr>
      </w:pPr>
      <w:r>
        <w:rPr>
          <w:b/>
          <w:sz w:val="24"/>
        </w:rPr>
        <w:t>обучающихся МБОУ «Большешатьминская</w:t>
      </w:r>
      <w:r w:rsidR="001E65B0">
        <w:rPr>
          <w:b/>
          <w:sz w:val="24"/>
        </w:rPr>
        <w:t xml:space="preserve"> СОШ</w:t>
      </w:r>
      <w:r>
        <w:rPr>
          <w:b/>
          <w:sz w:val="24"/>
        </w:rPr>
        <w:t xml:space="preserve"> им. Васильева В. В.</w:t>
      </w:r>
      <w:r w:rsidR="001E65B0">
        <w:rPr>
          <w:b/>
          <w:sz w:val="24"/>
        </w:rPr>
        <w:t>»</w:t>
      </w:r>
      <w:r w:rsidR="001E65B0">
        <w:rPr>
          <w:b/>
          <w:spacing w:val="-57"/>
          <w:sz w:val="24"/>
        </w:rPr>
        <w:t xml:space="preserve"> </w:t>
      </w:r>
      <w:r w:rsidR="001E65B0">
        <w:rPr>
          <w:b/>
          <w:sz w:val="24"/>
        </w:rPr>
        <w:t>на</w:t>
      </w:r>
      <w:r w:rsidR="001E65B0">
        <w:rPr>
          <w:b/>
          <w:spacing w:val="-1"/>
          <w:sz w:val="24"/>
        </w:rPr>
        <w:t xml:space="preserve"> </w:t>
      </w:r>
      <w:r w:rsidR="001E65B0">
        <w:rPr>
          <w:b/>
          <w:sz w:val="24"/>
        </w:rPr>
        <w:t>2023– 2024</w:t>
      </w:r>
      <w:r w:rsidR="001E65B0">
        <w:rPr>
          <w:b/>
          <w:sz w:val="24"/>
        </w:rPr>
        <w:t xml:space="preserve"> годы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703"/>
        <w:gridCol w:w="1815"/>
      </w:tblGrid>
      <w:tr w:rsidR="00272A22">
        <w:trPr>
          <w:trHeight w:val="702"/>
        </w:trPr>
        <w:tc>
          <w:tcPr>
            <w:tcW w:w="708" w:type="dxa"/>
          </w:tcPr>
          <w:p w:rsidR="00272A22" w:rsidRDefault="001E65B0">
            <w:pPr>
              <w:pStyle w:val="TableParagraph"/>
              <w:spacing w:before="75"/>
              <w:ind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703" w:type="dxa"/>
          </w:tcPr>
          <w:p w:rsidR="00272A22" w:rsidRDefault="001E65B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15" w:type="dxa"/>
          </w:tcPr>
          <w:p w:rsidR="00272A22" w:rsidRDefault="001E65B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272A22">
        <w:trPr>
          <w:trHeight w:val="1255"/>
        </w:trPr>
        <w:tc>
          <w:tcPr>
            <w:tcW w:w="708" w:type="dxa"/>
          </w:tcPr>
          <w:p w:rsidR="00272A22" w:rsidRDefault="001E65B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3" w:type="dxa"/>
          </w:tcPr>
          <w:p w:rsidR="00272A22" w:rsidRDefault="001E65B0">
            <w:pPr>
              <w:pStyle w:val="TableParagraph"/>
              <w:spacing w:before="75"/>
              <w:ind w:right="682"/>
              <w:rPr>
                <w:sz w:val="24"/>
              </w:rPr>
            </w:pPr>
            <w:r>
              <w:rPr>
                <w:sz w:val="24"/>
              </w:rPr>
              <w:t>Изучение нормативно-правовой базы, методических рекомендаций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(актуализация)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организационно-распорядительных</w:t>
            </w:r>
          </w:p>
          <w:p w:rsidR="00272A22" w:rsidRDefault="001E65B0">
            <w:pPr>
              <w:pStyle w:val="TableParagraph"/>
              <w:spacing w:before="1"/>
              <w:ind w:right="424"/>
              <w:rPr>
                <w:sz w:val="24"/>
              </w:rPr>
            </w:pPr>
            <w:r>
              <w:rPr>
                <w:sz w:val="24"/>
              </w:rPr>
              <w:t>документов по вопросам обеспечения информационной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815" w:type="dxa"/>
          </w:tcPr>
          <w:p w:rsidR="00272A22" w:rsidRDefault="001E65B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  <w:tr w:rsidR="00272A22">
        <w:trPr>
          <w:trHeight w:val="2358"/>
        </w:trPr>
        <w:tc>
          <w:tcPr>
            <w:tcW w:w="708" w:type="dxa"/>
          </w:tcPr>
          <w:p w:rsidR="00272A22" w:rsidRDefault="001E65B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3" w:type="dxa"/>
          </w:tcPr>
          <w:p w:rsidR="00272A22" w:rsidRDefault="001E65B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(установка)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</w:p>
          <w:p w:rsidR="00272A22" w:rsidRDefault="001E65B0">
            <w:pPr>
              <w:pStyle w:val="TableParagraph"/>
              <w:spacing w:before="0"/>
              <w:ind w:right="104"/>
              <w:rPr>
                <w:sz w:val="24"/>
              </w:rPr>
            </w:pPr>
            <w:r>
              <w:rPr>
                <w:sz w:val="24"/>
              </w:rPr>
              <w:t>при организации доступа к сети Интернет (компьютерное 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сетевое оборудование, системное и прикладное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272A22" w:rsidRDefault="001E65B0">
            <w:pPr>
              <w:pStyle w:val="TableParagraph"/>
              <w:spacing w:before="0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распространяемой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z w:val="24"/>
              </w:rPr>
              <w:t xml:space="preserve"> причиняющей вред здоровью и (или) развитию детей,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соответствующей задачам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15" w:type="dxa"/>
          </w:tcPr>
          <w:p w:rsidR="00272A22" w:rsidRDefault="001E65B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  <w:tr w:rsidR="00272A22">
        <w:trPr>
          <w:trHeight w:val="700"/>
        </w:trPr>
        <w:tc>
          <w:tcPr>
            <w:tcW w:w="708" w:type="dxa"/>
          </w:tcPr>
          <w:p w:rsidR="00272A22" w:rsidRDefault="001E65B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03" w:type="dxa"/>
          </w:tcPr>
          <w:p w:rsidR="00272A22" w:rsidRDefault="001E65B0">
            <w:pPr>
              <w:pStyle w:val="TableParagraph"/>
              <w:spacing w:before="73"/>
              <w:ind w:right="409"/>
              <w:rPr>
                <w:sz w:val="24"/>
              </w:rPr>
            </w:pPr>
            <w:r>
              <w:rPr>
                <w:sz w:val="24"/>
              </w:rPr>
              <w:t>Заключение договора с оператором связи на оказание услуг доступа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 с контентной фильтрацией</w:t>
            </w:r>
          </w:p>
        </w:tc>
        <w:tc>
          <w:tcPr>
            <w:tcW w:w="1815" w:type="dxa"/>
          </w:tcPr>
          <w:p w:rsidR="00272A22" w:rsidRDefault="001E65B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272A22">
        <w:trPr>
          <w:trHeight w:val="2634"/>
        </w:trPr>
        <w:tc>
          <w:tcPr>
            <w:tcW w:w="708" w:type="dxa"/>
          </w:tcPr>
          <w:p w:rsidR="00272A22" w:rsidRDefault="001E65B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3" w:type="dxa"/>
          </w:tcPr>
          <w:p w:rsidR="00272A22" w:rsidRDefault="001E65B0" w:rsidP="001E65B0">
            <w:pPr>
              <w:pStyle w:val="TableParagraph"/>
              <w:spacing w:before="75"/>
              <w:ind w:right="432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proofErr w:type="gramStart"/>
            <w:r>
              <w:rPr>
                <w:sz w:val="24"/>
              </w:rPr>
              <w:t xml:space="preserve">работников </w:t>
            </w:r>
            <w:r>
              <w:rPr>
                <w:sz w:val="24"/>
              </w:rPr>
              <w:t xml:space="preserve"> 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 рекомендациями по ограничению в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 доступа обучающихся к видам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вред </w:t>
            </w:r>
            <w:r>
              <w:rPr>
                <w:sz w:val="24"/>
              </w:rPr>
              <w:t>здоровью и (или) развитию детей, а также не соответствующей задачам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локальными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нормативными актами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272A22" w:rsidRDefault="001E65B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1815" w:type="dxa"/>
          </w:tcPr>
          <w:p w:rsidR="00272A22" w:rsidRDefault="001E65B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272A22">
        <w:trPr>
          <w:trHeight w:val="979"/>
        </w:trPr>
        <w:tc>
          <w:tcPr>
            <w:tcW w:w="708" w:type="dxa"/>
          </w:tcPr>
          <w:p w:rsidR="00272A22" w:rsidRDefault="001E65B0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03" w:type="dxa"/>
          </w:tcPr>
          <w:p w:rsidR="00272A22" w:rsidRDefault="001E65B0">
            <w:pPr>
              <w:pStyle w:val="TableParagraph"/>
              <w:spacing w:before="74"/>
              <w:ind w:right="549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работников МБОУ «Большешатьминская СОШ им. Васильева В. В.</w:t>
            </w:r>
            <w:r>
              <w:rPr>
                <w:sz w:val="24"/>
              </w:rPr>
              <w:t>» с сайтами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Интернет, включенными в Реестр безопасных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</w:p>
        </w:tc>
        <w:tc>
          <w:tcPr>
            <w:tcW w:w="1815" w:type="dxa"/>
          </w:tcPr>
          <w:p w:rsidR="00272A22" w:rsidRDefault="001E65B0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272A22">
        <w:trPr>
          <w:trHeight w:val="2080"/>
        </w:trPr>
        <w:tc>
          <w:tcPr>
            <w:tcW w:w="708" w:type="dxa"/>
          </w:tcPr>
          <w:p w:rsidR="00272A22" w:rsidRDefault="001E65B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03" w:type="dxa"/>
          </w:tcPr>
          <w:p w:rsidR="00272A22" w:rsidRDefault="001E65B0">
            <w:pPr>
              <w:pStyle w:val="TableParagraph"/>
              <w:spacing w:before="73"/>
              <w:ind w:right="125"/>
              <w:rPr>
                <w:sz w:val="24"/>
              </w:rPr>
            </w:pPr>
            <w:r>
              <w:rPr>
                <w:sz w:val="24"/>
              </w:rPr>
              <w:t>Информирование работников МБОУ</w:t>
            </w:r>
            <w:r>
              <w:rPr>
                <w:sz w:val="24"/>
              </w:rPr>
              <w:t xml:space="preserve"> «Большешатьминская СОШ им. Васильева В. В.</w:t>
            </w:r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их родителей (законных представителей)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и организационно-распорядительных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272A22" w:rsidRDefault="001E65B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1815" w:type="dxa"/>
          </w:tcPr>
          <w:p w:rsidR="00272A22" w:rsidRDefault="001E65B0">
            <w:pPr>
              <w:pStyle w:val="TableParagraph"/>
              <w:spacing w:before="73"/>
              <w:ind w:right="797"/>
              <w:rPr>
                <w:sz w:val="24"/>
              </w:rPr>
            </w:pPr>
            <w:r>
              <w:rPr>
                <w:sz w:val="24"/>
              </w:rPr>
              <w:t>Август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</w:tr>
      <w:tr w:rsidR="00272A22">
        <w:trPr>
          <w:trHeight w:val="1254"/>
        </w:trPr>
        <w:tc>
          <w:tcPr>
            <w:tcW w:w="708" w:type="dxa"/>
          </w:tcPr>
          <w:p w:rsidR="00272A22" w:rsidRDefault="001E65B0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03" w:type="dxa"/>
          </w:tcPr>
          <w:p w:rsidR="00272A22" w:rsidRDefault="001E65B0">
            <w:pPr>
              <w:pStyle w:val="TableParagraph"/>
              <w:spacing w:before="76"/>
              <w:ind w:right="158"/>
              <w:rPr>
                <w:sz w:val="24"/>
              </w:rPr>
            </w:pPr>
            <w:r>
              <w:rPr>
                <w:sz w:val="24"/>
              </w:rPr>
              <w:t>Информирование родителей (законных представителей) обучающихся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существующих угрозах в сети Интернет, о методах и способах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272A22" w:rsidRDefault="001E65B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815" w:type="dxa"/>
          </w:tcPr>
          <w:p w:rsidR="00272A22" w:rsidRDefault="001E65B0">
            <w:pPr>
              <w:pStyle w:val="TableParagraph"/>
              <w:spacing w:before="76"/>
              <w:ind w:right="564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</w:tbl>
    <w:p w:rsidR="00272A22" w:rsidRDefault="00272A22">
      <w:pPr>
        <w:rPr>
          <w:sz w:val="24"/>
        </w:rPr>
        <w:sectPr w:rsidR="00272A22">
          <w:pgSz w:w="11910" w:h="16840"/>
          <w:pgMar w:top="1040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703"/>
        <w:gridCol w:w="1815"/>
      </w:tblGrid>
      <w:tr w:rsidR="00272A22">
        <w:trPr>
          <w:trHeight w:val="426"/>
        </w:trPr>
        <w:tc>
          <w:tcPr>
            <w:tcW w:w="708" w:type="dxa"/>
          </w:tcPr>
          <w:p w:rsidR="00272A22" w:rsidRDefault="001E65B0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703" w:type="dxa"/>
          </w:tcPr>
          <w:p w:rsidR="00272A22" w:rsidRDefault="001E65B0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815" w:type="dxa"/>
          </w:tcPr>
          <w:p w:rsidR="00272A22" w:rsidRDefault="001E65B0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272A22">
        <w:trPr>
          <w:trHeight w:val="978"/>
        </w:trPr>
        <w:tc>
          <w:tcPr>
            <w:tcW w:w="708" w:type="dxa"/>
          </w:tcPr>
          <w:p w:rsidR="00272A22" w:rsidRDefault="001E65B0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03" w:type="dxa"/>
          </w:tcPr>
          <w:p w:rsidR="00272A22" w:rsidRDefault="001E65B0">
            <w:pPr>
              <w:pStyle w:val="TableParagraph"/>
              <w:spacing w:before="70"/>
              <w:ind w:right="422"/>
              <w:rPr>
                <w:sz w:val="24"/>
              </w:rPr>
            </w:pPr>
            <w:r>
              <w:rPr>
                <w:sz w:val="24"/>
              </w:rPr>
              <w:t>Проведение Всероссийской контрольной работы по 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272A22" w:rsidRDefault="001E65B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www.единыйурок.дети</w:t>
            </w:r>
          </w:p>
        </w:tc>
        <w:tc>
          <w:tcPr>
            <w:tcW w:w="1815" w:type="dxa"/>
          </w:tcPr>
          <w:p w:rsidR="00272A22" w:rsidRDefault="001E65B0">
            <w:pPr>
              <w:pStyle w:val="TableParagraph"/>
              <w:spacing w:before="70"/>
              <w:ind w:right="669"/>
              <w:rPr>
                <w:sz w:val="24"/>
              </w:rPr>
            </w:pPr>
            <w:r>
              <w:rPr>
                <w:sz w:val="24"/>
              </w:rPr>
              <w:t>Октябрь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</w:tr>
      <w:tr w:rsidR="00272A22">
        <w:trPr>
          <w:trHeight w:val="1530"/>
        </w:trPr>
        <w:tc>
          <w:tcPr>
            <w:tcW w:w="708" w:type="dxa"/>
          </w:tcPr>
          <w:p w:rsidR="00272A22" w:rsidRDefault="001E6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03" w:type="dxa"/>
          </w:tcPr>
          <w:p w:rsidR="00272A22" w:rsidRDefault="001E6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272A22" w:rsidRDefault="001E65B0">
            <w:pPr>
              <w:pStyle w:val="TableParagraph"/>
              <w:spacing w:before="0"/>
              <w:ind w:right="424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диный </w:t>
            </w:r>
            <w:r>
              <w:rPr>
                <w:sz w:val="24"/>
              </w:rPr>
              <w:t xml:space="preserve">урок. </w:t>
            </w:r>
            <w:proofErr w:type="spellStart"/>
            <w:r>
              <w:rPr>
                <w:sz w:val="24"/>
              </w:rPr>
              <w:t>рф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 в образовательном процессе в целях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организации»</w:t>
            </w:r>
          </w:p>
        </w:tc>
        <w:tc>
          <w:tcPr>
            <w:tcW w:w="1815" w:type="dxa"/>
          </w:tcPr>
          <w:p w:rsidR="00272A22" w:rsidRDefault="001E65B0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Раз в дв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72A22">
        <w:trPr>
          <w:trHeight w:val="976"/>
        </w:trPr>
        <w:tc>
          <w:tcPr>
            <w:tcW w:w="708" w:type="dxa"/>
          </w:tcPr>
          <w:p w:rsidR="00272A22" w:rsidRDefault="001E6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03" w:type="dxa"/>
          </w:tcPr>
          <w:p w:rsidR="00272A22" w:rsidRDefault="001E6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 рамках реализации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815" w:type="dxa"/>
          </w:tcPr>
          <w:p w:rsidR="00272A22" w:rsidRDefault="001E65B0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72A22">
        <w:trPr>
          <w:trHeight w:val="702"/>
        </w:trPr>
        <w:tc>
          <w:tcPr>
            <w:tcW w:w="708" w:type="dxa"/>
          </w:tcPr>
          <w:p w:rsidR="00272A22" w:rsidRDefault="001E65B0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03" w:type="dxa"/>
          </w:tcPr>
          <w:p w:rsidR="00272A22" w:rsidRDefault="001E65B0">
            <w:pPr>
              <w:pStyle w:val="TableParagraph"/>
              <w:spacing w:before="70"/>
              <w:ind w:right="424"/>
              <w:rPr>
                <w:sz w:val="24"/>
              </w:rPr>
            </w:pPr>
            <w:r>
              <w:rPr>
                <w:sz w:val="24"/>
              </w:rPr>
              <w:t>Обновление локальных нормативных актов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15" w:type="dxa"/>
          </w:tcPr>
          <w:p w:rsidR="00272A22" w:rsidRDefault="001E65B0">
            <w:pPr>
              <w:pStyle w:val="TableParagraph"/>
              <w:spacing w:before="70"/>
              <w:ind w:right="27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72A22">
        <w:trPr>
          <w:trHeight w:val="702"/>
        </w:trPr>
        <w:tc>
          <w:tcPr>
            <w:tcW w:w="708" w:type="dxa"/>
          </w:tcPr>
          <w:p w:rsidR="00272A22" w:rsidRDefault="001E65B0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03" w:type="dxa"/>
          </w:tcPr>
          <w:p w:rsidR="00272A22" w:rsidRDefault="001E65B0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безопасность».</w:t>
            </w:r>
          </w:p>
        </w:tc>
        <w:tc>
          <w:tcPr>
            <w:tcW w:w="1815" w:type="dxa"/>
          </w:tcPr>
          <w:p w:rsidR="00272A22" w:rsidRDefault="001E65B0">
            <w:pPr>
              <w:pStyle w:val="TableParagraph"/>
              <w:spacing w:before="70"/>
              <w:ind w:right="27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72A22">
        <w:trPr>
          <w:trHeight w:val="978"/>
        </w:trPr>
        <w:tc>
          <w:tcPr>
            <w:tcW w:w="708" w:type="dxa"/>
          </w:tcPr>
          <w:p w:rsidR="00272A22" w:rsidRDefault="001E6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03" w:type="dxa"/>
          </w:tcPr>
          <w:p w:rsidR="00272A22" w:rsidRDefault="001E6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272A22" w:rsidRDefault="001E65B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815" w:type="dxa"/>
          </w:tcPr>
          <w:p w:rsidR="00272A22" w:rsidRDefault="001E65B0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72A22">
        <w:trPr>
          <w:trHeight w:val="976"/>
        </w:trPr>
        <w:tc>
          <w:tcPr>
            <w:tcW w:w="708" w:type="dxa"/>
          </w:tcPr>
          <w:p w:rsidR="00272A22" w:rsidRDefault="001E6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03" w:type="dxa"/>
          </w:tcPr>
          <w:p w:rsidR="00272A22" w:rsidRDefault="001E65B0" w:rsidP="001E65B0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Инструктажи обучающихся, родителей 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и сотрудников </w:t>
            </w:r>
            <w:r>
              <w:rPr>
                <w:sz w:val="24"/>
              </w:rPr>
              <w:t>МБОУ «Большешатьминская СОШ им. Васильева В. В.»</w:t>
            </w:r>
            <w:r>
              <w:rPr>
                <w:sz w:val="24"/>
              </w:rPr>
              <w:t xml:space="preserve"> по вопросам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815" w:type="dxa"/>
          </w:tcPr>
          <w:p w:rsidR="00272A22" w:rsidRDefault="001E65B0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72A22">
        <w:trPr>
          <w:trHeight w:val="978"/>
        </w:trPr>
        <w:tc>
          <w:tcPr>
            <w:tcW w:w="708" w:type="dxa"/>
          </w:tcPr>
          <w:p w:rsidR="00272A22" w:rsidRDefault="001E65B0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03" w:type="dxa"/>
          </w:tcPr>
          <w:p w:rsidR="00272A22" w:rsidRDefault="001E65B0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Использование в работе образовательных программ,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1815" w:type="dxa"/>
          </w:tcPr>
          <w:p w:rsidR="00272A22" w:rsidRDefault="001E65B0">
            <w:pPr>
              <w:pStyle w:val="TableParagraph"/>
              <w:spacing w:before="70"/>
              <w:ind w:right="27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72A22">
        <w:trPr>
          <w:trHeight w:val="978"/>
        </w:trPr>
        <w:tc>
          <w:tcPr>
            <w:tcW w:w="708" w:type="dxa"/>
          </w:tcPr>
          <w:p w:rsidR="00272A22" w:rsidRDefault="001E65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03" w:type="dxa"/>
          </w:tcPr>
          <w:p w:rsidR="00272A22" w:rsidRDefault="001E65B0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Проведение периодического контроля состояния системы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безопасности обучающихся при организации доступа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1815" w:type="dxa"/>
          </w:tcPr>
          <w:p w:rsidR="00272A22" w:rsidRDefault="001E65B0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</w:tbl>
    <w:p w:rsidR="00272A22" w:rsidRDefault="00272A22">
      <w:pPr>
        <w:rPr>
          <w:sz w:val="24"/>
        </w:rPr>
        <w:sectPr w:rsidR="00272A22">
          <w:pgSz w:w="11910" w:h="16840"/>
          <w:pgMar w:top="1120" w:right="560" w:bottom="280" w:left="880" w:header="720" w:footer="720" w:gutter="0"/>
          <w:cols w:space="720"/>
        </w:sectPr>
      </w:pPr>
    </w:p>
    <w:p w:rsidR="00272A22" w:rsidRPr="001E65B0" w:rsidRDefault="001E65B0">
      <w:pPr>
        <w:pStyle w:val="a3"/>
        <w:spacing w:before="73"/>
        <w:ind w:left="6035" w:right="273" w:firstLine="2664"/>
        <w:rPr>
          <w:sz w:val="20"/>
          <w:szCs w:val="20"/>
        </w:rPr>
      </w:pPr>
      <w:r w:rsidRPr="001E65B0">
        <w:rPr>
          <w:sz w:val="20"/>
          <w:szCs w:val="20"/>
        </w:rPr>
        <w:lastRenderedPageBreak/>
        <w:t>Приложение 2</w:t>
      </w:r>
      <w:r w:rsidRPr="001E65B0">
        <w:rPr>
          <w:spacing w:val="-57"/>
          <w:sz w:val="20"/>
          <w:szCs w:val="20"/>
        </w:rPr>
        <w:t xml:space="preserve"> </w:t>
      </w:r>
      <w:r w:rsidRPr="001E65B0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</w:p>
    <w:p w:rsidR="00272A22" w:rsidRPr="001E65B0" w:rsidRDefault="001E65B0">
      <w:pPr>
        <w:pStyle w:val="a3"/>
        <w:spacing w:before="1"/>
        <w:ind w:left="0" w:right="285"/>
        <w:jc w:val="right"/>
        <w:rPr>
          <w:sz w:val="20"/>
          <w:szCs w:val="20"/>
        </w:rPr>
      </w:pPr>
      <w:r>
        <w:rPr>
          <w:sz w:val="20"/>
          <w:szCs w:val="20"/>
        </w:rPr>
        <w:t>К приказу</w:t>
      </w:r>
      <w:r w:rsidRPr="001E65B0">
        <w:rPr>
          <w:sz w:val="20"/>
          <w:szCs w:val="20"/>
        </w:rPr>
        <w:t>№</w:t>
      </w:r>
      <w:r w:rsidRPr="001E65B0">
        <w:rPr>
          <w:spacing w:val="-2"/>
          <w:sz w:val="20"/>
          <w:szCs w:val="20"/>
        </w:rPr>
        <w:t xml:space="preserve"> </w:t>
      </w:r>
      <w:r w:rsidRPr="001E65B0">
        <w:rPr>
          <w:sz w:val="20"/>
          <w:szCs w:val="20"/>
        </w:rPr>
        <w:t>76-п</w:t>
      </w:r>
      <w:r w:rsidRPr="001E65B0">
        <w:rPr>
          <w:sz w:val="20"/>
          <w:szCs w:val="20"/>
        </w:rPr>
        <w:t xml:space="preserve"> от</w:t>
      </w:r>
      <w:r w:rsidRPr="001E65B0">
        <w:rPr>
          <w:spacing w:val="-1"/>
          <w:sz w:val="20"/>
          <w:szCs w:val="20"/>
        </w:rPr>
        <w:t xml:space="preserve"> </w:t>
      </w:r>
      <w:r w:rsidRPr="001E65B0">
        <w:rPr>
          <w:sz w:val="20"/>
          <w:szCs w:val="20"/>
        </w:rPr>
        <w:t>15.09.2023</w:t>
      </w:r>
      <w:r w:rsidRPr="001E65B0">
        <w:rPr>
          <w:sz w:val="20"/>
          <w:szCs w:val="20"/>
        </w:rPr>
        <w:t xml:space="preserve"> г.</w:t>
      </w:r>
    </w:p>
    <w:p w:rsidR="00272A22" w:rsidRDefault="00272A22">
      <w:pPr>
        <w:pStyle w:val="a3"/>
        <w:ind w:left="0"/>
      </w:pPr>
    </w:p>
    <w:p w:rsidR="001E65B0" w:rsidRDefault="001E65B0">
      <w:pPr>
        <w:pStyle w:val="1"/>
        <w:ind w:left="1139"/>
        <w:rPr>
          <w:spacing w:val="-4"/>
        </w:rPr>
      </w:pPr>
      <w:r>
        <w:t>Инструкция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работника,</w:t>
      </w:r>
      <w:r>
        <w:rPr>
          <w:spacing w:val="-4"/>
        </w:rPr>
        <w:t xml:space="preserve"> </w:t>
      </w:r>
    </w:p>
    <w:p w:rsidR="00272A22" w:rsidRDefault="001E65B0">
      <w:pPr>
        <w:pStyle w:val="1"/>
        <w:ind w:left="1139"/>
      </w:pPr>
      <w:r>
        <w:t>о</w:t>
      </w:r>
      <w:bookmarkStart w:id="0" w:name="_GoBack"/>
      <w:bookmarkEnd w:id="0"/>
      <w:r>
        <w:t xml:space="preserve">тветственного </w:t>
      </w:r>
    </w:p>
    <w:p w:rsidR="00272A22" w:rsidRPr="001E65B0" w:rsidRDefault="001E65B0">
      <w:pPr>
        <w:ind w:left="1142" w:right="611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pacing w:val="-3"/>
          <w:sz w:val="24"/>
        </w:rPr>
        <w:t xml:space="preserve"> </w:t>
      </w:r>
      <w:proofErr w:type="spellStart"/>
      <w:r w:rsidRPr="001E65B0">
        <w:rPr>
          <w:b/>
          <w:sz w:val="24"/>
        </w:rPr>
        <w:t>МБОУ</w:t>
      </w:r>
      <w:proofErr w:type="spellEnd"/>
      <w:proofErr w:type="gramEnd"/>
      <w:r w:rsidRPr="001E65B0">
        <w:rPr>
          <w:b/>
          <w:sz w:val="24"/>
        </w:rPr>
        <w:t xml:space="preserve"> «Большешатьминская СОШ им. Васильева В. В.»</w:t>
      </w:r>
      <w:r w:rsidRPr="001E65B0">
        <w:rPr>
          <w:b/>
          <w:sz w:val="24"/>
        </w:rPr>
        <w:t xml:space="preserve"> </w:t>
      </w:r>
    </w:p>
    <w:p w:rsidR="00272A22" w:rsidRDefault="00272A22">
      <w:pPr>
        <w:pStyle w:val="a3"/>
        <w:ind w:left="0"/>
        <w:rPr>
          <w:b/>
        </w:rPr>
      </w:pPr>
    </w:p>
    <w:p w:rsidR="00272A22" w:rsidRDefault="001E65B0">
      <w:pPr>
        <w:pStyle w:val="a4"/>
        <w:numPr>
          <w:ilvl w:val="0"/>
          <w:numId w:val="3"/>
        </w:numPr>
        <w:tabs>
          <w:tab w:val="left" w:pos="1064"/>
        </w:tabs>
        <w:ind w:hanging="182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</w:p>
    <w:p w:rsidR="00272A22" w:rsidRDefault="001E65B0">
      <w:pPr>
        <w:pStyle w:val="a4"/>
        <w:numPr>
          <w:ilvl w:val="1"/>
          <w:numId w:val="3"/>
        </w:numPr>
        <w:tabs>
          <w:tab w:val="left" w:pos="1264"/>
        </w:tabs>
        <w:ind w:right="292" w:firstLine="0"/>
        <w:jc w:val="both"/>
        <w:rPr>
          <w:sz w:val="24"/>
        </w:rPr>
      </w:pPr>
      <w:r>
        <w:rPr>
          <w:sz w:val="24"/>
        </w:rPr>
        <w:t>Настоящая Инструкция определяет задачи, функции, обязанности,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</w:p>
    <w:p w:rsidR="00272A22" w:rsidRDefault="001E65B0">
      <w:pPr>
        <w:pStyle w:val="a3"/>
        <w:jc w:val="both"/>
      </w:pPr>
      <w:r>
        <w:t>«ответственный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информационную</w:t>
      </w:r>
      <w:r>
        <w:rPr>
          <w:spacing w:val="-3"/>
        </w:rPr>
        <w:t xml:space="preserve"> </w:t>
      </w:r>
      <w:r>
        <w:t>безопасность»).</w:t>
      </w:r>
    </w:p>
    <w:p w:rsidR="00272A22" w:rsidRDefault="001E65B0">
      <w:pPr>
        <w:pStyle w:val="a4"/>
        <w:numPr>
          <w:ilvl w:val="1"/>
          <w:numId w:val="3"/>
        </w:numPr>
        <w:tabs>
          <w:tab w:val="left" w:pos="1184"/>
        </w:tabs>
        <w:ind w:left="1183" w:hanging="362"/>
        <w:jc w:val="both"/>
        <w:rPr>
          <w:sz w:val="24"/>
        </w:rPr>
      </w:pPr>
      <w:r>
        <w:rPr>
          <w:sz w:val="24"/>
        </w:rPr>
        <w:t>Ответственный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директора.</w:t>
      </w:r>
    </w:p>
    <w:p w:rsidR="00272A22" w:rsidRDefault="001E65B0">
      <w:pPr>
        <w:pStyle w:val="a4"/>
        <w:numPr>
          <w:ilvl w:val="1"/>
          <w:numId w:val="3"/>
        </w:numPr>
        <w:tabs>
          <w:tab w:val="left" w:pos="1245"/>
        </w:tabs>
        <w:ind w:left="1244" w:hanging="423"/>
        <w:jc w:val="both"/>
        <w:rPr>
          <w:sz w:val="24"/>
        </w:rPr>
      </w:pPr>
      <w:r>
        <w:rPr>
          <w:sz w:val="24"/>
        </w:rPr>
        <w:t>Ответственный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ФЗ-</w:t>
      </w:r>
    </w:p>
    <w:p w:rsidR="00272A22" w:rsidRDefault="001E65B0">
      <w:pPr>
        <w:pStyle w:val="a3"/>
        <w:spacing w:before="1"/>
        <w:ind w:right="285"/>
        <w:jc w:val="both"/>
      </w:pPr>
      <w:r>
        <w:t>436</w:t>
      </w:r>
      <w:r>
        <w:rPr>
          <w:spacing w:val="1"/>
        </w:rPr>
        <w:t xml:space="preserve"> </w:t>
      </w:r>
      <w:r>
        <w:t>“О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развитию”,</w:t>
      </w:r>
      <w:r>
        <w:rPr>
          <w:spacing w:val="1"/>
        </w:rPr>
        <w:t xml:space="preserve"> </w:t>
      </w:r>
      <w:r>
        <w:t>классификатором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272A22" w:rsidRDefault="001E65B0">
      <w:pPr>
        <w:pStyle w:val="a4"/>
        <w:numPr>
          <w:ilvl w:val="1"/>
          <w:numId w:val="3"/>
        </w:numPr>
        <w:tabs>
          <w:tab w:val="left" w:pos="1259"/>
        </w:tabs>
        <w:ind w:right="287" w:firstLine="0"/>
        <w:jc w:val="both"/>
        <w:rPr>
          <w:sz w:val="24"/>
        </w:rPr>
      </w:pPr>
      <w:r>
        <w:rPr>
          <w:sz w:val="24"/>
        </w:rPr>
        <w:t>Ответственный за информационную безопасность в пределах своих 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информации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хранимой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учреждении.</w:t>
      </w:r>
    </w:p>
    <w:p w:rsidR="00272A22" w:rsidRDefault="001E65B0">
      <w:pPr>
        <w:pStyle w:val="a4"/>
        <w:numPr>
          <w:ilvl w:val="0"/>
          <w:numId w:val="3"/>
        </w:numPr>
        <w:tabs>
          <w:tab w:val="left" w:pos="1063"/>
        </w:tabs>
        <w:ind w:left="1062" w:hanging="241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обязанности:</w:t>
      </w:r>
    </w:p>
    <w:p w:rsidR="00272A22" w:rsidRDefault="001E65B0">
      <w:pPr>
        <w:pStyle w:val="a4"/>
        <w:numPr>
          <w:ilvl w:val="1"/>
          <w:numId w:val="3"/>
        </w:numPr>
        <w:tabs>
          <w:tab w:val="left" w:pos="1184"/>
        </w:tabs>
        <w:ind w:left="1183" w:hanging="362"/>
        <w:jc w:val="both"/>
        <w:rPr>
          <w:sz w:val="24"/>
        </w:rPr>
      </w:pPr>
      <w:r>
        <w:rPr>
          <w:sz w:val="24"/>
        </w:rPr>
        <w:t>Ответственный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безопасность:</w:t>
      </w:r>
    </w:p>
    <w:p w:rsidR="00272A22" w:rsidRDefault="001E65B0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ind w:right="470" w:firstLine="0"/>
        <w:rPr>
          <w:sz w:val="24"/>
        </w:rPr>
      </w:pPr>
      <w:r>
        <w:rPr>
          <w:color w:val="212121"/>
          <w:sz w:val="24"/>
        </w:rPr>
        <w:t>планирует использование ресурсов сети Интернет в образовательной организации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основании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заявок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преподавателей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других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работников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организации;</w:t>
      </w:r>
    </w:p>
    <w:p w:rsidR="00272A22" w:rsidRDefault="001E65B0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ind w:right="1041" w:firstLine="0"/>
        <w:rPr>
          <w:sz w:val="24"/>
        </w:rPr>
      </w:pPr>
      <w:r>
        <w:rPr>
          <w:color w:val="212121"/>
          <w:sz w:val="24"/>
        </w:rPr>
        <w:t>разрабатывает, согласует с педагогич</w:t>
      </w:r>
      <w:r>
        <w:rPr>
          <w:color w:val="212121"/>
          <w:sz w:val="24"/>
        </w:rPr>
        <w:t>еским коллективом, представляет 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педагогическом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совете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организации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локальные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нормативные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акты</w:t>
      </w:r>
    </w:p>
    <w:p w:rsidR="00272A22" w:rsidRDefault="001E65B0">
      <w:pPr>
        <w:pStyle w:val="a3"/>
      </w:pPr>
      <w:r>
        <w:rPr>
          <w:color w:val="212121"/>
        </w:rPr>
        <w:t>образовательной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сфере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обеспечения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информационной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безопасности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детей;</w:t>
      </w:r>
    </w:p>
    <w:p w:rsidR="00272A22" w:rsidRDefault="001E65B0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ind w:right="409" w:firstLine="0"/>
        <w:rPr>
          <w:sz w:val="24"/>
        </w:rPr>
      </w:pPr>
      <w:r>
        <w:rPr>
          <w:color w:val="212121"/>
          <w:sz w:val="24"/>
        </w:rPr>
        <w:t>организует получение сотрудниками образовательной организации электронных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адресов и паролей для работы в сети Интернет и информационной среде образовательной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организации;</w:t>
      </w:r>
    </w:p>
    <w:p w:rsidR="00272A22" w:rsidRDefault="001E65B0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ind w:left="1542"/>
        <w:rPr>
          <w:sz w:val="24"/>
        </w:rPr>
      </w:pPr>
      <w:r>
        <w:rPr>
          <w:color w:val="212121"/>
          <w:sz w:val="24"/>
        </w:rPr>
        <w:t>организует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контроль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использования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сети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Интернет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организации;</w:t>
      </w:r>
    </w:p>
    <w:p w:rsidR="00272A22" w:rsidRDefault="001E65B0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ind w:right="1478" w:firstLine="0"/>
        <w:rPr>
          <w:sz w:val="24"/>
        </w:rPr>
      </w:pPr>
      <w:r>
        <w:rPr>
          <w:color w:val="212121"/>
          <w:sz w:val="24"/>
        </w:rPr>
        <w:t>органи</w:t>
      </w:r>
      <w:r>
        <w:rPr>
          <w:color w:val="212121"/>
          <w:sz w:val="24"/>
        </w:rPr>
        <w:t>зует контроль работы оборудования и программных средств,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обеспечивающих использование Реестра безопасных образовательных сайтов в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организации;</w:t>
      </w:r>
    </w:p>
    <w:p w:rsidR="00272A22" w:rsidRDefault="001E65B0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ind w:right="489" w:firstLine="0"/>
        <w:rPr>
          <w:sz w:val="24"/>
        </w:rPr>
      </w:pPr>
      <w:r>
        <w:rPr>
          <w:color w:val="212121"/>
          <w:sz w:val="24"/>
        </w:rPr>
        <w:t>организует контроль реализации в образовательной организации методических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рекомендаций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ограничению</w:t>
      </w:r>
      <w:r>
        <w:rPr>
          <w:color w:val="212121"/>
          <w:spacing w:val="-4"/>
          <w:sz w:val="24"/>
        </w:rPr>
        <w:t xml:space="preserve"> </w:t>
      </w:r>
      <w:proofErr w:type="gramStart"/>
      <w:r>
        <w:rPr>
          <w:color w:val="212121"/>
          <w:sz w:val="24"/>
        </w:rPr>
        <w:t>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образовательных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организациях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доступа</w:t>
      </w:r>
      <w:proofErr w:type="gramEnd"/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обучающихся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видам информации, распространяемой посредством сети Интернет, причиняющей вред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здоровью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(или)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развитию детей,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также не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соответствующей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задачам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образования;</w:t>
      </w:r>
    </w:p>
    <w:p w:rsidR="00272A22" w:rsidRDefault="001E65B0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before="1"/>
        <w:ind w:right="323" w:firstLine="0"/>
        <w:rPr>
          <w:sz w:val="24"/>
        </w:rPr>
      </w:pPr>
      <w:r>
        <w:rPr>
          <w:color w:val="212121"/>
          <w:sz w:val="24"/>
        </w:rPr>
        <w:t>систематически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повышает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свою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профессиональную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квалификацию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направлению «Организация защиты детей от видов информации, распространяемой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посредством сети Интернет, причиняющей вред здоровью и (или) развитию детей, а также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не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соответствующей задачам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образования, 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образовательных орга</w:t>
      </w:r>
      <w:r>
        <w:rPr>
          <w:color w:val="212121"/>
          <w:sz w:val="24"/>
        </w:rPr>
        <w:t>низациях»;</w:t>
      </w:r>
    </w:p>
    <w:p w:rsidR="00272A22" w:rsidRDefault="001E65B0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ind w:right="434" w:firstLine="0"/>
        <w:rPr>
          <w:sz w:val="24"/>
        </w:rPr>
      </w:pPr>
      <w:r>
        <w:rPr>
          <w:color w:val="212121"/>
          <w:sz w:val="24"/>
        </w:rPr>
        <w:t>обеспечивает информирование организаций, отвечающих за работу технических 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программных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средств, об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ошибках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работе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оборудования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программного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обеспечения;</w:t>
      </w:r>
    </w:p>
    <w:p w:rsidR="00272A22" w:rsidRDefault="001E65B0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ind w:right="1996" w:firstLine="0"/>
        <w:rPr>
          <w:sz w:val="24"/>
        </w:rPr>
      </w:pPr>
      <w:r>
        <w:rPr>
          <w:color w:val="212121"/>
          <w:sz w:val="24"/>
        </w:rPr>
        <w:t>соблюдает правила и нормы охраны труда, техники безопасности 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противопожарной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защиты,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правила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использования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сети Интернет.</w:t>
      </w:r>
    </w:p>
    <w:p w:rsidR="00272A22" w:rsidRDefault="001E65B0">
      <w:pPr>
        <w:pStyle w:val="a4"/>
        <w:numPr>
          <w:ilvl w:val="0"/>
          <w:numId w:val="3"/>
        </w:numPr>
        <w:tabs>
          <w:tab w:val="left" w:pos="1063"/>
        </w:tabs>
        <w:ind w:left="1062" w:hanging="241"/>
        <w:rPr>
          <w:sz w:val="24"/>
        </w:rPr>
      </w:pPr>
      <w:r>
        <w:rPr>
          <w:sz w:val="24"/>
        </w:rPr>
        <w:t>Права</w:t>
      </w:r>
    </w:p>
    <w:p w:rsidR="00272A22" w:rsidRDefault="001E65B0">
      <w:pPr>
        <w:pStyle w:val="a3"/>
        <w:jc w:val="both"/>
      </w:pPr>
      <w:r>
        <w:t>Ответственный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информационную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право:</w:t>
      </w:r>
    </w:p>
    <w:p w:rsidR="00272A22" w:rsidRDefault="001E65B0">
      <w:pPr>
        <w:pStyle w:val="a4"/>
        <w:numPr>
          <w:ilvl w:val="1"/>
          <w:numId w:val="3"/>
        </w:numPr>
        <w:tabs>
          <w:tab w:val="left" w:pos="1184"/>
        </w:tabs>
        <w:spacing w:before="1"/>
        <w:ind w:right="286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</w:t>
      </w:r>
      <w:r>
        <w:rPr>
          <w:sz w:val="24"/>
        </w:rPr>
        <w:t>ждения.</w:t>
      </w:r>
    </w:p>
    <w:p w:rsidR="00272A22" w:rsidRDefault="001E65B0">
      <w:pPr>
        <w:pStyle w:val="a4"/>
        <w:numPr>
          <w:ilvl w:val="1"/>
          <w:numId w:val="3"/>
        </w:numPr>
        <w:tabs>
          <w:tab w:val="left" w:pos="1319"/>
        </w:tabs>
        <w:ind w:right="289" w:firstLine="0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обеспечению</w:t>
      </w:r>
    </w:p>
    <w:p w:rsidR="00272A22" w:rsidRDefault="00272A22">
      <w:pPr>
        <w:jc w:val="both"/>
        <w:rPr>
          <w:sz w:val="24"/>
        </w:rPr>
        <w:sectPr w:rsidR="00272A22">
          <w:pgSz w:w="11910" w:h="16840"/>
          <w:pgMar w:top="1040" w:right="560" w:bottom="280" w:left="880" w:header="720" w:footer="720" w:gutter="0"/>
          <w:cols w:space="720"/>
        </w:sectPr>
      </w:pPr>
    </w:p>
    <w:p w:rsidR="00272A22" w:rsidRDefault="001E65B0">
      <w:pPr>
        <w:pStyle w:val="a3"/>
        <w:tabs>
          <w:tab w:val="left" w:pos="2529"/>
          <w:tab w:val="left" w:pos="2989"/>
          <w:tab w:val="left" w:pos="4105"/>
          <w:tab w:val="left" w:pos="5793"/>
          <w:tab w:val="left" w:pos="7393"/>
          <w:tab w:val="left" w:pos="8650"/>
        </w:tabs>
        <w:spacing w:before="73"/>
        <w:ind w:right="282"/>
      </w:pPr>
      <w:r>
        <w:lastRenderedPageBreak/>
        <w:t>безопасности</w:t>
      </w:r>
      <w:r>
        <w:tab/>
        <w:t>и</w:t>
      </w:r>
      <w:r>
        <w:tab/>
        <w:t>защиты</w:t>
      </w:r>
      <w:r>
        <w:tab/>
        <w:t>информации,</w:t>
      </w:r>
      <w:r>
        <w:tab/>
        <w:t>содержащей</w:t>
      </w:r>
      <w:r>
        <w:tab/>
        <w:t>сведения</w:t>
      </w:r>
      <w:r>
        <w:tab/>
        <w:t>ограниченного</w:t>
      </w:r>
      <w:r>
        <w:rPr>
          <w:spacing w:val="-57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и электронных</w:t>
      </w:r>
      <w:r>
        <w:rPr>
          <w:spacing w:val="-3"/>
        </w:rPr>
        <w:t xml:space="preserve"> </w:t>
      </w:r>
      <w:r>
        <w:t>платежей.</w:t>
      </w:r>
    </w:p>
    <w:p w:rsidR="00272A22" w:rsidRDefault="001E65B0">
      <w:pPr>
        <w:pStyle w:val="a4"/>
        <w:numPr>
          <w:ilvl w:val="1"/>
          <w:numId w:val="3"/>
        </w:numPr>
        <w:tabs>
          <w:tab w:val="left" w:pos="1383"/>
          <w:tab w:val="left" w:pos="1384"/>
          <w:tab w:val="left" w:pos="2524"/>
          <w:tab w:val="left" w:pos="4081"/>
          <w:tab w:val="left" w:pos="4532"/>
          <w:tab w:val="left" w:pos="6818"/>
          <w:tab w:val="left" w:pos="8482"/>
          <w:tab w:val="left" w:pos="9386"/>
        </w:tabs>
        <w:spacing w:before="1"/>
        <w:ind w:right="295" w:firstLine="0"/>
        <w:rPr>
          <w:sz w:val="24"/>
        </w:rPr>
      </w:pPr>
      <w:r>
        <w:rPr>
          <w:sz w:val="24"/>
        </w:rPr>
        <w:t>Готовить</w:t>
      </w:r>
      <w:r>
        <w:rPr>
          <w:sz w:val="24"/>
        </w:rPr>
        <w:tab/>
        <w:t>предложения</w:t>
      </w:r>
      <w:r>
        <w:rPr>
          <w:sz w:val="24"/>
        </w:rPr>
        <w:tab/>
        <w:t>по</w:t>
      </w:r>
      <w:r>
        <w:rPr>
          <w:sz w:val="24"/>
        </w:rPr>
        <w:tab/>
        <w:t>совершенствованию</w:t>
      </w:r>
      <w:r>
        <w:rPr>
          <w:sz w:val="24"/>
        </w:rPr>
        <w:tab/>
        <w:t>используемых</w:t>
      </w:r>
      <w:r>
        <w:rPr>
          <w:sz w:val="24"/>
        </w:rPr>
        <w:tab/>
        <w:t>систем</w:t>
      </w:r>
      <w:r>
        <w:rPr>
          <w:sz w:val="24"/>
        </w:rPr>
        <w:tab/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отдельных их компонентов.</w:t>
      </w:r>
    </w:p>
    <w:p w:rsidR="00272A22" w:rsidRDefault="001E65B0">
      <w:pPr>
        <w:pStyle w:val="a4"/>
        <w:numPr>
          <w:ilvl w:val="0"/>
          <w:numId w:val="3"/>
        </w:numPr>
        <w:tabs>
          <w:tab w:val="left" w:pos="1320"/>
          <w:tab w:val="left" w:pos="1322"/>
          <w:tab w:val="left" w:pos="3369"/>
          <w:tab w:val="left" w:pos="5269"/>
          <w:tab w:val="left" w:pos="5787"/>
          <w:tab w:val="left" w:pos="7948"/>
          <w:tab w:val="left" w:pos="9620"/>
        </w:tabs>
        <w:ind w:left="822" w:right="293" w:firstLine="0"/>
        <w:rPr>
          <w:sz w:val="24"/>
        </w:rPr>
      </w:pPr>
      <w:r>
        <w:rPr>
          <w:sz w:val="24"/>
        </w:rPr>
        <w:t>Ответственность</w:t>
      </w:r>
      <w:r>
        <w:rPr>
          <w:sz w:val="24"/>
        </w:rPr>
        <w:tab/>
        <w:t>Ответственный</w:t>
      </w:r>
      <w:r>
        <w:rPr>
          <w:sz w:val="24"/>
        </w:rPr>
        <w:tab/>
        <w:t>за</w:t>
      </w:r>
      <w:r>
        <w:rPr>
          <w:sz w:val="24"/>
        </w:rPr>
        <w:tab/>
        <w:t>информационную</w:t>
      </w:r>
      <w:r>
        <w:rPr>
          <w:sz w:val="24"/>
        </w:rPr>
        <w:tab/>
        <w:t>безопасность</w:t>
      </w:r>
      <w:r>
        <w:rPr>
          <w:sz w:val="24"/>
        </w:rPr>
        <w:tab/>
      </w:r>
      <w:r>
        <w:rPr>
          <w:spacing w:val="-1"/>
          <w:sz w:val="24"/>
        </w:rPr>
        <w:t>несет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</w:p>
    <w:p w:rsidR="00272A22" w:rsidRDefault="001E65B0">
      <w:pPr>
        <w:pStyle w:val="a4"/>
        <w:numPr>
          <w:ilvl w:val="1"/>
          <w:numId w:val="3"/>
        </w:numPr>
        <w:tabs>
          <w:tab w:val="left" w:pos="1426"/>
          <w:tab w:val="left" w:pos="1427"/>
          <w:tab w:val="left" w:pos="1872"/>
          <w:tab w:val="left" w:pos="3355"/>
          <w:tab w:val="left" w:pos="4314"/>
          <w:tab w:val="left" w:pos="6074"/>
          <w:tab w:val="left" w:pos="7394"/>
          <w:tab w:val="left" w:pos="7767"/>
          <w:tab w:val="left" w:pos="9307"/>
        </w:tabs>
        <w:ind w:right="290" w:firstLine="0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выполнение</w:t>
      </w:r>
      <w:r>
        <w:rPr>
          <w:sz w:val="24"/>
        </w:rPr>
        <w:tab/>
        <w:t>правил</w:t>
      </w:r>
      <w:r>
        <w:rPr>
          <w:sz w:val="24"/>
        </w:rPr>
        <w:tab/>
        <w:t>использования</w:t>
      </w:r>
      <w:r>
        <w:rPr>
          <w:sz w:val="24"/>
        </w:rPr>
        <w:tab/>
      </w:r>
      <w:r>
        <w:rPr>
          <w:sz w:val="24"/>
        </w:rPr>
        <w:t>Интернета</w:t>
      </w:r>
      <w:r>
        <w:rPr>
          <w:sz w:val="24"/>
        </w:rPr>
        <w:tab/>
        <w:t>и</w:t>
      </w:r>
      <w:r>
        <w:rPr>
          <w:sz w:val="24"/>
        </w:rPr>
        <w:tab/>
        <w:t>ограничения</w:t>
      </w:r>
      <w:r>
        <w:rPr>
          <w:sz w:val="24"/>
        </w:rPr>
        <w:tab/>
      </w:r>
      <w:r>
        <w:rPr>
          <w:spacing w:val="-1"/>
          <w:sz w:val="24"/>
        </w:rPr>
        <w:t>доступа,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272A22" w:rsidRDefault="001E65B0">
      <w:pPr>
        <w:pStyle w:val="a4"/>
        <w:numPr>
          <w:ilvl w:val="1"/>
          <w:numId w:val="3"/>
        </w:numPr>
        <w:tabs>
          <w:tab w:val="left" w:pos="1238"/>
        </w:tabs>
        <w:ind w:right="290" w:firstLine="0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 Инструкцией</w:t>
      </w:r>
    </w:p>
    <w:sectPr w:rsidR="00272A22">
      <w:pgSz w:w="11910" w:h="16840"/>
      <w:pgMar w:top="1040" w:right="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0C"/>
    <w:multiLevelType w:val="hybridMultilevel"/>
    <w:tmpl w:val="B442B68A"/>
    <w:lvl w:ilvl="0" w:tplc="60BA2CD4">
      <w:numFmt w:val="bullet"/>
      <w:lvlText w:val=""/>
      <w:lvlJc w:val="left"/>
      <w:pPr>
        <w:ind w:left="822" w:hanging="720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4A40F970">
      <w:numFmt w:val="bullet"/>
      <w:lvlText w:val="•"/>
      <w:lvlJc w:val="left"/>
      <w:pPr>
        <w:ind w:left="1784" w:hanging="720"/>
      </w:pPr>
      <w:rPr>
        <w:rFonts w:hint="default"/>
        <w:lang w:val="ru-RU" w:eastAsia="en-US" w:bidi="ar-SA"/>
      </w:rPr>
    </w:lvl>
    <w:lvl w:ilvl="2" w:tplc="C0E45B9A">
      <w:numFmt w:val="bullet"/>
      <w:lvlText w:val="•"/>
      <w:lvlJc w:val="left"/>
      <w:pPr>
        <w:ind w:left="2749" w:hanging="720"/>
      </w:pPr>
      <w:rPr>
        <w:rFonts w:hint="default"/>
        <w:lang w:val="ru-RU" w:eastAsia="en-US" w:bidi="ar-SA"/>
      </w:rPr>
    </w:lvl>
    <w:lvl w:ilvl="3" w:tplc="84D45AC0">
      <w:numFmt w:val="bullet"/>
      <w:lvlText w:val="•"/>
      <w:lvlJc w:val="left"/>
      <w:pPr>
        <w:ind w:left="3713" w:hanging="720"/>
      </w:pPr>
      <w:rPr>
        <w:rFonts w:hint="default"/>
        <w:lang w:val="ru-RU" w:eastAsia="en-US" w:bidi="ar-SA"/>
      </w:rPr>
    </w:lvl>
    <w:lvl w:ilvl="4" w:tplc="148E0F8E">
      <w:numFmt w:val="bullet"/>
      <w:lvlText w:val="•"/>
      <w:lvlJc w:val="left"/>
      <w:pPr>
        <w:ind w:left="4678" w:hanging="720"/>
      </w:pPr>
      <w:rPr>
        <w:rFonts w:hint="default"/>
        <w:lang w:val="ru-RU" w:eastAsia="en-US" w:bidi="ar-SA"/>
      </w:rPr>
    </w:lvl>
    <w:lvl w:ilvl="5" w:tplc="07D600A0">
      <w:numFmt w:val="bullet"/>
      <w:lvlText w:val="•"/>
      <w:lvlJc w:val="left"/>
      <w:pPr>
        <w:ind w:left="5643" w:hanging="720"/>
      </w:pPr>
      <w:rPr>
        <w:rFonts w:hint="default"/>
        <w:lang w:val="ru-RU" w:eastAsia="en-US" w:bidi="ar-SA"/>
      </w:rPr>
    </w:lvl>
    <w:lvl w:ilvl="6" w:tplc="5D04C0A6">
      <w:numFmt w:val="bullet"/>
      <w:lvlText w:val="•"/>
      <w:lvlJc w:val="left"/>
      <w:pPr>
        <w:ind w:left="6607" w:hanging="720"/>
      </w:pPr>
      <w:rPr>
        <w:rFonts w:hint="default"/>
        <w:lang w:val="ru-RU" w:eastAsia="en-US" w:bidi="ar-SA"/>
      </w:rPr>
    </w:lvl>
    <w:lvl w:ilvl="7" w:tplc="46020BB8">
      <w:numFmt w:val="bullet"/>
      <w:lvlText w:val="•"/>
      <w:lvlJc w:val="left"/>
      <w:pPr>
        <w:ind w:left="7572" w:hanging="720"/>
      </w:pPr>
      <w:rPr>
        <w:rFonts w:hint="default"/>
        <w:lang w:val="ru-RU" w:eastAsia="en-US" w:bidi="ar-SA"/>
      </w:rPr>
    </w:lvl>
    <w:lvl w:ilvl="8" w:tplc="048A61BC">
      <w:numFmt w:val="bullet"/>
      <w:lvlText w:val="•"/>
      <w:lvlJc w:val="left"/>
      <w:pPr>
        <w:ind w:left="8537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666D313F"/>
    <w:multiLevelType w:val="hybridMultilevel"/>
    <w:tmpl w:val="E29AE668"/>
    <w:lvl w:ilvl="0" w:tplc="BB80B05E">
      <w:start w:val="1"/>
      <w:numFmt w:val="decimal"/>
      <w:lvlText w:val="%1."/>
      <w:lvlJc w:val="left"/>
      <w:pPr>
        <w:ind w:left="82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9EC856">
      <w:numFmt w:val="bullet"/>
      <w:lvlText w:val="•"/>
      <w:lvlJc w:val="left"/>
      <w:pPr>
        <w:ind w:left="1784" w:hanging="310"/>
      </w:pPr>
      <w:rPr>
        <w:rFonts w:hint="default"/>
        <w:lang w:val="ru-RU" w:eastAsia="en-US" w:bidi="ar-SA"/>
      </w:rPr>
    </w:lvl>
    <w:lvl w:ilvl="2" w:tplc="3F10D768">
      <w:numFmt w:val="bullet"/>
      <w:lvlText w:val="•"/>
      <w:lvlJc w:val="left"/>
      <w:pPr>
        <w:ind w:left="2749" w:hanging="310"/>
      </w:pPr>
      <w:rPr>
        <w:rFonts w:hint="default"/>
        <w:lang w:val="ru-RU" w:eastAsia="en-US" w:bidi="ar-SA"/>
      </w:rPr>
    </w:lvl>
    <w:lvl w:ilvl="3" w:tplc="35F0A6B6">
      <w:numFmt w:val="bullet"/>
      <w:lvlText w:val="•"/>
      <w:lvlJc w:val="left"/>
      <w:pPr>
        <w:ind w:left="3713" w:hanging="310"/>
      </w:pPr>
      <w:rPr>
        <w:rFonts w:hint="default"/>
        <w:lang w:val="ru-RU" w:eastAsia="en-US" w:bidi="ar-SA"/>
      </w:rPr>
    </w:lvl>
    <w:lvl w:ilvl="4" w:tplc="0D1C6BAE">
      <w:numFmt w:val="bullet"/>
      <w:lvlText w:val="•"/>
      <w:lvlJc w:val="left"/>
      <w:pPr>
        <w:ind w:left="4678" w:hanging="310"/>
      </w:pPr>
      <w:rPr>
        <w:rFonts w:hint="default"/>
        <w:lang w:val="ru-RU" w:eastAsia="en-US" w:bidi="ar-SA"/>
      </w:rPr>
    </w:lvl>
    <w:lvl w:ilvl="5" w:tplc="55BC8D2A">
      <w:numFmt w:val="bullet"/>
      <w:lvlText w:val="•"/>
      <w:lvlJc w:val="left"/>
      <w:pPr>
        <w:ind w:left="5643" w:hanging="310"/>
      </w:pPr>
      <w:rPr>
        <w:rFonts w:hint="default"/>
        <w:lang w:val="ru-RU" w:eastAsia="en-US" w:bidi="ar-SA"/>
      </w:rPr>
    </w:lvl>
    <w:lvl w:ilvl="6" w:tplc="251E683E">
      <w:numFmt w:val="bullet"/>
      <w:lvlText w:val="•"/>
      <w:lvlJc w:val="left"/>
      <w:pPr>
        <w:ind w:left="6607" w:hanging="310"/>
      </w:pPr>
      <w:rPr>
        <w:rFonts w:hint="default"/>
        <w:lang w:val="ru-RU" w:eastAsia="en-US" w:bidi="ar-SA"/>
      </w:rPr>
    </w:lvl>
    <w:lvl w:ilvl="7" w:tplc="70A4D970">
      <w:numFmt w:val="bullet"/>
      <w:lvlText w:val="•"/>
      <w:lvlJc w:val="left"/>
      <w:pPr>
        <w:ind w:left="7572" w:hanging="310"/>
      </w:pPr>
      <w:rPr>
        <w:rFonts w:hint="default"/>
        <w:lang w:val="ru-RU" w:eastAsia="en-US" w:bidi="ar-SA"/>
      </w:rPr>
    </w:lvl>
    <w:lvl w:ilvl="8" w:tplc="5CC69B42">
      <w:numFmt w:val="bullet"/>
      <w:lvlText w:val="•"/>
      <w:lvlJc w:val="left"/>
      <w:pPr>
        <w:ind w:left="8537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744E2EE4"/>
    <w:multiLevelType w:val="multilevel"/>
    <w:tmpl w:val="352093FC"/>
    <w:lvl w:ilvl="0">
      <w:start w:val="1"/>
      <w:numFmt w:val="decimal"/>
      <w:lvlText w:val="%1."/>
      <w:lvlJc w:val="left"/>
      <w:pPr>
        <w:ind w:left="10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0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1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2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442"/>
      </w:pPr>
      <w:rPr>
        <w:rFonts w:hint="default"/>
        <w:lang w:val="ru-RU" w:eastAsia="en-US" w:bidi="ar-SA"/>
      </w:rPr>
    </w:lvl>
  </w:abstractNum>
  <w:abstractNum w:abstractNumId="3" w15:restartNumberingAfterBreak="0">
    <w:nsid w:val="7E456C31"/>
    <w:multiLevelType w:val="hybridMultilevel"/>
    <w:tmpl w:val="A1A2740A"/>
    <w:lvl w:ilvl="0" w:tplc="06CE53D4">
      <w:numFmt w:val="bullet"/>
      <w:lvlText w:val="-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447996">
      <w:numFmt w:val="bullet"/>
      <w:lvlText w:val="•"/>
      <w:lvlJc w:val="left"/>
      <w:pPr>
        <w:ind w:left="2540" w:hanging="140"/>
      </w:pPr>
      <w:rPr>
        <w:rFonts w:hint="default"/>
        <w:lang w:val="ru-RU" w:eastAsia="en-US" w:bidi="ar-SA"/>
      </w:rPr>
    </w:lvl>
    <w:lvl w:ilvl="2" w:tplc="04AA33B6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3" w:tplc="29226A56">
      <w:numFmt w:val="bullet"/>
      <w:lvlText w:val="•"/>
      <w:lvlJc w:val="left"/>
      <w:pPr>
        <w:ind w:left="4301" w:hanging="140"/>
      </w:pPr>
      <w:rPr>
        <w:rFonts w:hint="default"/>
        <w:lang w:val="ru-RU" w:eastAsia="en-US" w:bidi="ar-SA"/>
      </w:rPr>
    </w:lvl>
    <w:lvl w:ilvl="4" w:tplc="DB9C9318">
      <w:numFmt w:val="bullet"/>
      <w:lvlText w:val="•"/>
      <w:lvlJc w:val="left"/>
      <w:pPr>
        <w:ind w:left="5182" w:hanging="140"/>
      </w:pPr>
      <w:rPr>
        <w:rFonts w:hint="default"/>
        <w:lang w:val="ru-RU" w:eastAsia="en-US" w:bidi="ar-SA"/>
      </w:rPr>
    </w:lvl>
    <w:lvl w:ilvl="5" w:tplc="65167234"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6" w:tplc="B1AEE76E">
      <w:numFmt w:val="bullet"/>
      <w:lvlText w:val="•"/>
      <w:lvlJc w:val="left"/>
      <w:pPr>
        <w:ind w:left="6943" w:hanging="140"/>
      </w:pPr>
      <w:rPr>
        <w:rFonts w:hint="default"/>
        <w:lang w:val="ru-RU" w:eastAsia="en-US" w:bidi="ar-SA"/>
      </w:rPr>
    </w:lvl>
    <w:lvl w:ilvl="7" w:tplc="21F65C54">
      <w:numFmt w:val="bullet"/>
      <w:lvlText w:val="•"/>
      <w:lvlJc w:val="left"/>
      <w:pPr>
        <w:ind w:left="7824" w:hanging="140"/>
      </w:pPr>
      <w:rPr>
        <w:rFonts w:hint="default"/>
        <w:lang w:val="ru-RU" w:eastAsia="en-US" w:bidi="ar-SA"/>
      </w:rPr>
    </w:lvl>
    <w:lvl w:ilvl="8" w:tplc="5EFED2CA">
      <w:numFmt w:val="bullet"/>
      <w:lvlText w:val="•"/>
      <w:lvlJc w:val="left"/>
      <w:pPr>
        <w:ind w:left="8705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22"/>
    <w:rsid w:val="001E65B0"/>
    <w:rsid w:val="00272A22"/>
    <w:rsid w:val="0094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5A33BF"/>
  <w15:docId w15:val="{1FEA2665-FCA4-4E47-A319-881D9E05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6" w:right="61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/>
    </w:pPr>
  </w:style>
  <w:style w:type="paragraph" w:customStyle="1" w:styleId="TableParagraph">
    <w:name w:val="Table Paragraph"/>
    <w:basedOn w:val="a"/>
    <w:uiPriority w:val="1"/>
    <w:qFormat/>
    <w:pPr>
      <w:spacing w:before="67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hatm-krarm.edu21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tma200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Директор_БШ</cp:lastModifiedBy>
  <cp:revision>2</cp:revision>
  <dcterms:created xsi:type="dcterms:W3CDTF">2023-09-18T07:50:00Z</dcterms:created>
  <dcterms:modified xsi:type="dcterms:W3CDTF">2023-09-18T07:50:00Z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2023-09-18T00:00:00Z</vt:filetime>
  </property>
</Properties>
</file>