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33" w:rsidRPr="00E80E69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E80E69">
        <w:rPr>
          <w:rFonts w:ascii="Constantia" w:hAnsi="Constantia"/>
          <w:sz w:val="24"/>
          <w:szCs w:val="24"/>
        </w:rPr>
        <w:t>Аннотаци</w:t>
      </w:r>
      <w:r w:rsidR="0058598C">
        <w:rPr>
          <w:rFonts w:ascii="Constantia" w:hAnsi="Constantia"/>
          <w:sz w:val="24"/>
          <w:szCs w:val="24"/>
        </w:rPr>
        <w:t>я рабочей программы по русскому языку</w:t>
      </w:r>
    </w:p>
    <w:p w:rsidR="00211E72" w:rsidRPr="00E80E69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E80E69" w:rsidRDefault="00577127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«Русский язык</w:t>
            </w:r>
            <w:r w:rsidR="00064D77" w:rsidRPr="00E80E69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E80E69" w:rsidRDefault="00577127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Количество часов в неделю</w:t>
            </w:r>
            <w:r w:rsidR="00E80E69">
              <w:rPr>
                <w:rFonts w:ascii="Constantia" w:hAnsi="Constantia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E80E69" w:rsidRDefault="00064D77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1</w:t>
            </w:r>
            <w:r w:rsidR="00E80E69">
              <w:rPr>
                <w:rFonts w:ascii="Constantia" w:hAnsi="Constantia"/>
                <w:sz w:val="24"/>
                <w:szCs w:val="24"/>
              </w:rPr>
              <w:t>/35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ФИО </w:t>
            </w:r>
            <w:r w:rsidR="00E80E69" w:rsidRPr="00E80E69">
              <w:rPr>
                <w:rFonts w:ascii="Constantia" w:hAnsi="Constantia"/>
                <w:sz w:val="24"/>
                <w:szCs w:val="24"/>
              </w:rPr>
              <w:t>составителя</w:t>
            </w:r>
          </w:p>
        </w:tc>
        <w:tc>
          <w:tcPr>
            <w:tcW w:w="8612" w:type="dxa"/>
          </w:tcPr>
          <w:p w:rsidR="00211E72" w:rsidRPr="00E80E69" w:rsidRDefault="00577127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Сусметова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Татьяна Федоровна, учитель русского языка и литературы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Составлена на основе</w:t>
            </w:r>
          </w:p>
        </w:tc>
        <w:tc>
          <w:tcPr>
            <w:tcW w:w="8612" w:type="dxa"/>
          </w:tcPr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E80E6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E80E69"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Яльчикская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мая 2022 года №154.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Яльчикская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 на 2022-2023 учебный год,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E80E69">
              <w:rPr>
                <w:rFonts w:ascii="Constantia" w:hAnsi="Constantia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E80E69">
              <w:rPr>
                <w:rFonts w:ascii="Constantia" w:hAnsi="Constantia" w:cs="Times New Roman"/>
                <w:sz w:val="24"/>
                <w:szCs w:val="24"/>
              </w:rPr>
              <w:t>Яльчикская</w:t>
            </w:r>
            <w:proofErr w:type="spellEnd"/>
            <w:r w:rsidRPr="00E80E69">
              <w:rPr>
                <w:rFonts w:ascii="Constantia" w:hAnsi="Constantia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80E69">
              <w:rPr>
                <w:rFonts w:ascii="Constantia" w:hAnsi="Constantia" w:cs="Times New Roman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11E72" w:rsidRPr="00E80E69" w:rsidRDefault="00577127" w:rsidP="00A21202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П</w:t>
            </w:r>
            <w:r w:rsidR="001F1BC2">
              <w:rPr>
                <w:rFonts w:ascii="Constantia" w:hAnsi="Constantia" w:cs="Times New Roman"/>
                <w:sz w:val="24"/>
                <w:szCs w:val="24"/>
              </w:rPr>
              <w:t>р</w:t>
            </w:r>
            <w:r w:rsidRPr="00577127">
              <w:rPr>
                <w:rFonts w:ascii="Constantia" w:hAnsi="Constantia" w:cs="Arial"/>
                <w:color w:val="000000"/>
                <w:sz w:val="24"/>
                <w:szCs w:val="24"/>
              </w:rPr>
              <w:t>имерной программы среднего</w:t>
            </w:r>
            <w:r w:rsidR="00A21202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общего образования по предмету </w:t>
            </w:r>
            <w:r w:rsidRPr="00577127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«Русский язык» и авторской программы «Русский язык 10-11 классы» под ред. </w:t>
            </w:r>
            <w:proofErr w:type="spellStart"/>
            <w:r w:rsidRPr="00577127">
              <w:rPr>
                <w:rFonts w:ascii="Constantia" w:hAnsi="Constantia" w:cs="Arial"/>
                <w:color w:val="000000"/>
                <w:sz w:val="24"/>
                <w:szCs w:val="24"/>
              </w:rPr>
              <w:t>Гольцовой</w:t>
            </w:r>
            <w:proofErr w:type="spellEnd"/>
            <w:r w:rsidRPr="00577127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Н.Г., М.: ООО «ТИД «Русское слово-РС», 2012г.</w:t>
            </w:r>
          </w:p>
        </w:tc>
      </w:tr>
      <w:tr w:rsidR="00064D77" w:rsidRPr="00E80E69" w:rsidTr="00211E72">
        <w:tc>
          <w:tcPr>
            <w:tcW w:w="2376" w:type="dxa"/>
          </w:tcPr>
          <w:p w:rsidR="00064D77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064D77" w:rsidRPr="00E80E69" w:rsidRDefault="00A21202" w:rsidP="004D5775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-108" w:firstLine="176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Русский язык: учебник для 10-11 класс</w:t>
            </w:r>
            <w:r w:rsidR="004D5775">
              <w:rPr>
                <w:rFonts w:ascii="Constantia" w:hAnsi="Constantia" w:cs="Times New Roman"/>
                <w:sz w:val="24"/>
                <w:szCs w:val="24"/>
              </w:rPr>
              <w:t>. Базовый уровень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Н.Г.Гольцова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И.В.Шамшин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М.А.Мищерина</w:t>
            </w:r>
            <w:proofErr w:type="spellEnd"/>
            <w:r w:rsidR="004D5775">
              <w:rPr>
                <w:rFonts w:ascii="Constantia" w:hAnsi="Constantia" w:cs="Times New Roman"/>
                <w:sz w:val="24"/>
                <w:szCs w:val="24"/>
              </w:rPr>
              <w:t>. – 8-е изд. – М.: ООО «Русское слово - учебник</w:t>
            </w:r>
            <w:proofErr w:type="gramStart"/>
            <w:r w:rsidR="004D5775">
              <w:rPr>
                <w:rFonts w:ascii="Constantia" w:hAnsi="Constantia" w:cs="Times New Roman"/>
                <w:sz w:val="24"/>
                <w:szCs w:val="24"/>
              </w:rPr>
              <w:t>» ,</w:t>
            </w:r>
            <w:proofErr w:type="gramEnd"/>
            <w:r w:rsidR="004D5775">
              <w:rPr>
                <w:rFonts w:ascii="Constantia" w:hAnsi="Constantia" w:cs="Times New Roman"/>
                <w:sz w:val="24"/>
                <w:szCs w:val="24"/>
              </w:rPr>
              <w:t xml:space="preserve"> 2020. – 376 с. – (</w:t>
            </w:r>
            <w:proofErr w:type="spellStart"/>
            <w:r w:rsidR="004D5775">
              <w:rPr>
                <w:rFonts w:ascii="Constantia" w:hAnsi="Constantia" w:cs="Times New Roman"/>
                <w:sz w:val="24"/>
                <w:szCs w:val="24"/>
              </w:rPr>
              <w:t>ФГОС.Инновационная</w:t>
            </w:r>
            <w:proofErr w:type="spellEnd"/>
            <w:r w:rsidR="004D5775">
              <w:rPr>
                <w:rFonts w:ascii="Constantia" w:hAnsi="Constantia" w:cs="Times New Roman"/>
                <w:sz w:val="24"/>
                <w:szCs w:val="24"/>
              </w:rPr>
              <w:t xml:space="preserve"> школа)</w:t>
            </w:r>
            <w:r w:rsidR="00064D77" w:rsidRPr="00E80E69">
              <w:rPr>
                <w:rFonts w:ascii="Constantia" w:hAnsi="Constantia" w:cs="Times New Roman"/>
                <w:sz w:val="24"/>
                <w:szCs w:val="24"/>
              </w:rPr>
              <w:t>.</w:t>
            </w:r>
          </w:p>
          <w:p w:rsidR="00064D77" w:rsidRPr="004D5775" w:rsidRDefault="00064D77" w:rsidP="004D5775">
            <w:pPr>
              <w:tabs>
                <w:tab w:val="left" w:pos="459"/>
              </w:tabs>
              <w:ind w:left="-108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4D5775" w:rsidRPr="004D5775" w:rsidRDefault="004D5775" w:rsidP="004D5775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Constantia" w:eastAsia="Times New Roman" w:hAnsi="Constantia" w:cs="Times New Roman"/>
                <w:sz w:val="24"/>
                <w:szCs w:val="24"/>
              </w:rPr>
            </w:pPr>
            <w:proofErr w:type="gramStart"/>
            <w:r w:rsidRPr="004D5775">
              <w:rPr>
                <w:rFonts w:ascii="Constantia" w:eastAsia="Times New Roman" w:hAnsi="Constantia" w:cs="Times New Roman"/>
                <w:sz w:val="24"/>
                <w:szCs w:val="24"/>
              </w:rPr>
              <w:t>воспитание</w:t>
            </w:r>
            <w:proofErr w:type="gramEnd"/>
            <w:r w:rsidRPr="004D5775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 гражданственности и патриотизма, любви к родному языку, отношения к языку как к духовной ценности, средству общения;</w:t>
            </w:r>
          </w:p>
          <w:p w:rsidR="004D5775" w:rsidRPr="004D5775" w:rsidRDefault="004D5775" w:rsidP="004D5775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4D5775">
              <w:rPr>
                <w:rFonts w:ascii="Constantia" w:eastAsia="Times New Roman" w:hAnsi="Constantia" w:cs="Times New Roman"/>
                <w:sz w:val="24"/>
                <w:szCs w:val="24"/>
              </w:rPr>
              <w:t>• развитие и совершенствование речевой деятельности, освоение знаний о русском языке, обогащение словарного запаса;</w:t>
            </w:r>
          </w:p>
          <w:p w:rsidR="004D5775" w:rsidRPr="004D5775" w:rsidRDefault="004D5775" w:rsidP="004D5775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4D5775">
              <w:rPr>
                <w:rFonts w:ascii="Constantia" w:eastAsia="Times New Roman" w:hAnsi="Constantia" w:cs="Times New Roman"/>
                <w:sz w:val="24"/>
                <w:szCs w:val="24"/>
              </w:rPr>
              <w:t>• формирование умений опознавать, анализировать, классифицировать языковые факты;</w:t>
            </w:r>
          </w:p>
          <w:p w:rsidR="002173CC" w:rsidRPr="00E80E69" w:rsidRDefault="004D5775" w:rsidP="004D5775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Constantia" w:hAnsi="Constantia"/>
                <w:sz w:val="24"/>
                <w:szCs w:val="24"/>
              </w:rPr>
            </w:pPr>
            <w:r w:rsidRPr="004D5775">
              <w:rPr>
                <w:rFonts w:ascii="Constantia" w:eastAsia="Times New Roman" w:hAnsi="Constantia" w:cs="Times New Roman"/>
                <w:sz w:val="24"/>
                <w:szCs w:val="24"/>
              </w:rPr>
              <w:t>• применение полученных знаний и умений в речевой практике.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2173CC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211E72" w:rsidRPr="00E80E69" w:rsidRDefault="004D5775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 Общие сведения о языке – 1</w:t>
            </w:r>
            <w:r w:rsidR="001607F5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</w:t>
            </w:r>
          </w:p>
          <w:p w:rsidR="002173CC" w:rsidRPr="00E80E69" w:rsidRDefault="004D5775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 Лексика и фразеология – 5</w:t>
            </w:r>
            <w:r w:rsidR="001607F5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2173CC" w:rsidRPr="00E80E69" w:rsidRDefault="004D5775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 Фонетика. Орфоэпия. Орфография – 3</w:t>
            </w:r>
            <w:r w:rsidR="001607F5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часа</w:t>
            </w:r>
            <w:bookmarkStart w:id="0" w:name="_GoBack"/>
            <w:bookmarkEnd w:id="0"/>
          </w:p>
          <w:p w:rsidR="002173CC" w:rsidRPr="00E80E69" w:rsidRDefault="004D5775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proofErr w:type="spellStart"/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и словообразование – 3</w:t>
            </w:r>
            <w:r w:rsidR="002173CC"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часа</w:t>
            </w:r>
          </w:p>
          <w:p w:rsidR="002173CC" w:rsidRPr="004D5775" w:rsidRDefault="004D5775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 Морфология и орфография – 5</w:t>
            </w:r>
            <w:r w:rsidR="002173CC"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4D5775" w:rsidRPr="0058598C" w:rsidRDefault="004D5775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 Самостоятельные части речи</w:t>
            </w:r>
            <w:r w:rsidR="0058598C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– 13 часов</w:t>
            </w:r>
          </w:p>
          <w:p w:rsidR="0058598C" w:rsidRPr="0058598C" w:rsidRDefault="0058598C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 Служебные части речи – 4 часа</w:t>
            </w:r>
          </w:p>
          <w:p w:rsidR="0058598C" w:rsidRPr="00E80E69" w:rsidRDefault="0058598C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Заключительный урок – 1 час</w:t>
            </w:r>
          </w:p>
        </w:tc>
      </w:tr>
    </w:tbl>
    <w:p w:rsidR="00211E72" w:rsidRPr="00E80E69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sectPr w:rsidR="00211E72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27A"/>
      </v:shape>
    </w:pict>
  </w:numPicBullet>
  <w:abstractNum w:abstractNumId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2"/>
    <w:rsid w:val="00064D77"/>
    <w:rsid w:val="001607F5"/>
    <w:rsid w:val="001F1BC2"/>
    <w:rsid w:val="00211E72"/>
    <w:rsid w:val="002173CC"/>
    <w:rsid w:val="00427233"/>
    <w:rsid w:val="004D5775"/>
    <w:rsid w:val="00577127"/>
    <w:rsid w:val="0058598C"/>
    <w:rsid w:val="00845C48"/>
    <w:rsid w:val="0099439A"/>
    <w:rsid w:val="00A21202"/>
    <w:rsid w:val="00E80E69"/>
    <w:rsid w:val="00E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004E1-1446-4C19-A52F-D3F2F026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5</cp:lastModifiedBy>
  <cp:revision>9</cp:revision>
  <dcterms:created xsi:type="dcterms:W3CDTF">2022-10-31T08:03:00Z</dcterms:created>
  <dcterms:modified xsi:type="dcterms:W3CDTF">2022-11-01T06:49:00Z</dcterms:modified>
</cp:coreProperties>
</file>