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088" w:rsidRPr="00426B8F" w:rsidRDefault="00D90088" w:rsidP="00426B8F">
      <w:pPr>
        <w:spacing w:after="0" w:line="240" w:lineRule="auto"/>
        <w:jc w:val="both"/>
        <w:rPr>
          <w:rFonts w:ascii="Times New Roman" w:hAnsi="Times New Roman" w:cs="Times New Roman"/>
          <w:sz w:val="24"/>
          <w:szCs w:val="24"/>
        </w:rPr>
      </w:pPr>
    </w:p>
    <w:p w:rsidR="00B83318" w:rsidRPr="00426B8F" w:rsidRDefault="00B83318" w:rsidP="00426B8F">
      <w:pPr>
        <w:spacing w:after="0" w:line="240" w:lineRule="auto"/>
        <w:jc w:val="center"/>
        <w:rPr>
          <w:rFonts w:ascii="Times New Roman" w:hAnsi="Times New Roman" w:cs="Times New Roman"/>
          <w:b/>
          <w:sz w:val="24"/>
          <w:szCs w:val="24"/>
        </w:rPr>
      </w:pPr>
      <w:r w:rsidRPr="00426B8F">
        <w:rPr>
          <w:rFonts w:ascii="Times New Roman" w:hAnsi="Times New Roman" w:cs="Times New Roman"/>
          <w:b/>
          <w:sz w:val="24"/>
          <w:szCs w:val="24"/>
        </w:rPr>
        <w:t>Всероссийская акция</w:t>
      </w:r>
    </w:p>
    <w:p w:rsidR="00B83318" w:rsidRDefault="00B83318" w:rsidP="00426B8F">
      <w:pPr>
        <w:spacing w:after="0" w:line="240" w:lineRule="auto"/>
        <w:jc w:val="center"/>
        <w:rPr>
          <w:rFonts w:ascii="Times New Roman" w:hAnsi="Times New Roman" w:cs="Times New Roman"/>
          <w:b/>
          <w:sz w:val="24"/>
          <w:szCs w:val="24"/>
        </w:rPr>
      </w:pPr>
      <w:r w:rsidRPr="00426B8F">
        <w:rPr>
          <w:rFonts w:ascii="Times New Roman" w:hAnsi="Times New Roman" w:cs="Times New Roman"/>
          <w:b/>
          <w:sz w:val="24"/>
          <w:szCs w:val="24"/>
        </w:rPr>
        <w:t>«День правовой помощи детям»</w:t>
      </w:r>
    </w:p>
    <w:p w:rsidR="00426B8F" w:rsidRPr="00426B8F" w:rsidRDefault="00426B8F" w:rsidP="00426B8F">
      <w:pPr>
        <w:spacing w:after="0" w:line="240" w:lineRule="auto"/>
        <w:jc w:val="center"/>
        <w:rPr>
          <w:rFonts w:ascii="Times New Roman" w:hAnsi="Times New Roman" w:cs="Times New Roman"/>
          <w:b/>
          <w:sz w:val="24"/>
          <w:szCs w:val="24"/>
        </w:rPr>
      </w:pPr>
    </w:p>
    <w:p w:rsidR="00B83318" w:rsidRPr="00426B8F" w:rsidRDefault="00426B8F" w:rsidP="00426B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83318" w:rsidRPr="00426B8F">
        <w:rPr>
          <w:rFonts w:ascii="Times New Roman" w:hAnsi="Times New Roman" w:cs="Times New Roman"/>
          <w:sz w:val="24"/>
          <w:szCs w:val="24"/>
        </w:rPr>
        <w:t>20 ноября празднуется Всемирный день ребенка. Это не совсем обычный день. Он задумывался не просто как праздник, но и как день, который помог бы обратить внимание общественности на проблемы детей во всем мире, а также на взаимопонимание между миром детей и миром взрослых.</w:t>
      </w:r>
    </w:p>
    <w:p w:rsidR="00B83318" w:rsidRPr="00426B8F" w:rsidRDefault="00426B8F" w:rsidP="00426B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83318" w:rsidRPr="00426B8F">
        <w:rPr>
          <w:rFonts w:ascii="Times New Roman" w:hAnsi="Times New Roman" w:cs="Times New Roman"/>
          <w:sz w:val="24"/>
          <w:szCs w:val="24"/>
        </w:rPr>
        <w:t>В настоящее время Всемирный день ребенка празднуется в 145 государствах всего земного шара. Праздник посвящен деятельности, направленной на обеспечение благополучия детей во всем мире.</w:t>
      </w:r>
    </w:p>
    <w:p w:rsidR="00B83318" w:rsidRPr="00426B8F" w:rsidRDefault="00426B8F" w:rsidP="00426B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83318" w:rsidRPr="00426B8F">
        <w:rPr>
          <w:rFonts w:ascii="Times New Roman" w:hAnsi="Times New Roman" w:cs="Times New Roman"/>
          <w:sz w:val="24"/>
          <w:szCs w:val="24"/>
        </w:rPr>
        <w:t>20 ноября 1959 года Генеральной Ассамбл</w:t>
      </w:r>
      <w:proofErr w:type="gramStart"/>
      <w:r w:rsidR="00B83318" w:rsidRPr="00426B8F">
        <w:rPr>
          <w:rFonts w:ascii="Times New Roman" w:hAnsi="Times New Roman" w:cs="Times New Roman"/>
          <w:sz w:val="24"/>
          <w:szCs w:val="24"/>
        </w:rPr>
        <w:t>еи ОО</w:t>
      </w:r>
      <w:proofErr w:type="gramEnd"/>
      <w:r w:rsidR="00B83318" w:rsidRPr="00426B8F">
        <w:rPr>
          <w:rFonts w:ascii="Times New Roman" w:hAnsi="Times New Roman" w:cs="Times New Roman"/>
          <w:sz w:val="24"/>
          <w:szCs w:val="24"/>
        </w:rPr>
        <w:t>Н была принята первая Декларация прав ребенка, которая провозглашала равные права детей в области образования, воспитания, духовного и физического развития, социального обеспечения независимо от национальности, цвета кожи, имущественного положения, общественного происхождения и т.п.</w:t>
      </w:r>
    </w:p>
    <w:p w:rsidR="00B83318" w:rsidRPr="00426B8F" w:rsidRDefault="00426B8F" w:rsidP="00426B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83318" w:rsidRPr="00426B8F">
        <w:rPr>
          <w:rFonts w:ascii="Times New Roman" w:hAnsi="Times New Roman" w:cs="Times New Roman"/>
          <w:sz w:val="24"/>
          <w:szCs w:val="24"/>
        </w:rPr>
        <w:t>20 ноября 1989 года, когда была подписана Конвенция о правах ребенка, Декларация прав ребенка приняла статус международного правового документа. Именно поэтому название праздника иногда именуется как  Международный день прав ребенка. Декларация прав ребенка призывала всех родителей, органы власти, государственных деятелей, любые организации признать права и свободы ребенка, соблюдать их и всеми силами содействовать их осуществлению.</w:t>
      </w:r>
    </w:p>
    <w:p w:rsidR="004E0BAF" w:rsidRDefault="00426B8F" w:rsidP="00426B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83318" w:rsidRPr="00426B8F">
        <w:rPr>
          <w:rFonts w:ascii="Times New Roman" w:hAnsi="Times New Roman" w:cs="Times New Roman"/>
          <w:sz w:val="24"/>
          <w:szCs w:val="24"/>
        </w:rPr>
        <w:t xml:space="preserve">20 ноября 2022 года во многих регионах и городах нашей страны будет проходить Всероссийская акция «День правовой помощи детям», приуроченная к празднованию Всемирного дня ребенка. </w:t>
      </w:r>
    </w:p>
    <w:p w:rsidR="00B83318" w:rsidRPr="00426B8F" w:rsidRDefault="00B83318" w:rsidP="00426B8F">
      <w:pPr>
        <w:spacing w:after="0" w:line="240" w:lineRule="auto"/>
        <w:jc w:val="both"/>
        <w:rPr>
          <w:rFonts w:ascii="Times New Roman" w:hAnsi="Times New Roman" w:cs="Times New Roman"/>
          <w:sz w:val="24"/>
          <w:szCs w:val="24"/>
        </w:rPr>
      </w:pPr>
      <w:r w:rsidRPr="00426B8F">
        <w:rPr>
          <w:rFonts w:ascii="Times New Roman" w:hAnsi="Times New Roman" w:cs="Times New Roman"/>
          <w:sz w:val="24"/>
          <w:szCs w:val="24"/>
        </w:rPr>
        <w:t xml:space="preserve">Будет эта акция проходить и </w:t>
      </w:r>
      <w:r w:rsidR="00A84321">
        <w:rPr>
          <w:rFonts w:ascii="Times New Roman" w:hAnsi="Times New Roman" w:cs="Times New Roman"/>
          <w:sz w:val="24"/>
          <w:szCs w:val="24"/>
        </w:rPr>
        <w:t xml:space="preserve">в нашей школе </w:t>
      </w:r>
      <w:r w:rsidR="004E0BAF">
        <w:rPr>
          <w:rFonts w:ascii="Times New Roman" w:hAnsi="Times New Roman" w:cs="Times New Roman"/>
          <w:sz w:val="24"/>
          <w:szCs w:val="24"/>
        </w:rPr>
        <w:t xml:space="preserve"> с 14 по 18 ноября 2022 года</w:t>
      </w:r>
      <w:r w:rsidR="00EE2882" w:rsidRPr="00426B8F">
        <w:rPr>
          <w:rFonts w:ascii="Times New Roman" w:hAnsi="Times New Roman" w:cs="Times New Roman"/>
          <w:sz w:val="24"/>
          <w:szCs w:val="24"/>
        </w:rPr>
        <w:t>.</w:t>
      </w:r>
    </w:p>
    <w:p w:rsidR="004E0BAF" w:rsidRDefault="004E0BAF" w:rsidP="00426B8F">
      <w:pPr>
        <w:spacing w:after="0" w:line="240" w:lineRule="auto"/>
        <w:jc w:val="both"/>
        <w:rPr>
          <w:rFonts w:ascii="Times New Roman" w:hAnsi="Times New Roman" w:cs="Times New Roman"/>
          <w:sz w:val="24"/>
          <w:szCs w:val="24"/>
        </w:rPr>
      </w:pPr>
    </w:p>
    <w:p w:rsidR="004E0BAF" w:rsidRDefault="004E0BAF" w:rsidP="00426B8F">
      <w:pPr>
        <w:spacing w:after="0" w:line="240" w:lineRule="auto"/>
        <w:jc w:val="both"/>
        <w:rPr>
          <w:rFonts w:ascii="Times New Roman" w:hAnsi="Times New Roman" w:cs="Times New Roman"/>
          <w:sz w:val="24"/>
          <w:szCs w:val="24"/>
        </w:rPr>
      </w:pPr>
    </w:p>
    <w:p w:rsidR="00EE2882" w:rsidRPr="004E0BAF" w:rsidRDefault="00EE2882" w:rsidP="004E0BAF">
      <w:pPr>
        <w:spacing w:after="0" w:line="240" w:lineRule="auto"/>
        <w:jc w:val="center"/>
        <w:rPr>
          <w:rFonts w:ascii="Times New Roman" w:hAnsi="Times New Roman" w:cs="Times New Roman"/>
          <w:b/>
          <w:sz w:val="24"/>
          <w:szCs w:val="24"/>
        </w:rPr>
      </w:pPr>
      <w:r w:rsidRPr="004E0BAF">
        <w:rPr>
          <w:rFonts w:ascii="Times New Roman" w:hAnsi="Times New Roman" w:cs="Times New Roman"/>
          <w:b/>
          <w:sz w:val="24"/>
          <w:szCs w:val="24"/>
        </w:rPr>
        <w:t>Мероприятия в День правовой помощи детям</w:t>
      </w:r>
    </w:p>
    <w:p w:rsidR="00EE2882" w:rsidRDefault="00EE2882" w:rsidP="004E0BAF">
      <w:pPr>
        <w:spacing w:after="0" w:line="240" w:lineRule="auto"/>
        <w:jc w:val="center"/>
        <w:rPr>
          <w:rFonts w:ascii="Times New Roman" w:hAnsi="Times New Roman" w:cs="Times New Roman"/>
          <w:b/>
          <w:sz w:val="24"/>
          <w:szCs w:val="24"/>
        </w:rPr>
      </w:pPr>
      <w:r w:rsidRPr="004E0BAF">
        <w:rPr>
          <w:rFonts w:ascii="Times New Roman" w:hAnsi="Times New Roman" w:cs="Times New Roman"/>
          <w:b/>
          <w:sz w:val="24"/>
          <w:szCs w:val="24"/>
        </w:rPr>
        <w:t>14-18 ноября 2022 года</w:t>
      </w:r>
    </w:p>
    <w:p w:rsidR="004E0BAF" w:rsidRPr="004E0BAF" w:rsidRDefault="004E0BAF" w:rsidP="004E0BAF">
      <w:pPr>
        <w:spacing w:after="0" w:line="240" w:lineRule="auto"/>
        <w:jc w:val="center"/>
        <w:rPr>
          <w:rFonts w:ascii="Times New Roman" w:hAnsi="Times New Roman" w:cs="Times New Roman"/>
          <w:b/>
          <w:sz w:val="24"/>
          <w:szCs w:val="24"/>
        </w:rPr>
      </w:pPr>
    </w:p>
    <w:tbl>
      <w:tblPr>
        <w:tblStyle w:val="a6"/>
        <w:tblW w:w="10349" w:type="dxa"/>
        <w:tblInd w:w="-176" w:type="dxa"/>
        <w:tblLayout w:type="fixed"/>
        <w:tblLook w:val="04A0"/>
      </w:tblPr>
      <w:tblGrid>
        <w:gridCol w:w="3403"/>
        <w:gridCol w:w="1276"/>
        <w:gridCol w:w="2976"/>
        <w:gridCol w:w="993"/>
        <w:gridCol w:w="1701"/>
      </w:tblGrid>
      <w:tr w:rsidR="00A84321" w:rsidRPr="00A84321" w:rsidTr="00C57C1D">
        <w:tc>
          <w:tcPr>
            <w:tcW w:w="3403" w:type="dxa"/>
          </w:tcPr>
          <w:p w:rsidR="00A84321" w:rsidRPr="00A84321" w:rsidRDefault="00A84321" w:rsidP="00426B8F">
            <w:pPr>
              <w:jc w:val="both"/>
              <w:rPr>
                <w:rFonts w:ascii="Times New Roman" w:hAnsi="Times New Roman" w:cs="Times New Roman"/>
              </w:rPr>
            </w:pPr>
            <w:r w:rsidRPr="00A84321">
              <w:rPr>
                <w:rFonts w:ascii="Times New Roman" w:hAnsi="Times New Roman" w:cs="Times New Roman"/>
              </w:rPr>
              <w:t>Наименование мероприятия</w:t>
            </w:r>
          </w:p>
        </w:tc>
        <w:tc>
          <w:tcPr>
            <w:tcW w:w="1276" w:type="dxa"/>
          </w:tcPr>
          <w:p w:rsidR="00A84321" w:rsidRPr="00A84321" w:rsidRDefault="00A84321" w:rsidP="00426B8F">
            <w:pPr>
              <w:jc w:val="both"/>
              <w:rPr>
                <w:rFonts w:ascii="Times New Roman" w:hAnsi="Times New Roman" w:cs="Times New Roman"/>
              </w:rPr>
            </w:pPr>
            <w:r w:rsidRPr="00A84321">
              <w:rPr>
                <w:rFonts w:ascii="Times New Roman" w:hAnsi="Times New Roman" w:cs="Times New Roman"/>
              </w:rPr>
              <w:t xml:space="preserve">Участники </w:t>
            </w:r>
          </w:p>
        </w:tc>
        <w:tc>
          <w:tcPr>
            <w:tcW w:w="2976" w:type="dxa"/>
          </w:tcPr>
          <w:p w:rsidR="00A84321" w:rsidRPr="00A84321" w:rsidRDefault="00A84321" w:rsidP="00426B8F">
            <w:pPr>
              <w:jc w:val="both"/>
              <w:rPr>
                <w:rFonts w:ascii="Times New Roman" w:hAnsi="Times New Roman" w:cs="Times New Roman"/>
              </w:rPr>
            </w:pPr>
            <w:r w:rsidRPr="00A84321">
              <w:rPr>
                <w:rStyle w:val="a5"/>
                <w:rFonts w:ascii="Times New Roman" w:hAnsi="Times New Roman" w:cs="Times New Roman"/>
                <w:b w:val="0"/>
                <w:color w:val="1F1E1F"/>
                <w:bdr w:val="none" w:sz="0" w:space="0" w:color="auto" w:frame="1"/>
                <w:shd w:val="clear" w:color="auto" w:fill="FFFFFF"/>
              </w:rPr>
              <w:t>Тематика оказываемой помощи</w:t>
            </w:r>
          </w:p>
        </w:tc>
        <w:tc>
          <w:tcPr>
            <w:tcW w:w="993" w:type="dxa"/>
          </w:tcPr>
          <w:p w:rsidR="00A84321" w:rsidRPr="00A84321" w:rsidRDefault="00A84321" w:rsidP="00426B8F">
            <w:pPr>
              <w:jc w:val="both"/>
              <w:rPr>
                <w:rFonts w:ascii="Times New Roman" w:hAnsi="Times New Roman" w:cs="Times New Roman"/>
              </w:rPr>
            </w:pPr>
            <w:r w:rsidRPr="00A84321">
              <w:rPr>
                <w:rFonts w:ascii="Times New Roman" w:hAnsi="Times New Roman" w:cs="Times New Roman"/>
              </w:rPr>
              <w:t xml:space="preserve">Сроки </w:t>
            </w:r>
          </w:p>
        </w:tc>
        <w:tc>
          <w:tcPr>
            <w:tcW w:w="1701" w:type="dxa"/>
          </w:tcPr>
          <w:p w:rsidR="00A84321" w:rsidRPr="00A84321" w:rsidRDefault="00A84321" w:rsidP="00426B8F">
            <w:pPr>
              <w:jc w:val="both"/>
              <w:rPr>
                <w:rFonts w:ascii="Times New Roman" w:hAnsi="Times New Roman" w:cs="Times New Roman"/>
              </w:rPr>
            </w:pPr>
            <w:r w:rsidRPr="00A84321">
              <w:rPr>
                <w:rFonts w:ascii="Times New Roman" w:hAnsi="Times New Roman" w:cs="Times New Roman"/>
              </w:rPr>
              <w:t xml:space="preserve">Ответственные </w:t>
            </w:r>
          </w:p>
        </w:tc>
      </w:tr>
      <w:tr w:rsidR="00A84321" w:rsidRPr="00426B8F" w:rsidTr="00C57C1D">
        <w:tc>
          <w:tcPr>
            <w:tcW w:w="3403" w:type="dxa"/>
          </w:tcPr>
          <w:p w:rsidR="00A84321" w:rsidRPr="00426B8F" w:rsidRDefault="00A84321" w:rsidP="00426B8F">
            <w:pPr>
              <w:jc w:val="both"/>
              <w:rPr>
                <w:rFonts w:ascii="Times New Roman" w:hAnsi="Times New Roman" w:cs="Times New Roman"/>
                <w:sz w:val="24"/>
                <w:szCs w:val="24"/>
              </w:rPr>
            </w:pPr>
            <w:r w:rsidRPr="00426B8F">
              <w:rPr>
                <w:rFonts w:ascii="Times New Roman" w:hAnsi="Times New Roman" w:cs="Times New Roman"/>
                <w:sz w:val="24"/>
                <w:szCs w:val="24"/>
              </w:rPr>
              <w:t>Оформление информационного стенда «Правовая поддержка  школьников»; размещение информации на официальном сайте школы</w:t>
            </w:r>
          </w:p>
        </w:tc>
        <w:tc>
          <w:tcPr>
            <w:tcW w:w="1276" w:type="dxa"/>
          </w:tcPr>
          <w:p w:rsidR="00A84321" w:rsidRPr="00426B8F" w:rsidRDefault="00A84321" w:rsidP="00426B8F">
            <w:pPr>
              <w:jc w:val="both"/>
              <w:rPr>
                <w:rFonts w:ascii="Times New Roman" w:hAnsi="Times New Roman" w:cs="Times New Roman"/>
                <w:sz w:val="24"/>
                <w:szCs w:val="24"/>
              </w:rPr>
            </w:pPr>
          </w:p>
          <w:p w:rsidR="00A84321" w:rsidRPr="00426B8F" w:rsidRDefault="00A84321" w:rsidP="00426B8F">
            <w:pPr>
              <w:jc w:val="both"/>
              <w:rPr>
                <w:rFonts w:ascii="Times New Roman" w:hAnsi="Times New Roman" w:cs="Times New Roman"/>
                <w:sz w:val="24"/>
                <w:szCs w:val="24"/>
              </w:rPr>
            </w:pPr>
            <w:r w:rsidRPr="00426B8F">
              <w:rPr>
                <w:rFonts w:ascii="Times New Roman" w:hAnsi="Times New Roman" w:cs="Times New Roman"/>
                <w:sz w:val="24"/>
                <w:szCs w:val="24"/>
              </w:rPr>
              <w:t> </w:t>
            </w:r>
          </w:p>
        </w:tc>
        <w:tc>
          <w:tcPr>
            <w:tcW w:w="2976" w:type="dxa"/>
          </w:tcPr>
          <w:p w:rsidR="00A84321" w:rsidRPr="00426B8F" w:rsidRDefault="00A84321" w:rsidP="00426B8F">
            <w:pPr>
              <w:jc w:val="both"/>
              <w:rPr>
                <w:rFonts w:ascii="Times New Roman" w:hAnsi="Times New Roman" w:cs="Times New Roman"/>
                <w:sz w:val="24"/>
                <w:szCs w:val="24"/>
              </w:rPr>
            </w:pPr>
            <w:r w:rsidRPr="00426B8F">
              <w:rPr>
                <w:rFonts w:ascii="Times New Roman" w:hAnsi="Times New Roman" w:cs="Times New Roman"/>
                <w:sz w:val="24"/>
                <w:szCs w:val="24"/>
              </w:rPr>
              <w:t xml:space="preserve">Размещение   информации о правах детей; об органах, осуществляющих </w:t>
            </w:r>
            <w:proofErr w:type="gramStart"/>
            <w:r w:rsidRPr="00426B8F">
              <w:rPr>
                <w:rFonts w:ascii="Times New Roman" w:hAnsi="Times New Roman" w:cs="Times New Roman"/>
                <w:sz w:val="24"/>
                <w:szCs w:val="24"/>
              </w:rPr>
              <w:t>контроль  за</w:t>
            </w:r>
            <w:proofErr w:type="gramEnd"/>
            <w:r w:rsidRPr="00426B8F">
              <w:rPr>
                <w:rFonts w:ascii="Times New Roman" w:hAnsi="Times New Roman" w:cs="Times New Roman"/>
                <w:sz w:val="24"/>
                <w:szCs w:val="24"/>
              </w:rPr>
              <w:t xml:space="preserve"> соблюдением прав детей; об общественных организациях, оказывающих помощь и поддержку детям; с рекомендациями по соблюдению личной и информационной безопасности.</w:t>
            </w:r>
          </w:p>
        </w:tc>
        <w:tc>
          <w:tcPr>
            <w:tcW w:w="993" w:type="dxa"/>
          </w:tcPr>
          <w:p w:rsidR="00A84321" w:rsidRDefault="00A84321" w:rsidP="00426B8F">
            <w:pPr>
              <w:jc w:val="both"/>
              <w:rPr>
                <w:rFonts w:ascii="Times New Roman" w:hAnsi="Times New Roman" w:cs="Times New Roman"/>
                <w:sz w:val="24"/>
                <w:szCs w:val="24"/>
              </w:rPr>
            </w:pPr>
            <w:r w:rsidRPr="00426B8F">
              <w:rPr>
                <w:rFonts w:ascii="Times New Roman" w:hAnsi="Times New Roman" w:cs="Times New Roman"/>
                <w:sz w:val="24"/>
                <w:szCs w:val="24"/>
              </w:rPr>
              <w:t>14.11.</w:t>
            </w:r>
          </w:p>
          <w:p w:rsidR="00A84321" w:rsidRPr="00426B8F" w:rsidRDefault="00A84321" w:rsidP="00426B8F">
            <w:pPr>
              <w:jc w:val="both"/>
              <w:rPr>
                <w:rFonts w:ascii="Times New Roman" w:hAnsi="Times New Roman" w:cs="Times New Roman"/>
                <w:sz w:val="24"/>
                <w:szCs w:val="24"/>
              </w:rPr>
            </w:pPr>
            <w:r w:rsidRPr="00426B8F">
              <w:rPr>
                <w:rFonts w:ascii="Times New Roman" w:hAnsi="Times New Roman" w:cs="Times New Roman"/>
                <w:sz w:val="24"/>
                <w:szCs w:val="24"/>
              </w:rPr>
              <w:t>2022г</w:t>
            </w:r>
          </w:p>
        </w:tc>
        <w:tc>
          <w:tcPr>
            <w:tcW w:w="1701" w:type="dxa"/>
          </w:tcPr>
          <w:p w:rsidR="00A84321" w:rsidRPr="00426B8F" w:rsidRDefault="00A84321" w:rsidP="00426B8F">
            <w:pPr>
              <w:jc w:val="both"/>
              <w:rPr>
                <w:rFonts w:ascii="Times New Roman" w:hAnsi="Times New Roman" w:cs="Times New Roman"/>
                <w:sz w:val="24"/>
                <w:szCs w:val="24"/>
              </w:rPr>
            </w:pPr>
            <w:r>
              <w:rPr>
                <w:rFonts w:ascii="Times New Roman" w:hAnsi="Times New Roman" w:cs="Times New Roman"/>
                <w:sz w:val="24"/>
                <w:szCs w:val="24"/>
              </w:rPr>
              <w:t>Заместитель директора по ВР</w:t>
            </w:r>
          </w:p>
        </w:tc>
      </w:tr>
      <w:tr w:rsidR="00A84321" w:rsidRPr="00426B8F" w:rsidTr="00C57C1D">
        <w:tc>
          <w:tcPr>
            <w:tcW w:w="3403" w:type="dxa"/>
          </w:tcPr>
          <w:p w:rsidR="00A84321" w:rsidRPr="00426B8F" w:rsidRDefault="00A84321" w:rsidP="00426B8F">
            <w:pPr>
              <w:jc w:val="both"/>
              <w:rPr>
                <w:rFonts w:ascii="Times New Roman" w:hAnsi="Times New Roman" w:cs="Times New Roman"/>
                <w:sz w:val="24"/>
                <w:szCs w:val="24"/>
              </w:rPr>
            </w:pPr>
            <w:r w:rsidRPr="00426B8F">
              <w:rPr>
                <w:rFonts w:ascii="Times New Roman" w:hAnsi="Times New Roman" w:cs="Times New Roman"/>
                <w:sz w:val="24"/>
                <w:szCs w:val="24"/>
              </w:rPr>
              <w:t xml:space="preserve">Выставка  рисунков </w:t>
            </w:r>
            <w:r w:rsidRPr="00A84321">
              <w:rPr>
                <w:rFonts w:ascii="Times New Roman" w:hAnsi="Times New Roman" w:cs="Times New Roman"/>
                <w:sz w:val="24"/>
                <w:szCs w:val="24"/>
              </w:rPr>
              <w:t>«</w:t>
            </w:r>
            <w:hyperlink r:id="rId4" w:tooltip="Мои права" w:history="1">
              <w:r w:rsidRPr="00A84321">
                <w:rPr>
                  <w:rStyle w:val="a3"/>
                  <w:rFonts w:ascii="Times New Roman" w:hAnsi="Times New Roman" w:cs="Times New Roman"/>
                  <w:color w:val="auto"/>
                  <w:sz w:val="24"/>
                  <w:szCs w:val="24"/>
                  <w:u w:val="none"/>
                </w:rPr>
                <w:t>Мои права</w:t>
              </w:r>
            </w:hyperlink>
            <w:r w:rsidRPr="00A84321">
              <w:rPr>
                <w:rFonts w:ascii="Times New Roman" w:hAnsi="Times New Roman" w:cs="Times New Roman"/>
                <w:sz w:val="24"/>
                <w:szCs w:val="24"/>
              </w:rPr>
              <w:t>».</w:t>
            </w:r>
          </w:p>
          <w:p w:rsidR="00A84321" w:rsidRDefault="00A84321" w:rsidP="00426B8F">
            <w:pPr>
              <w:jc w:val="both"/>
              <w:rPr>
                <w:rFonts w:ascii="Times New Roman" w:hAnsi="Times New Roman" w:cs="Times New Roman"/>
                <w:sz w:val="24"/>
                <w:szCs w:val="24"/>
              </w:rPr>
            </w:pPr>
          </w:p>
          <w:p w:rsidR="00A84321" w:rsidRPr="00426B8F" w:rsidRDefault="00A84321" w:rsidP="00426B8F">
            <w:pPr>
              <w:jc w:val="both"/>
              <w:rPr>
                <w:rFonts w:ascii="Times New Roman" w:hAnsi="Times New Roman" w:cs="Times New Roman"/>
                <w:sz w:val="24"/>
                <w:szCs w:val="24"/>
              </w:rPr>
            </w:pPr>
          </w:p>
          <w:p w:rsidR="00A84321" w:rsidRPr="00426B8F" w:rsidRDefault="00A84321" w:rsidP="00426B8F">
            <w:pPr>
              <w:jc w:val="both"/>
              <w:rPr>
                <w:rFonts w:ascii="Times New Roman" w:hAnsi="Times New Roman" w:cs="Times New Roman"/>
                <w:sz w:val="24"/>
                <w:szCs w:val="24"/>
              </w:rPr>
            </w:pPr>
          </w:p>
        </w:tc>
        <w:tc>
          <w:tcPr>
            <w:tcW w:w="1276" w:type="dxa"/>
          </w:tcPr>
          <w:p w:rsidR="00A84321" w:rsidRPr="00426B8F" w:rsidRDefault="00A84321" w:rsidP="00426B8F">
            <w:pPr>
              <w:jc w:val="both"/>
              <w:rPr>
                <w:rFonts w:ascii="Times New Roman" w:hAnsi="Times New Roman" w:cs="Times New Roman"/>
                <w:sz w:val="24"/>
                <w:szCs w:val="24"/>
              </w:rPr>
            </w:pPr>
            <w:r w:rsidRPr="00426B8F">
              <w:rPr>
                <w:rFonts w:ascii="Times New Roman" w:hAnsi="Times New Roman" w:cs="Times New Roman"/>
                <w:sz w:val="24"/>
                <w:szCs w:val="24"/>
              </w:rPr>
              <w:t>3-4 классы</w:t>
            </w:r>
          </w:p>
        </w:tc>
        <w:tc>
          <w:tcPr>
            <w:tcW w:w="2976" w:type="dxa"/>
          </w:tcPr>
          <w:p w:rsidR="00A84321" w:rsidRPr="00426B8F" w:rsidRDefault="00A84321" w:rsidP="00426B8F">
            <w:pPr>
              <w:jc w:val="both"/>
              <w:rPr>
                <w:rFonts w:ascii="Times New Roman" w:hAnsi="Times New Roman" w:cs="Times New Roman"/>
                <w:sz w:val="24"/>
                <w:szCs w:val="24"/>
              </w:rPr>
            </w:pPr>
            <w:r w:rsidRPr="00426B8F">
              <w:rPr>
                <w:rFonts w:ascii="Times New Roman" w:hAnsi="Times New Roman" w:cs="Times New Roman"/>
                <w:sz w:val="24"/>
                <w:szCs w:val="24"/>
              </w:rPr>
              <w:t>Тема детского рисунка: право на жизнь, получение медицинской помощи, право жить и воспитываться в семье, право на отдых и досуг, образование, информационную безопасность и другие</w:t>
            </w:r>
          </w:p>
        </w:tc>
        <w:tc>
          <w:tcPr>
            <w:tcW w:w="993" w:type="dxa"/>
          </w:tcPr>
          <w:p w:rsidR="00A84321" w:rsidRDefault="00A84321" w:rsidP="00426B8F">
            <w:pPr>
              <w:jc w:val="both"/>
              <w:rPr>
                <w:rFonts w:ascii="Times New Roman" w:hAnsi="Times New Roman" w:cs="Times New Roman"/>
                <w:sz w:val="24"/>
                <w:szCs w:val="24"/>
              </w:rPr>
            </w:pPr>
            <w:r>
              <w:rPr>
                <w:rFonts w:ascii="Times New Roman" w:hAnsi="Times New Roman" w:cs="Times New Roman"/>
                <w:sz w:val="24"/>
                <w:szCs w:val="24"/>
              </w:rPr>
              <w:t>15.11</w:t>
            </w:r>
          </w:p>
          <w:p w:rsidR="00A84321" w:rsidRPr="00426B8F" w:rsidRDefault="00A84321" w:rsidP="00426B8F">
            <w:pPr>
              <w:jc w:val="both"/>
              <w:rPr>
                <w:rFonts w:ascii="Times New Roman" w:hAnsi="Times New Roman" w:cs="Times New Roman"/>
                <w:sz w:val="24"/>
                <w:szCs w:val="24"/>
              </w:rPr>
            </w:pPr>
            <w:r>
              <w:rPr>
                <w:rFonts w:ascii="Times New Roman" w:hAnsi="Times New Roman" w:cs="Times New Roman"/>
                <w:sz w:val="24"/>
                <w:szCs w:val="24"/>
              </w:rPr>
              <w:t>2022г</w:t>
            </w:r>
          </w:p>
        </w:tc>
        <w:tc>
          <w:tcPr>
            <w:tcW w:w="1701" w:type="dxa"/>
          </w:tcPr>
          <w:p w:rsidR="00A84321" w:rsidRPr="00426B8F" w:rsidRDefault="00A84321" w:rsidP="00426B8F">
            <w:pPr>
              <w:jc w:val="both"/>
              <w:rPr>
                <w:rFonts w:ascii="Times New Roman" w:hAnsi="Times New Roman" w:cs="Times New Roman"/>
                <w:sz w:val="24"/>
                <w:szCs w:val="24"/>
              </w:rPr>
            </w:pPr>
            <w:r>
              <w:rPr>
                <w:rFonts w:ascii="Times New Roman" w:hAnsi="Times New Roman" w:cs="Times New Roman"/>
                <w:sz w:val="24"/>
                <w:szCs w:val="24"/>
              </w:rPr>
              <w:t>Учителя 3-4 классов</w:t>
            </w:r>
          </w:p>
        </w:tc>
      </w:tr>
      <w:tr w:rsidR="00A84321" w:rsidRPr="00426B8F" w:rsidTr="00C57C1D">
        <w:tc>
          <w:tcPr>
            <w:tcW w:w="3403" w:type="dxa"/>
          </w:tcPr>
          <w:p w:rsidR="00A84321" w:rsidRPr="00426B8F" w:rsidRDefault="00A84321" w:rsidP="00426B8F">
            <w:pPr>
              <w:jc w:val="both"/>
              <w:rPr>
                <w:rFonts w:ascii="Times New Roman" w:hAnsi="Times New Roman" w:cs="Times New Roman"/>
                <w:sz w:val="24"/>
                <w:szCs w:val="24"/>
              </w:rPr>
            </w:pPr>
            <w:r w:rsidRPr="00426B8F">
              <w:rPr>
                <w:rFonts w:ascii="Times New Roman" w:hAnsi="Times New Roman" w:cs="Times New Roman"/>
                <w:sz w:val="24"/>
                <w:szCs w:val="24"/>
              </w:rPr>
              <w:t>Тематическое занятие «</w:t>
            </w:r>
            <w:hyperlink r:id="rId5" w:tooltip="По следам маленького человечка" w:history="1">
              <w:r w:rsidRPr="00A84321">
                <w:rPr>
                  <w:rStyle w:val="a3"/>
                  <w:rFonts w:ascii="Times New Roman" w:hAnsi="Times New Roman" w:cs="Times New Roman"/>
                  <w:color w:val="auto"/>
                  <w:sz w:val="24"/>
                  <w:szCs w:val="24"/>
                  <w:u w:val="none"/>
                </w:rPr>
                <w:t xml:space="preserve">По </w:t>
              </w:r>
              <w:r w:rsidRPr="00A84321">
                <w:rPr>
                  <w:rStyle w:val="a3"/>
                  <w:rFonts w:ascii="Times New Roman" w:hAnsi="Times New Roman" w:cs="Times New Roman"/>
                  <w:color w:val="auto"/>
                  <w:sz w:val="24"/>
                  <w:szCs w:val="24"/>
                  <w:u w:val="none"/>
                </w:rPr>
                <w:lastRenderedPageBreak/>
                <w:t>следам маленького человечка</w:t>
              </w:r>
            </w:hyperlink>
            <w:r w:rsidRPr="00A84321">
              <w:rPr>
                <w:rFonts w:ascii="Times New Roman" w:hAnsi="Times New Roman" w:cs="Times New Roman"/>
                <w:sz w:val="24"/>
                <w:szCs w:val="24"/>
              </w:rPr>
              <w:t xml:space="preserve">» </w:t>
            </w:r>
            <w:r w:rsidRPr="00426B8F">
              <w:rPr>
                <w:rFonts w:ascii="Times New Roman" w:hAnsi="Times New Roman" w:cs="Times New Roman"/>
                <w:sz w:val="24"/>
                <w:szCs w:val="24"/>
              </w:rPr>
              <w:t>знакомство с правами человека по книге А. Усачёва</w:t>
            </w:r>
          </w:p>
          <w:p w:rsidR="00A84321" w:rsidRPr="00426B8F" w:rsidRDefault="00A84321" w:rsidP="00426B8F">
            <w:pPr>
              <w:jc w:val="both"/>
              <w:rPr>
                <w:rFonts w:ascii="Times New Roman" w:hAnsi="Times New Roman" w:cs="Times New Roman"/>
                <w:sz w:val="24"/>
                <w:szCs w:val="24"/>
              </w:rPr>
            </w:pPr>
          </w:p>
          <w:p w:rsidR="00A84321" w:rsidRPr="00426B8F" w:rsidRDefault="00A84321" w:rsidP="00426B8F">
            <w:pPr>
              <w:jc w:val="both"/>
              <w:rPr>
                <w:rFonts w:ascii="Times New Roman" w:hAnsi="Times New Roman" w:cs="Times New Roman"/>
                <w:sz w:val="24"/>
                <w:szCs w:val="24"/>
              </w:rPr>
            </w:pPr>
          </w:p>
        </w:tc>
        <w:tc>
          <w:tcPr>
            <w:tcW w:w="1276" w:type="dxa"/>
          </w:tcPr>
          <w:p w:rsidR="00A84321" w:rsidRPr="00426B8F" w:rsidRDefault="00A84321" w:rsidP="00426B8F">
            <w:pPr>
              <w:jc w:val="both"/>
              <w:rPr>
                <w:rFonts w:ascii="Times New Roman" w:hAnsi="Times New Roman" w:cs="Times New Roman"/>
                <w:sz w:val="24"/>
                <w:szCs w:val="24"/>
              </w:rPr>
            </w:pPr>
            <w:r w:rsidRPr="00426B8F">
              <w:rPr>
                <w:rFonts w:ascii="Times New Roman" w:hAnsi="Times New Roman" w:cs="Times New Roman"/>
                <w:sz w:val="24"/>
                <w:szCs w:val="24"/>
              </w:rPr>
              <w:lastRenderedPageBreak/>
              <w:t xml:space="preserve">1-2 </w:t>
            </w:r>
            <w:r w:rsidRPr="00426B8F">
              <w:rPr>
                <w:rFonts w:ascii="Times New Roman" w:hAnsi="Times New Roman" w:cs="Times New Roman"/>
                <w:sz w:val="24"/>
                <w:szCs w:val="24"/>
              </w:rPr>
              <w:lastRenderedPageBreak/>
              <w:t>классы</w:t>
            </w:r>
          </w:p>
        </w:tc>
        <w:tc>
          <w:tcPr>
            <w:tcW w:w="2976" w:type="dxa"/>
          </w:tcPr>
          <w:p w:rsidR="00A84321" w:rsidRPr="00426B8F" w:rsidRDefault="00A84321" w:rsidP="00426B8F">
            <w:pPr>
              <w:jc w:val="both"/>
              <w:rPr>
                <w:rFonts w:ascii="Times New Roman" w:hAnsi="Times New Roman" w:cs="Times New Roman"/>
                <w:sz w:val="24"/>
                <w:szCs w:val="24"/>
              </w:rPr>
            </w:pPr>
            <w:r w:rsidRPr="00426B8F">
              <w:rPr>
                <w:rFonts w:ascii="Times New Roman" w:hAnsi="Times New Roman" w:cs="Times New Roman"/>
                <w:sz w:val="24"/>
                <w:szCs w:val="24"/>
              </w:rPr>
              <w:lastRenderedPageBreak/>
              <w:t xml:space="preserve">Игра для  детей  младшего </w:t>
            </w:r>
            <w:r w:rsidRPr="00426B8F">
              <w:rPr>
                <w:rFonts w:ascii="Times New Roman" w:hAnsi="Times New Roman" w:cs="Times New Roman"/>
                <w:sz w:val="24"/>
                <w:szCs w:val="24"/>
              </w:rPr>
              <w:lastRenderedPageBreak/>
              <w:t>школьного  возраста. Цель  познакомить  в  доступной форме с  основными  правовыми  терминами.</w:t>
            </w:r>
          </w:p>
        </w:tc>
        <w:tc>
          <w:tcPr>
            <w:tcW w:w="993" w:type="dxa"/>
          </w:tcPr>
          <w:p w:rsidR="00A84321" w:rsidRDefault="00A84321" w:rsidP="00426B8F">
            <w:pPr>
              <w:jc w:val="both"/>
              <w:rPr>
                <w:rFonts w:ascii="Times New Roman" w:hAnsi="Times New Roman" w:cs="Times New Roman"/>
                <w:sz w:val="24"/>
                <w:szCs w:val="24"/>
              </w:rPr>
            </w:pPr>
            <w:r>
              <w:rPr>
                <w:rFonts w:ascii="Times New Roman" w:hAnsi="Times New Roman" w:cs="Times New Roman"/>
                <w:sz w:val="24"/>
                <w:szCs w:val="24"/>
              </w:rPr>
              <w:lastRenderedPageBreak/>
              <w:t>16.11.</w:t>
            </w:r>
          </w:p>
          <w:p w:rsidR="00A84321" w:rsidRPr="00426B8F" w:rsidRDefault="00A84321" w:rsidP="00426B8F">
            <w:pPr>
              <w:jc w:val="both"/>
              <w:rPr>
                <w:rFonts w:ascii="Times New Roman" w:hAnsi="Times New Roman" w:cs="Times New Roman"/>
                <w:sz w:val="24"/>
                <w:szCs w:val="24"/>
              </w:rPr>
            </w:pPr>
            <w:r>
              <w:rPr>
                <w:rFonts w:ascii="Times New Roman" w:hAnsi="Times New Roman" w:cs="Times New Roman"/>
                <w:sz w:val="24"/>
                <w:szCs w:val="24"/>
              </w:rPr>
              <w:lastRenderedPageBreak/>
              <w:t>2022г</w:t>
            </w:r>
          </w:p>
        </w:tc>
        <w:tc>
          <w:tcPr>
            <w:tcW w:w="1701" w:type="dxa"/>
          </w:tcPr>
          <w:p w:rsidR="00A84321" w:rsidRPr="00426B8F" w:rsidRDefault="00A84321" w:rsidP="00426B8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Учителя 1-2 </w:t>
            </w:r>
            <w:r>
              <w:rPr>
                <w:rFonts w:ascii="Times New Roman" w:hAnsi="Times New Roman" w:cs="Times New Roman"/>
                <w:sz w:val="24"/>
                <w:szCs w:val="24"/>
              </w:rPr>
              <w:lastRenderedPageBreak/>
              <w:t>классов</w:t>
            </w:r>
          </w:p>
        </w:tc>
      </w:tr>
      <w:tr w:rsidR="00A84321" w:rsidRPr="00426B8F" w:rsidTr="00C57C1D">
        <w:tc>
          <w:tcPr>
            <w:tcW w:w="3403" w:type="dxa"/>
          </w:tcPr>
          <w:p w:rsidR="00A84321" w:rsidRPr="00426B8F" w:rsidRDefault="00A84321" w:rsidP="00426B8F">
            <w:pPr>
              <w:jc w:val="both"/>
              <w:rPr>
                <w:rFonts w:ascii="Times New Roman" w:hAnsi="Times New Roman" w:cs="Times New Roman"/>
                <w:sz w:val="24"/>
                <w:szCs w:val="24"/>
              </w:rPr>
            </w:pPr>
            <w:r w:rsidRPr="00426B8F">
              <w:rPr>
                <w:rFonts w:ascii="Times New Roman" w:hAnsi="Times New Roman" w:cs="Times New Roman"/>
                <w:sz w:val="24"/>
                <w:szCs w:val="24"/>
              </w:rPr>
              <w:lastRenderedPageBreak/>
              <w:t xml:space="preserve">Беседа с несовершеннолетними, состоящими на учете с приглашением инспектора  ПДН Васильевой Е.В. </w:t>
            </w:r>
          </w:p>
          <w:p w:rsidR="00A84321" w:rsidRPr="00426B8F" w:rsidRDefault="00A84321" w:rsidP="00426B8F">
            <w:pPr>
              <w:jc w:val="both"/>
              <w:rPr>
                <w:rFonts w:ascii="Times New Roman" w:hAnsi="Times New Roman" w:cs="Times New Roman"/>
                <w:sz w:val="24"/>
                <w:szCs w:val="24"/>
              </w:rPr>
            </w:pPr>
          </w:p>
        </w:tc>
        <w:tc>
          <w:tcPr>
            <w:tcW w:w="1276" w:type="dxa"/>
          </w:tcPr>
          <w:p w:rsidR="00A84321" w:rsidRPr="00426B8F" w:rsidRDefault="00A84321" w:rsidP="00426B8F">
            <w:pPr>
              <w:jc w:val="both"/>
              <w:rPr>
                <w:rFonts w:ascii="Times New Roman" w:hAnsi="Times New Roman" w:cs="Times New Roman"/>
                <w:sz w:val="24"/>
                <w:szCs w:val="24"/>
              </w:rPr>
            </w:pPr>
            <w:r>
              <w:rPr>
                <w:rFonts w:ascii="Times New Roman" w:hAnsi="Times New Roman" w:cs="Times New Roman"/>
                <w:sz w:val="24"/>
                <w:szCs w:val="24"/>
              </w:rPr>
              <w:t>7-11 классы</w:t>
            </w:r>
          </w:p>
        </w:tc>
        <w:tc>
          <w:tcPr>
            <w:tcW w:w="2976" w:type="dxa"/>
          </w:tcPr>
          <w:p w:rsidR="00A84321" w:rsidRDefault="00A84321" w:rsidP="00426B8F">
            <w:pPr>
              <w:jc w:val="both"/>
              <w:rPr>
                <w:rFonts w:ascii="Times New Roman" w:hAnsi="Times New Roman" w:cs="Times New Roman"/>
                <w:sz w:val="24"/>
                <w:szCs w:val="24"/>
              </w:rPr>
            </w:pPr>
            <w:r w:rsidRPr="00426B8F">
              <w:rPr>
                <w:rFonts w:ascii="Times New Roman" w:hAnsi="Times New Roman" w:cs="Times New Roman"/>
                <w:sz w:val="24"/>
                <w:szCs w:val="24"/>
              </w:rPr>
              <w:t xml:space="preserve">Беседы: </w:t>
            </w:r>
            <w:r w:rsidRPr="00A84321">
              <w:rPr>
                <w:rFonts w:ascii="Times New Roman" w:hAnsi="Times New Roman" w:cs="Times New Roman"/>
                <w:sz w:val="24"/>
                <w:szCs w:val="24"/>
              </w:rPr>
              <w:t>«</w:t>
            </w:r>
            <w:hyperlink r:id="rId6" w:tooltip="Уголовная и административная ответственность несовершеннолетних" w:history="1">
              <w:r w:rsidRPr="00A84321">
                <w:rPr>
                  <w:rStyle w:val="a3"/>
                  <w:rFonts w:ascii="Times New Roman" w:hAnsi="Times New Roman" w:cs="Times New Roman"/>
                  <w:color w:val="auto"/>
                  <w:sz w:val="24"/>
                  <w:szCs w:val="24"/>
                  <w:u w:val="none"/>
                </w:rPr>
                <w:t>Уголовная и а</w:t>
              </w:r>
              <w:r>
                <w:rPr>
                  <w:rStyle w:val="a3"/>
                  <w:rFonts w:ascii="Times New Roman" w:hAnsi="Times New Roman" w:cs="Times New Roman"/>
                  <w:color w:val="auto"/>
                  <w:sz w:val="24"/>
                  <w:szCs w:val="24"/>
                  <w:u w:val="none"/>
                </w:rPr>
                <w:t xml:space="preserve">дминистративная ответственность </w:t>
              </w:r>
              <w:r w:rsidRPr="00A84321">
                <w:rPr>
                  <w:rStyle w:val="a3"/>
                  <w:rFonts w:ascii="Times New Roman" w:hAnsi="Times New Roman" w:cs="Times New Roman"/>
                  <w:color w:val="auto"/>
                  <w:sz w:val="24"/>
                  <w:szCs w:val="24"/>
                  <w:u w:val="none"/>
                </w:rPr>
                <w:t>несовершеннолетних</w:t>
              </w:r>
            </w:hyperlink>
            <w:r w:rsidRPr="00A84321">
              <w:rPr>
                <w:rFonts w:ascii="Times New Roman" w:hAnsi="Times New Roman" w:cs="Times New Roman"/>
                <w:sz w:val="24"/>
                <w:szCs w:val="24"/>
              </w:rPr>
              <w:t>»,</w:t>
            </w:r>
          </w:p>
          <w:p w:rsidR="00A84321" w:rsidRPr="00426B8F" w:rsidRDefault="00A84321" w:rsidP="00426B8F">
            <w:pPr>
              <w:jc w:val="both"/>
              <w:rPr>
                <w:rFonts w:ascii="Times New Roman" w:hAnsi="Times New Roman" w:cs="Times New Roman"/>
                <w:sz w:val="24"/>
                <w:szCs w:val="24"/>
              </w:rPr>
            </w:pPr>
            <w:r w:rsidRPr="00A84321">
              <w:rPr>
                <w:rFonts w:ascii="Times New Roman" w:hAnsi="Times New Roman" w:cs="Times New Roman"/>
                <w:sz w:val="24"/>
                <w:szCs w:val="24"/>
              </w:rPr>
              <w:t xml:space="preserve"> « Права и обязанности несовершеннолетних».</w:t>
            </w:r>
          </w:p>
        </w:tc>
        <w:tc>
          <w:tcPr>
            <w:tcW w:w="993" w:type="dxa"/>
          </w:tcPr>
          <w:p w:rsidR="00A84321" w:rsidRDefault="00A84321" w:rsidP="00426B8F">
            <w:pPr>
              <w:jc w:val="both"/>
              <w:rPr>
                <w:rFonts w:ascii="Times New Roman" w:hAnsi="Times New Roman" w:cs="Times New Roman"/>
                <w:sz w:val="24"/>
                <w:szCs w:val="24"/>
              </w:rPr>
            </w:pPr>
            <w:r>
              <w:rPr>
                <w:rFonts w:ascii="Times New Roman" w:hAnsi="Times New Roman" w:cs="Times New Roman"/>
                <w:sz w:val="24"/>
                <w:szCs w:val="24"/>
              </w:rPr>
              <w:t>17.11.</w:t>
            </w:r>
          </w:p>
          <w:p w:rsidR="00A84321" w:rsidRPr="00426B8F" w:rsidRDefault="00A84321" w:rsidP="00426B8F">
            <w:pPr>
              <w:jc w:val="both"/>
              <w:rPr>
                <w:rFonts w:ascii="Times New Roman" w:hAnsi="Times New Roman" w:cs="Times New Roman"/>
                <w:sz w:val="24"/>
                <w:szCs w:val="24"/>
              </w:rPr>
            </w:pPr>
            <w:r>
              <w:rPr>
                <w:rFonts w:ascii="Times New Roman" w:hAnsi="Times New Roman" w:cs="Times New Roman"/>
                <w:sz w:val="24"/>
                <w:szCs w:val="24"/>
              </w:rPr>
              <w:t>2022г</w:t>
            </w:r>
          </w:p>
        </w:tc>
        <w:tc>
          <w:tcPr>
            <w:tcW w:w="1701" w:type="dxa"/>
          </w:tcPr>
          <w:p w:rsidR="00A84321" w:rsidRPr="00426B8F" w:rsidRDefault="00A84321" w:rsidP="00426B8F">
            <w:pPr>
              <w:jc w:val="both"/>
              <w:rPr>
                <w:rFonts w:ascii="Times New Roman" w:hAnsi="Times New Roman" w:cs="Times New Roman"/>
                <w:sz w:val="24"/>
                <w:szCs w:val="24"/>
              </w:rPr>
            </w:pPr>
            <w:r>
              <w:rPr>
                <w:rFonts w:ascii="Times New Roman" w:hAnsi="Times New Roman" w:cs="Times New Roman"/>
                <w:sz w:val="24"/>
                <w:szCs w:val="24"/>
              </w:rPr>
              <w:t>Заместитель директора по ВР</w:t>
            </w:r>
          </w:p>
        </w:tc>
      </w:tr>
      <w:tr w:rsidR="00A84321" w:rsidRPr="00426B8F" w:rsidTr="00C57C1D">
        <w:tc>
          <w:tcPr>
            <w:tcW w:w="3403" w:type="dxa"/>
          </w:tcPr>
          <w:p w:rsidR="00A84321" w:rsidRPr="00426B8F" w:rsidRDefault="00A84321" w:rsidP="00426B8F">
            <w:pPr>
              <w:jc w:val="both"/>
              <w:rPr>
                <w:rFonts w:ascii="Times New Roman" w:hAnsi="Times New Roman" w:cs="Times New Roman"/>
                <w:sz w:val="24"/>
                <w:szCs w:val="24"/>
              </w:rPr>
            </w:pPr>
            <w:proofErr w:type="gramStart"/>
            <w:r w:rsidRPr="00426B8F">
              <w:rPr>
                <w:rFonts w:ascii="Times New Roman" w:hAnsi="Times New Roman" w:cs="Times New Roman"/>
                <w:sz w:val="24"/>
                <w:szCs w:val="24"/>
              </w:rPr>
              <w:t xml:space="preserve">Распространение буклетов среди </w:t>
            </w:r>
            <w:r>
              <w:rPr>
                <w:rFonts w:ascii="Times New Roman" w:hAnsi="Times New Roman" w:cs="Times New Roman"/>
                <w:sz w:val="24"/>
                <w:szCs w:val="24"/>
              </w:rPr>
              <w:t xml:space="preserve">обучающихся </w:t>
            </w:r>
            <w:r w:rsidRPr="00426B8F">
              <w:rPr>
                <w:rFonts w:ascii="Times New Roman" w:hAnsi="Times New Roman" w:cs="Times New Roman"/>
                <w:sz w:val="24"/>
                <w:szCs w:val="24"/>
              </w:rPr>
              <w:t xml:space="preserve"> «</w:t>
            </w:r>
            <w:hyperlink r:id="rId7" w:tooltip="Детский телефон доверия" w:history="1">
              <w:r w:rsidRPr="00A84321">
                <w:rPr>
                  <w:rStyle w:val="a3"/>
                  <w:rFonts w:ascii="Times New Roman" w:hAnsi="Times New Roman" w:cs="Times New Roman"/>
                  <w:color w:val="auto"/>
                  <w:sz w:val="24"/>
                  <w:szCs w:val="24"/>
                </w:rPr>
                <w:t>Детский телефон доверия</w:t>
              </w:r>
            </w:hyperlink>
            <w:r w:rsidRPr="00A84321">
              <w:rPr>
                <w:rFonts w:ascii="Times New Roman" w:hAnsi="Times New Roman" w:cs="Times New Roman"/>
                <w:sz w:val="24"/>
                <w:szCs w:val="24"/>
              </w:rPr>
              <w:t>»</w:t>
            </w:r>
            <w:r w:rsidRPr="00426B8F">
              <w:rPr>
                <w:rFonts w:ascii="Times New Roman" w:hAnsi="Times New Roman" w:cs="Times New Roman"/>
                <w:sz w:val="24"/>
                <w:szCs w:val="24"/>
              </w:rPr>
              <w:t xml:space="preserve"> </w:t>
            </w:r>
            <w:proofErr w:type="gramEnd"/>
          </w:p>
        </w:tc>
        <w:tc>
          <w:tcPr>
            <w:tcW w:w="1276" w:type="dxa"/>
          </w:tcPr>
          <w:p w:rsidR="00A84321" w:rsidRDefault="00A84321" w:rsidP="00426B8F">
            <w:pPr>
              <w:jc w:val="both"/>
              <w:rPr>
                <w:rFonts w:ascii="Times New Roman" w:hAnsi="Times New Roman" w:cs="Times New Roman"/>
                <w:sz w:val="24"/>
                <w:szCs w:val="24"/>
              </w:rPr>
            </w:pPr>
            <w:r>
              <w:rPr>
                <w:rFonts w:ascii="Times New Roman" w:hAnsi="Times New Roman" w:cs="Times New Roman"/>
                <w:sz w:val="24"/>
                <w:szCs w:val="24"/>
              </w:rPr>
              <w:t>5-11</w:t>
            </w:r>
          </w:p>
          <w:p w:rsidR="00A84321" w:rsidRPr="00426B8F" w:rsidRDefault="00A84321" w:rsidP="00426B8F">
            <w:pPr>
              <w:jc w:val="both"/>
              <w:rPr>
                <w:rFonts w:ascii="Times New Roman" w:hAnsi="Times New Roman" w:cs="Times New Roman"/>
                <w:sz w:val="24"/>
                <w:szCs w:val="24"/>
              </w:rPr>
            </w:pPr>
            <w:r>
              <w:rPr>
                <w:rFonts w:ascii="Times New Roman" w:hAnsi="Times New Roman" w:cs="Times New Roman"/>
                <w:sz w:val="24"/>
                <w:szCs w:val="24"/>
              </w:rPr>
              <w:t>классы</w:t>
            </w:r>
          </w:p>
        </w:tc>
        <w:tc>
          <w:tcPr>
            <w:tcW w:w="2976" w:type="dxa"/>
          </w:tcPr>
          <w:p w:rsidR="00A84321" w:rsidRPr="00426B8F" w:rsidRDefault="00A84321" w:rsidP="00426B8F">
            <w:pPr>
              <w:jc w:val="both"/>
              <w:rPr>
                <w:rFonts w:ascii="Times New Roman" w:hAnsi="Times New Roman" w:cs="Times New Roman"/>
                <w:sz w:val="24"/>
                <w:szCs w:val="24"/>
              </w:rPr>
            </w:pPr>
            <w:r>
              <w:rPr>
                <w:rFonts w:ascii="Times New Roman" w:hAnsi="Times New Roman" w:cs="Times New Roman"/>
                <w:sz w:val="24"/>
                <w:szCs w:val="24"/>
              </w:rPr>
              <w:t>П</w:t>
            </w:r>
            <w:r w:rsidRPr="00426B8F">
              <w:rPr>
                <w:rFonts w:ascii="Times New Roman" w:hAnsi="Times New Roman" w:cs="Times New Roman"/>
                <w:sz w:val="24"/>
                <w:szCs w:val="24"/>
              </w:rPr>
              <w:t>равовое просвещение несовершеннолетних и их родителей</w:t>
            </w:r>
          </w:p>
        </w:tc>
        <w:tc>
          <w:tcPr>
            <w:tcW w:w="993" w:type="dxa"/>
          </w:tcPr>
          <w:p w:rsidR="00A84321" w:rsidRPr="00426B8F" w:rsidRDefault="00A84321" w:rsidP="00426B8F">
            <w:pPr>
              <w:jc w:val="both"/>
              <w:rPr>
                <w:rFonts w:ascii="Times New Roman" w:hAnsi="Times New Roman" w:cs="Times New Roman"/>
                <w:sz w:val="24"/>
                <w:szCs w:val="24"/>
              </w:rPr>
            </w:pPr>
            <w:r>
              <w:rPr>
                <w:rFonts w:ascii="Times New Roman" w:hAnsi="Times New Roman" w:cs="Times New Roman"/>
                <w:sz w:val="24"/>
                <w:szCs w:val="24"/>
              </w:rPr>
              <w:t>14-18 11.2022г</w:t>
            </w:r>
          </w:p>
        </w:tc>
        <w:tc>
          <w:tcPr>
            <w:tcW w:w="1701" w:type="dxa"/>
          </w:tcPr>
          <w:p w:rsidR="00A84321" w:rsidRPr="00426B8F" w:rsidRDefault="00A84321" w:rsidP="00426B8F">
            <w:pPr>
              <w:jc w:val="both"/>
              <w:rPr>
                <w:rFonts w:ascii="Times New Roman" w:hAnsi="Times New Roman" w:cs="Times New Roman"/>
                <w:sz w:val="24"/>
                <w:szCs w:val="24"/>
              </w:rPr>
            </w:pPr>
            <w:r>
              <w:rPr>
                <w:rFonts w:ascii="Times New Roman" w:hAnsi="Times New Roman" w:cs="Times New Roman"/>
                <w:sz w:val="24"/>
                <w:szCs w:val="24"/>
              </w:rPr>
              <w:t xml:space="preserve">Совет </w:t>
            </w:r>
            <w:proofErr w:type="spellStart"/>
            <w:r>
              <w:rPr>
                <w:rFonts w:ascii="Times New Roman" w:hAnsi="Times New Roman" w:cs="Times New Roman"/>
                <w:sz w:val="24"/>
                <w:szCs w:val="24"/>
              </w:rPr>
              <w:t>старшеклассноков</w:t>
            </w:r>
            <w:proofErr w:type="spellEnd"/>
          </w:p>
        </w:tc>
      </w:tr>
      <w:tr w:rsidR="00A84321" w:rsidRPr="00426B8F" w:rsidTr="00C57C1D">
        <w:tc>
          <w:tcPr>
            <w:tcW w:w="3403" w:type="dxa"/>
          </w:tcPr>
          <w:p w:rsidR="00A84321" w:rsidRDefault="00A84321" w:rsidP="00DC772A">
            <w:pPr>
              <w:shd w:val="clear" w:color="auto" w:fill="FFFFFF"/>
              <w:rPr>
                <w:rFonts w:ascii="Times New Roman" w:eastAsia="Times New Roman" w:hAnsi="Times New Roman" w:cs="Times New Roman"/>
                <w:color w:val="262633"/>
                <w:sz w:val="24"/>
                <w:szCs w:val="24"/>
                <w:lang w:eastAsia="ru-RU"/>
              </w:rPr>
            </w:pPr>
            <w:r w:rsidRPr="00DC772A">
              <w:rPr>
                <w:rFonts w:ascii="Times New Roman" w:eastAsia="Times New Roman" w:hAnsi="Times New Roman" w:cs="Times New Roman"/>
                <w:color w:val="262633"/>
                <w:sz w:val="24"/>
                <w:szCs w:val="24"/>
                <w:lang w:eastAsia="ru-RU"/>
              </w:rPr>
              <w:t xml:space="preserve">Тематические классные часы </w:t>
            </w:r>
          </w:p>
          <w:p w:rsidR="00A84321" w:rsidRPr="00DC772A" w:rsidRDefault="00A84321" w:rsidP="00DC772A">
            <w:pPr>
              <w:shd w:val="clear" w:color="auto" w:fill="FFFFFF"/>
              <w:rPr>
                <w:rFonts w:ascii="Times New Roman" w:eastAsia="Times New Roman" w:hAnsi="Times New Roman" w:cs="Times New Roman"/>
                <w:color w:val="262633"/>
                <w:sz w:val="24"/>
                <w:szCs w:val="24"/>
                <w:lang w:eastAsia="ru-RU"/>
              </w:rPr>
            </w:pPr>
            <w:r w:rsidRPr="00DC772A">
              <w:rPr>
                <w:rFonts w:ascii="Times New Roman" w:eastAsia="Times New Roman" w:hAnsi="Times New Roman" w:cs="Times New Roman"/>
                <w:color w:val="262633"/>
                <w:sz w:val="24"/>
                <w:szCs w:val="24"/>
                <w:lang w:eastAsia="ru-RU"/>
              </w:rPr>
              <w:t>«20 ноября</w:t>
            </w:r>
          </w:p>
          <w:p w:rsidR="00A84321" w:rsidRPr="00DC772A" w:rsidRDefault="00A84321" w:rsidP="00DC772A">
            <w:pPr>
              <w:shd w:val="clear" w:color="auto" w:fill="FFFFFF"/>
              <w:rPr>
                <w:rFonts w:ascii="Times New Roman" w:eastAsia="Times New Roman" w:hAnsi="Times New Roman" w:cs="Times New Roman"/>
                <w:color w:val="262633"/>
                <w:sz w:val="24"/>
                <w:szCs w:val="24"/>
                <w:lang w:eastAsia="ru-RU"/>
              </w:rPr>
            </w:pPr>
            <w:r w:rsidRPr="00DC772A">
              <w:rPr>
                <w:rFonts w:ascii="Times New Roman" w:eastAsia="Times New Roman" w:hAnsi="Times New Roman" w:cs="Times New Roman"/>
                <w:color w:val="262633"/>
                <w:sz w:val="24"/>
                <w:szCs w:val="24"/>
                <w:lang w:eastAsia="ru-RU"/>
              </w:rPr>
              <w:t>Всероссийский день правовой помощи</w:t>
            </w:r>
          </w:p>
          <w:p w:rsidR="00A84321" w:rsidRPr="00C57C1D" w:rsidRDefault="00A84321" w:rsidP="00C57C1D">
            <w:pPr>
              <w:shd w:val="clear" w:color="auto" w:fill="FFFFFF"/>
              <w:rPr>
                <w:rFonts w:ascii="Times New Roman" w:eastAsia="Times New Roman" w:hAnsi="Times New Roman" w:cs="Times New Roman"/>
                <w:color w:val="262633"/>
                <w:sz w:val="24"/>
                <w:szCs w:val="24"/>
                <w:lang w:eastAsia="ru-RU"/>
              </w:rPr>
            </w:pPr>
            <w:r w:rsidRPr="00DC772A">
              <w:rPr>
                <w:rFonts w:ascii="Times New Roman" w:eastAsia="Times New Roman" w:hAnsi="Times New Roman" w:cs="Times New Roman"/>
                <w:color w:val="262633"/>
                <w:sz w:val="24"/>
                <w:szCs w:val="24"/>
                <w:lang w:eastAsia="ru-RU"/>
              </w:rPr>
              <w:t>детям»</w:t>
            </w:r>
          </w:p>
        </w:tc>
        <w:tc>
          <w:tcPr>
            <w:tcW w:w="1276" w:type="dxa"/>
          </w:tcPr>
          <w:p w:rsidR="00A84321" w:rsidRDefault="00A84321" w:rsidP="00426B8F">
            <w:pPr>
              <w:jc w:val="both"/>
              <w:rPr>
                <w:rFonts w:ascii="Times New Roman" w:hAnsi="Times New Roman" w:cs="Times New Roman"/>
                <w:sz w:val="24"/>
                <w:szCs w:val="24"/>
              </w:rPr>
            </w:pPr>
            <w:r>
              <w:rPr>
                <w:rFonts w:ascii="Times New Roman" w:hAnsi="Times New Roman" w:cs="Times New Roman"/>
                <w:sz w:val="24"/>
                <w:szCs w:val="24"/>
              </w:rPr>
              <w:t>5-11</w:t>
            </w:r>
          </w:p>
          <w:p w:rsidR="00A84321" w:rsidRDefault="00A84321" w:rsidP="00426B8F">
            <w:pPr>
              <w:jc w:val="both"/>
              <w:rPr>
                <w:rFonts w:ascii="Times New Roman" w:hAnsi="Times New Roman" w:cs="Times New Roman"/>
                <w:sz w:val="24"/>
                <w:szCs w:val="24"/>
              </w:rPr>
            </w:pPr>
            <w:r>
              <w:rPr>
                <w:rFonts w:ascii="Times New Roman" w:hAnsi="Times New Roman" w:cs="Times New Roman"/>
                <w:sz w:val="24"/>
                <w:szCs w:val="24"/>
              </w:rPr>
              <w:t>классы</w:t>
            </w:r>
          </w:p>
        </w:tc>
        <w:tc>
          <w:tcPr>
            <w:tcW w:w="2976" w:type="dxa"/>
          </w:tcPr>
          <w:p w:rsidR="00A84321" w:rsidRDefault="00A84321" w:rsidP="00426B8F">
            <w:pPr>
              <w:jc w:val="both"/>
              <w:rPr>
                <w:rFonts w:ascii="Times New Roman" w:hAnsi="Times New Roman" w:cs="Times New Roman"/>
                <w:sz w:val="24"/>
                <w:szCs w:val="24"/>
              </w:rPr>
            </w:pPr>
            <w:r>
              <w:rPr>
                <w:rFonts w:ascii="Times New Roman" w:hAnsi="Times New Roman" w:cs="Times New Roman"/>
                <w:sz w:val="24"/>
                <w:szCs w:val="24"/>
              </w:rPr>
              <w:t>Правовое воспитание</w:t>
            </w:r>
          </w:p>
        </w:tc>
        <w:tc>
          <w:tcPr>
            <w:tcW w:w="993" w:type="dxa"/>
          </w:tcPr>
          <w:p w:rsidR="00A84321" w:rsidRDefault="00A84321" w:rsidP="00426B8F">
            <w:pPr>
              <w:jc w:val="both"/>
              <w:rPr>
                <w:rFonts w:ascii="Times New Roman" w:hAnsi="Times New Roman" w:cs="Times New Roman"/>
                <w:sz w:val="24"/>
                <w:szCs w:val="24"/>
              </w:rPr>
            </w:pPr>
            <w:r>
              <w:rPr>
                <w:rFonts w:ascii="Times New Roman" w:hAnsi="Times New Roman" w:cs="Times New Roman"/>
                <w:sz w:val="24"/>
                <w:szCs w:val="24"/>
              </w:rPr>
              <w:t>14-18 11.2022</w:t>
            </w:r>
          </w:p>
        </w:tc>
        <w:tc>
          <w:tcPr>
            <w:tcW w:w="1701" w:type="dxa"/>
          </w:tcPr>
          <w:p w:rsidR="00A84321" w:rsidRDefault="00A84321" w:rsidP="00426B8F">
            <w:pPr>
              <w:jc w:val="both"/>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A84321" w:rsidRPr="00426B8F" w:rsidTr="00C57C1D">
        <w:tc>
          <w:tcPr>
            <w:tcW w:w="3403" w:type="dxa"/>
          </w:tcPr>
          <w:p w:rsidR="00A84321" w:rsidRPr="00DC772A" w:rsidRDefault="00A84321" w:rsidP="00DC772A">
            <w:pPr>
              <w:rPr>
                <w:rFonts w:ascii="Times New Roman" w:hAnsi="Times New Roman" w:cs="Times New Roman"/>
              </w:rPr>
            </w:pPr>
            <w:r w:rsidRPr="00DC772A">
              <w:rPr>
                <w:rFonts w:ascii="Times New Roman" w:hAnsi="Times New Roman" w:cs="Times New Roman"/>
              </w:rPr>
              <w:t>Просмотр</w:t>
            </w:r>
          </w:p>
          <w:p w:rsidR="00A84321" w:rsidRPr="00DC772A" w:rsidRDefault="00A84321" w:rsidP="00DC772A">
            <w:pPr>
              <w:rPr>
                <w:rFonts w:ascii="Times New Roman" w:hAnsi="Times New Roman" w:cs="Times New Roman"/>
              </w:rPr>
            </w:pPr>
            <w:proofErr w:type="spellStart"/>
            <w:r w:rsidRPr="00DC772A">
              <w:rPr>
                <w:rFonts w:ascii="Times New Roman" w:hAnsi="Times New Roman" w:cs="Times New Roman"/>
              </w:rPr>
              <w:t>мультимедийных</w:t>
            </w:r>
            <w:proofErr w:type="spellEnd"/>
          </w:p>
          <w:p w:rsidR="00A84321" w:rsidRPr="00DC772A" w:rsidRDefault="00A84321" w:rsidP="00DC772A">
            <w:pPr>
              <w:rPr>
                <w:rFonts w:ascii="Times New Roman" w:hAnsi="Times New Roman" w:cs="Times New Roman"/>
              </w:rPr>
            </w:pPr>
            <w:r w:rsidRPr="00DC772A">
              <w:rPr>
                <w:rFonts w:ascii="Times New Roman" w:hAnsi="Times New Roman" w:cs="Times New Roman"/>
              </w:rPr>
              <w:t xml:space="preserve">материалов по </w:t>
            </w:r>
            <w:proofErr w:type="gramStart"/>
            <w:r w:rsidRPr="00DC772A">
              <w:rPr>
                <w:rFonts w:ascii="Times New Roman" w:hAnsi="Times New Roman" w:cs="Times New Roman"/>
              </w:rPr>
              <w:t>правовой</w:t>
            </w:r>
            <w:proofErr w:type="gramEnd"/>
          </w:p>
          <w:p w:rsidR="00A84321" w:rsidRPr="00DC772A" w:rsidRDefault="00A84321" w:rsidP="00DC772A">
            <w:pPr>
              <w:rPr>
                <w:rFonts w:ascii="Times New Roman" w:hAnsi="Times New Roman" w:cs="Times New Roman"/>
              </w:rPr>
            </w:pPr>
            <w:r w:rsidRPr="00DC772A">
              <w:rPr>
                <w:rFonts w:ascii="Times New Roman" w:hAnsi="Times New Roman" w:cs="Times New Roman"/>
              </w:rPr>
              <w:t>тематике</w:t>
            </w:r>
          </w:p>
        </w:tc>
        <w:tc>
          <w:tcPr>
            <w:tcW w:w="1276" w:type="dxa"/>
          </w:tcPr>
          <w:p w:rsidR="00A84321" w:rsidRDefault="00A84321" w:rsidP="00426B8F">
            <w:pPr>
              <w:jc w:val="both"/>
              <w:rPr>
                <w:rFonts w:ascii="Times New Roman" w:hAnsi="Times New Roman" w:cs="Times New Roman"/>
                <w:sz w:val="24"/>
                <w:szCs w:val="24"/>
              </w:rPr>
            </w:pPr>
            <w:r>
              <w:rPr>
                <w:rFonts w:ascii="Times New Roman" w:hAnsi="Times New Roman" w:cs="Times New Roman"/>
                <w:sz w:val="24"/>
                <w:szCs w:val="24"/>
              </w:rPr>
              <w:t>8-11 классы</w:t>
            </w:r>
          </w:p>
        </w:tc>
        <w:tc>
          <w:tcPr>
            <w:tcW w:w="2976" w:type="dxa"/>
          </w:tcPr>
          <w:p w:rsidR="00A84321" w:rsidRDefault="00A84321" w:rsidP="00426B8F">
            <w:pPr>
              <w:jc w:val="both"/>
              <w:rPr>
                <w:rFonts w:ascii="Times New Roman" w:hAnsi="Times New Roman" w:cs="Times New Roman"/>
                <w:sz w:val="24"/>
                <w:szCs w:val="24"/>
              </w:rPr>
            </w:pPr>
            <w:r>
              <w:rPr>
                <w:rFonts w:ascii="Times New Roman" w:hAnsi="Times New Roman" w:cs="Times New Roman"/>
                <w:sz w:val="24"/>
                <w:szCs w:val="24"/>
              </w:rPr>
              <w:t>Правовое воспитание</w:t>
            </w:r>
          </w:p>
        </w:tc>
        <w:tc>
          <w:tcPr>
            <w:tcW w:w="993" w:type="dxa"/>
          </w:tcPr>
          <w:p w:rsidR="00A84321" w:rsidRDefault="00A84321" w:rsidP="00426B8F">
            <w:pPr>
              <w:jc w:val="both"/>
              <w:rPr>
                <w:rFonts w:ascii="Times New Roman" w:hAnsi="Times New Roman" w:cs="Times New Roman"/>
                <w:sz w:val="24"/>
                <w:szCs w:val="24"/>
              </w:rPr>
            </w:pPr>
            <w:r>
              <w:rPr>
                <w:rFonts w:ascii="Times New Roman" w:hAnsi="Times New Roman" w:cs="Times New Roman"/>
                <w:sz w:val="24"/>
                <w:szCs w:val="24"/>
              </w:rPr>
              <w:t>14-18.11.</w:t>
            </w:r>
          </w:p>
          <w:p w:rsidR="00A84321" w:rsidRDefault="00A84321" w:rsidP="00426B8F">
            <w:pPr>
              <w:jc w:val="both"/>
              <w:rPr>
                <w:rFonts w:ascii="Times New Roman" w:hAnsi="Times New Roman" w:cs="Times New Roman"/>
                <w:sz w:val="24"/>
                <w:szCs w:val="24"/>
              </w:rPr>
            </w:pPr>
            <w:r>
              <w:rPr>
                <w:rFonts w:ascii="Times New Roman" w:hAnsi="Times New Roman" w:cs="Times New Roman"/>
                <w:sz w:val="24"/>
                <w:szCs w:val="24"/>
              </w:rPr>
              <w:t>2022</w:t>
            </w:r>
            <w:r w:rsidR="0003496E">
              <w:rPr>
                <w:rFonts w:ascii="Times New Roman" w:hAnsi="Times New Roman" w:cs="Times New Roman"/>
                <w:sz w:val="24"/>
                <w:szCs w:val="24"/>
              </w:rPr>
              <w:t>г</w:t>
            </w:r>
          </w:p>
        </w:tc>
        <w:tc>
          <w:tcPr>
            <w:tcW w:w="1701" w:type="dxa"/>
          </w:tcPr>
          <w:p w:rsidR="00A84321" w:rsidRDefault="00A84321" w:rsidP="00426B8F">
            <w:pPr>
              <w:jc w:val="both"/>
              <w:rPr>
                <w:rFonts w:ascii="Times New Roman" w:hAnsi="Times New Roman" w:cs="Times New Roman"/>
                <w:sz w:val="24"/>
                <w:szCs w:val="24"/>
              </w:rPr>
            </w:pPr>
            <w:r>
              <w:rPr>
                <w:rFonts w:ascii="Times New Roman" w:hAnsi="Times New Roman" w:cs="Times New Roman"/>
                <w:sz w:val="24"/>
                <w:szCs w:val="24"/>
              </w:rPr>
              <w:t>Педагог-организатор ОБЖ</w:t>
            </w:r>
          </w:p>
        </w:tc>
      </w:tr>
      <w:tr w:rsidR="00A84321" w:rsidRPr="00426B8F" w:rsidTr="00C57C1D">
        <w:tc>
          <w:tcPr>
            <w:tcW w:w="3403" w:type="dxa"/>
          </w:tcPr>
          <w:p w:rsidR="00A84321" w:rsidRPr="00DC772A" w:rsidRDefault="00A84321" w:rsidP="00DC772A">
            <w:pPr>
              <w:shd w:val="clear" w:color="auto" w:fill="FFFFFF"/>
              <w:rPr>
                <w:rFonts w:ascii="Times New Roman" w:eastAsia="Times New Roman" w:hAnsi="Times New Roman" w:cs="Times New Roman"/>
                <w:color w:val="262633"/>
                <w:sz w:val="24"/>
                <w:szCs w:val="24"/>
                <w:lang w:eastAsia="ru-RU"/>
              </w:rPr>
            </w:pPr>
            <w:r w:rsidRPr="00DC772A">
              <w:rPr>
                <w:rFonts w:ascii="Times New Roman" w:eastAsia="Times New Roman" w:hAnsi="Times New Roman" w:cs="Times New Roman"/>
                <w:color w:val="262633"/>
                <w:sz w:val="24"/>
                <w:szCs w:val="24"/>
                <w:lang w:eastAsia="ru-RU"/>
              </w:rPr>
              <w:t>Книжно - иллюстративная</w:t>
            </w:r>
          </w:p>
          <w:p w:rsidR="00A84321" w:rsidRPr="00DC772A" w:rsidRDefault="00A84321" w:rsidP="00DC772A">
            <w:pPr>
              <w:shd w:val="clear" w:color="auto" w:fill="FFFFFF"/>
              <w:rPr>
                <w:rFonts w:ascii="Times New Roman" w:eastAsia="Times New Roman" w:hAnsi="Times New Roman" w:cs="Times New Roman"/>
                <w:color w:val="262633"/>
                <w:sz w:val="24"/>
                <w:szCs w:val="24"/>
                <w:lang w:eastAsia="ru-RU"/>
              </w:rPr>
            </w:pPr>
            <w:r w:rsidRPr="00DC772A">
              <w:rPr>
                <w:rFonts w:ascii="Times New Roman" w:eastAsia="Times New Roman" w:hAnsi="Times New Roman" w:cs="Times New Roman"/>
                <w:color w:val="262633"/>
                <w:sz w:val="24"/>
                <w:szCs w:val="24"/>
                <w:lang w:eastAsia="ru-RU"/>
              </w:rPr>
              <w:t>выставка «Имею право на</w:t>
            </w:r>
            <w:r>
              <w:rPr>
                <w:rFonts w:ascii="Times New Roman" w:eastAsia="Times New Roman" w:hAnsi="Times New Roman" w:cs="Times New Roman"/>
                <w:color w:val="262633"/>
                <w:sz w:val="24"/>
                <w:szCs w:val="24"/>
                <w:lang w:eastAsia="ru-RU"/>
              </w:rPr>
              <w:t xml:space="preserve"> </w:t>
            </w:r>
            <w:r w:rsidRPr="00DC772A">
              <w:rPr>
                <w:rFonts w:ascii="Times New Roman" w:eastAsia="Times New Roman" w:hAnsi="Times New Roman" w:cs="Times New Roman"/>
                <w:color w:val="262633"/>
                <w:sz w:val="24"/>
                <w:szCs w:val="24"/>
                <w:lang w:eastAsia="ru-RU"/>
              </w:rPr>
              <w:t>права»</w:t>
            </w:r>
          </w:p>
          <w:p w:rsidR="00A84321" w:rsidRPr="00DC772A" w:rsidRDefault="00A84321" w:rsidP="00DC772A">
            <w:pPr>
              <w:rPr>
                <w:rFonts w:ascii="Times New Roman" w:hAnsi="Times New Roman" w:cs="Times New Roman"/>
                <w:sz w:val="24"/>
                <w:szCs w:val="24"/>
              </w:rPr>
            </w:pPr>
          </w:p>
        </w:tc>
        <w:tc>
          <w:tcPr>
            <w:tcW w:w="1276" w:type="dxa"/>
          </w:tcPr>
          <w:p w:rsidR="00A84321" w:rsidRPr="00DC772A" w:rsidRDefault="00A84321" w:rsidP="00426B8F">
            <w:pPr>
              <w:jc w:val="both"/>
              <w:rPr>
                <w:rFonts w:ascii="Times New Roman" w:hAnsi="Times New Roman" w:cs="Times New Roman"/>
                <w:sz w:val="24"/>
                <w:szCs w:val="24"/>
              </w:rPr>
            </w:pPr>
          </w:p>
        </w:tc>
        <w:tc>
          <w:tcPr>
            <w:tcW w:w="2976" w:type="dxa"/>
          </w:tcPr>
          <w:p w:rsidR="00A84321" w:rsidRPr="00DC772A" w:rsidRDefault="00A84321" w:rsidP="00DC772A">
            <w:pPr>
              <w:shd w:val="clear" w:color="auto" w:fill="FFFFFF"/>
              <w:rPr>
                <w:rFonts w:ascii="Times New Roman" w:eastAsia="Times New Roman" w:hAnsi="Times New Roman" w:cs="Times New Roman"/>
                <w:color w:val="262633"/>
                <w:sz w:val="24"/>
                <w:szCs w:val="24"/>
                <w:lang w:eastAsia="ru-RU"/>
              </w:rPr>
            </w:pPr>
            <w:r w:rsidRPr="00DC772A">
              <w:rPr>
                <w:rFonts w:ascii="Times New Roman" w:eastAsia="Times New Roman" w:hAnsi="Times New Roman" w:cs="Times New Roman"/>
                <w:color w:val="262633"/>
                <w:sz w:val="24"/>
                <w:szCs w:val="24"/>
                <w:lang w:eastAsia="ru-RU"/>
              </w:rPr>
              <w:t>Права детей раскроют</w:t>
            </w:r>
          </w:p>
          <w:p w:rsidR="00A84321" w:rsidRPr="00DC772A" w:rsidRDefault="00A84321" w:rsidP="00DC772A">
            <w:pPr>
              <w:shd w:val="clear" w:color="auto" w:fill="FFFFFF"/>
              <w:rPr>
                <w:rFonts w:ascii="Times New Roman" w:eastAsia="Times New Roman" w:hAnsi="Times New Roman" w:cs="Times New Roman"/>
                <w:color w:val="262633"/>
                <w:sz w:val="24"/>
                <w:szCs w:val="24"/>
                <w:lang w:eastAsia="ru-RU"/>
              </w:rPr>
            </w:pPr>
            <w:r w:rsidRPr="00DC772A">
              <w:rPr>
                <w:rFonts w:ascii="Times New Roman" w:eastAsia="Times New Roman" w:hAnsi="Times New Roman" w:cs="Times New Roman"/>
                <w:color w:val="262633"/>
                <w:sz w:val="24"/>
                <w:szCs w:val="24"/>
                <w:lang w:eastAsia="ru-RU"/>
              </w:rPr>
              <w:t>книги из серий «Детям о</w:t>
            </w:r>
          </w:p>
          <w:p w:rsidR="00A84321" w:rsidRPr="00DC772A" w:rsidRDefault="00A84321" w:rsidP="00DC772A">
            <w:pPr>
              <w:shd w:val="clear" w:color="auto" w:fill="FFFFFF"/>
              <w:rPr>
                <w:rFonts w:ascii="Times New Roman" w:eastAsia="Times New Roman" w:hAnsi="Times New Roman" w:cs="Times New Roman"/>
                <w:color w:val="262633"/>
                <w:sz w:val="24"/>
                <w:szCs w:val="24"/>
                <w:lang w:eastAsia="ru-RU"/>
              </w:rPr>
            </w:pPr>
            <w:proofErr w:type="gramStart"/>
            <w:r w:rsidRPr="00DC772A">
              <w:rPr>
                <w:rFonts w:ascii="Times New Roman" w:eastAsia="Times New Roman" w:hAnsi="Times New Roman" w:cs="Times New Roman"/>
                <w:color w:val="262633"/>
                <w:sz w:val="24"/>
                <w:szCs w:val="24"/>
                <w:lang w:eastAsia="ru-RU"/>
              </w:rPr>
              <w:t>праве</w:t>
            </w:r>
            <w:proofErr w:type="gramEnd"/>
            <w:r w:rsidRPr="00DC772A">
              <w:rPr>
                <w:rFonts w:ascii="Times New Roman" w:eastAsia="Times New Roman" w:hAnsi="Times New Roman" w:cs="Times New Roman"/>
                <w:color w:val="262633"/>
                <w:sz w:val="24"/>
                <w:szCs w:val="24"/>
                <w:lang w:eastAsia="ru-RU"/>
              </w:rPr>
              <w:t>»,</w:t>
            </w:r>
            <w:r>
              <w:rPr>
                <w:rFonts w:ascii="Times New Roman" w:eastAsia="Times New Roman" w:hAnsi="Times New Roman" w:cs="Times New Roman"/>
                <w:color w:val="262633"/>
                <w:sz w:val="24"/>
                <w:szCs w:val="24"/>
                <w:lang w:eastAsia="ru-RU"/>
              </w:rPr>
              <w:t xml:space="preserve"> </w:t>
            </w:r>
            <w:r w:rsidRPr="00DC772A">
              <w:rPr>
                <w:rFonts w:ascii="Times New Roman" w:eastAsia="Times New Roman" w:hAnsi="Times New Roman" w:cs="Times New Roman"/>
                <w:color w:val="262633"/>
                <w:sz w:val="24"/>
                <w:szCs w:val="24"/>
                <w:lang w:eastAsia="ru-RU"/>
              </w:rPr>
              <w:t>«Гражданин</w:t>
            </w:r>
            <w:r>
              <w:rPr>
                <w:rFonts w:ascii="Times New Roman" w:eastAsia="Times New Roman" w:hAnsi="Times New Roman" w:cs="Times New Roman"/>
                <w:color w:val="262633"/>
                <w:sz w:val="24"/>
                <w:szCs w:val="24"/>
                <w:lang w:eastAsia="ru-RU"/>
              </w:rPr>
              <w:t xml:space="preserve"> </w:t>
            </w:r>
            <w:r w:rsidRPr="00DC772A">
              <w:rPr>
                <w:rFonts w:ascii="Times New Roman" w:eastAsia="Times New Roman" w:hAnsi="Times New Roman" w:cs="Times New Roman"/>
                <w:color w:val="262633"/>
                <w:sz w:val="24"/>
                <w:szCs w:val="24"/>
                <w:lang w:eastAsia="ru-RU"/>
              </w:rPr>
              <w:t>мира»,</w:t>
            </w:r>
          </w:p>
          <w:p w:rsidR="00A84321" w:rsidRPr="00C57C1D" w:rsidRDefault="00A84321" w:rsidP="00C57C1D">
            <w:pPr>
              <w:shd w:val="clear" w:color="auto" w:fill="FFFFFF"/>
              <w:rPr>
                <w:rFonts w:ascii="Times New Roman" w:eastAsia="Times New Roman" w:hAnsi="Times New Roman" w:cs="Times New Roman"/>
                <w:color w:val="262633"/>
                <w:sz w:val="24"/>
                <w:szCs w:val="24"/>
                <w:lang w:eastAsia="ru-RU"/>
              </w:rPr>
            </w:pPr>
            <w:r w:rsidRPr="00DC772A">
              <w:rPr>
                <w:rFonts w:ascii="Times New Roman" w:eastAsia="Times New Roman" w:hAnsi="Times New Roman" w:cs="Times New Roman"/>
                <w:color w:val="262633"/>
                <w:sz w:val="24"/>
                <w:szCs w:val="24"/>
                <w:lang w:eastAsia="ru-RU"/>
              </w:rPr>
              <w:t>«Всеобщая</w:t>
            </w:r>
            <w:r>
              <w:rPr>
                <w:rFonts w:ascii="Times New Roman" w:eastAsia="Times New Roman" w:hAnsi="Times New Roman" w:cs="Times New Roman"/>
                <w:color w:val="262633"/>
                <w:sz w:val="24"/>
                <w:szCs w:val="24"/>
                <w:lang w:eastAsia="ru-RU"/>
              </w:rPr>
              <w:t xml:space="preserve"> </w:t>
            </w:r>
            <w:r w:rsidRPr="00DC772A">
              <w:rPr>
                <w:rFonts w:ascii="Times New Roman" w:eastAsia="Times New Roman" w:hAnsi="Times New Roman" w:cs="Times New Roman"/>
                <w:color w:val="262633"/>
                <w:sz w:val="24"/>
                <w:szCs w:val="24"/>
                <w:lang w:eastAsia="ru-RU"/>
              </w:rPr>
              <w:t>декларация прав ребенка</w:t>
            </w:r>
            <w:r>
              <w:rPr>
                <w:rFonts w:ascii="Times New Roman" w:eastAsia="Times New Roman" w:hAnsi="Times New Roman" w:cs="Times New Roman"/>
                <w:color w:val="262633"/>
                <w:sz w:val="24"/>
                <w:szCs w:val="24"/>
                <w:lang w:eastAsia="ru-RU"/>
              </w:rPr>
              <w:t xml:space="preserve"> </w:t>
            </w:r>
            <w:r w:rsidRPr="00DC772A">
              <w:rPr>
                <w:rFonts w:ascii="Times New Roman" w:eastAsia="Times New Roman" w:hAnsi="Times New Roman" w:cs="Times New Roman"/>
                <w:color w:val="262633"/>
                <w:sz w:val="24"/>
                <w:szCs w:val="24"/>
                <w:lang w:eastAsia="ru-RU"/>
              </w:rPr>
              <w:t>в картинках»</w:t>
            </w:r>
          </w:p>
        </w:tc>
        <w:tc>
          <w:tcPr>
            <w:tcW w:w="993" w:type="dxa"/>
          </w:tcPr>
          <w:p w:rsidR="00A84321" w:rsidRDefault="00A84321" w:rsidP="00426B8F">
            <w:pPr>
              <w:jc w:val="both"/>
              <w:rPr>
                <w:rFonts w:ascii="Times New Roman" w:hAnsi="Times New Roman" w:cs="Times New Roman"/>
                <w:sz w:val="24"/>
                <w:szCs w:val="24"/>
              </w:rPr>
            </w:pPr>
            <w:r>
              <w:rPr>
                <w:rFonts w:ascii="Times New Roman" w:hAnsi="Times New Roman" w:cs="Times New Roman"/>
                <w:sz w:val="24"/>
                <w:szCs w:val="24"/>
              </w:rPr>
              <w:t>14.11-18.2022г</w:t>
            </w:r>
          </w:p>
        </w:tc>
        <w:tc>
          <w:tcPr>
            <w:tcW w:w="1701" w:type="dxa"/>
          </w:tcPr>
          <w:p w:rsidR="00A84321" w:rsidRDefault="00A84321" w:rsidP="00426B8F">
            <w:pPr>
              <w:jc w:val="both"/>
              <w:rPr>
                <w:rFonts w:ascii="Times New Roman" w:hAnsi="Times New Roman" w:cs="Times New Roman"/>
                <w:sz w:val="24"/>
                <w:szCs w:val="24"/>
              </w:rPr>
            </w:pPr>
            <w:r>
              <w:rPr>
                <w:rFonts w:ascii="Times New Roman" w:hAnsi="Times New Roman" w:cs="Times New Roman"/>
                <w:sz w:val="24"/>
                <w:szCs w:val="24"/>
              </w:rPr>
              <w:t>Школьный библиотекарь</w:t>
            </w:r>
          </w:p>
        </w:tc>
      </w:tr>
      <w:tr w:rsidR="00A84321" w:rsidRPr="00426B8F" w:rsidTr="00C57C1D">
        <w:tc>
          <w:tcPr>
            <w:tcW w:w="3403" w:type="dxa"/>
          </w:tcPr>
          <w:p w:rsidR="00A84321" w:rsidRPr="00426B8F" w:rsidRDefault="00A84321" w:rsidP="00426B8F">
            <w:pPr>
              <w:jc w:val="both"/>
              <w:rPr>
                <w:rFonts w:ascii="Times New Roman" w:hAnsi="Times New Roman" w:cs="Times New Roman"/>
                <w:sz w:val="24"/>
                <w:szCs w:val="24"/>
              </w:rPr>
            </w:pPr>
            <w:r w:rsidRPr="00A84321">
              <w:rPr>
                <w:rFonts w:ascii="Times New Roman" w:hAnsi="Times New Roman" w:cs="Times New Roman"/>
                <w:sz w:val="24"/>
                <w:szCs w:val="24"/>
              </w:rPr>
              <w:t>Занятие с элементами тренинга по правовому воспитанию «</w:t>
            </w:r>
            <w:hyperlink r:id="rId8" w:tooltip="Мы, наши права и наши обязанности" w:history="1">
              <w:r w:rsidRPr="00A84321">
                <w:rPr>
                  <w:rStyle w:val="a3"/>
                  <w:rFonts w:ascii="Times New Roman" w:hAnsi="Times New Roman" w:cs="Times New Roman"/>
                  <w:color w:val="auto"/>
                  <w:sz w:val="24"/>
                  <w:szCs w:val="24"/>
                  <w:u w:val="none"/>
                </w:rPr>
                <w:t>Мы, наши права и наши обязанности</w:t>
              </w:r>
            </w:hyperlink>
            <w:r w:rsidRPr="00A84321">
              <w:rPr>
                <w:rFonts w:ascii="Times New Roman" w:hAnsi="Times New Roman" w:cs="Times New Roman"/>
                <w:sz w:val="24"/>
                <w:szCs w:val="24"/>
              </w:rPr>
              <w:t xml:space="preserve">» </w:t>
            </w:r>
          </w:p>
        </w:tc>
        <w:tc>
          <w:tcPr>
            <w:tcW w:w="1276" w:type="dxa"/>
          </w:tcPr>
          <w:p w:rsidR="00A84321" w:rsidRPr="00426B8F" w:rsidRDefault="00A84321" w:rsidP="00426B8F">
            <w:pPr>
              <w:jc w:val="both"/>
              <w:rPr>
                <w:rFonts w:ascii="Times New Roman" w:hAnsi="Times New Roman" w:cs="Times New Roman"/>
                <w:sz w:val="24"/>
                <w:szCs w:val="24"/>
              </w:rPr>
            </w:pPr>
            <w:r>
              <w:rPr>
                <w:rFonts w:ascii="Times New Roman" w:hAnsi="Times New Roman" w:cs="Times New Roman"/>
                <w:sz w:val="24"/>
                <w:szCs w:val="24"/>
              </w:rPr>
              <w:t>6 классы</w:t>
            </w:r>
          </w:p>
        </w:tc>
        <w:tc>
          <w:tcPr>
            <w:tcW w:w="2976" w:type="dxa"/>
          </w:tcPr>
          <w:p w:rsidR="00A84321" w:rsidRPr="00426B8F" w:rsidRDefault="00A84321" w:rsidP="00426B8F">
            <w:pPr>
              <w:jc w:val="both"/>
              <w:rPr>
                <w:rFonts w:ascii="Times New Roman" w:hAnsi="Times New Roman" w:cs="Times New Roman"/>
                <w:sz w:val="24"/>
                <w:szCs w:val="24"/>
              </w:rPr>
            </w:pPr>
            <w:r w:rsidRPr="00426B8F">
              <w:rPr>
                <w:rFonts w:ascii="Times New Roman" w:hAnsi="Times New Roman" w:cs="Times New Roman"/>
                <w:sz w:val="24"/>
                <w:szCs w:val="24"/>
              </w:rPr>
              <w:t>Психологический тренинг</w:t>
            </w:r>
          </w:p>
        </w:tc>
        <w:tc>
          <w:tcPr>
            <w:tcW w:w="993" w:type="dxa"/>
          </w:tcPr>
          <w:p w:rsidR="0003496E" w:rsidRDefault="00A84321" w:rsidP="00426B8F">
            <w:pPr>
              <w:jc w:val="both"/>
              <w:rPr>
                <w:rFonts w:ascii="Times New Roman" w:hAnsi="Times New Roman" w:cs="Times New Roman"/>
                <w:sz w:val="24"/>
                <w:szCs w:val="24"/>
              </w:rPr>
            </w:pPr>
            <w:r>
              <w:rPr>
                <w:rFonts w:ascii="Times New Roman" w:hAnsi="Times New Roman" w:cs="Times New Roman"/>
                <w:sz w:val="24"/>
                <w:szCs w:val="24"/>
              </w:rPr>
              <w:t>18.11.</w:t>
            </w:r>
          </w:p>
          <w:p w:rsidR="00A84321" w:rsidRPr="00426B8F" w:rsidRDefault="00A84321" w:rsidP="00426B8F">
            <w:pPr>
              <w:jc w:val="both"/>
              <w:rPr>
                <w:rFonts w:ascii="Times New Roman" w:hAnsi="Times New Roman" w:cs="Times New Roman"/>
                <w:sz w:val="24"/>
                <w:szCs w:val="24"/>
              </w:rPr>
            </w:pPr>
            <w:r>
              <w:rPr>
                <w:rFonts w:ascii="Times New Roman" w:hAnsi="Times New Roman" w:cs="Times New Roman"/>
                <w:sz w:val="24"/>
                <w:szCs w:val="24"/>
              </w:rPr>
              <w:t>2022г</w:t>
            </w:r>
          </w:p>
        </w:tc>
        <w:tc>
          <w:tcPr>
            <w:tcW w:w="1701" w:type="dxa"/>
          </w:tcPr>
          <w:p w:rsidR="00A84321" w:rsidRPr="00426B8F" w:rsidRDefault="00A84321" w:rsidP="00426B8F">
            <w:pPr>
              <w:jc w:val="both"/>
              <w:rPr>
                <w:rFonts w:ascii="Times New Roman" w:hAnsi="Times New Roman" w:cs="Times New Roman"/>
                <w:sz w:val="24"/>
                <w:szCs w:val="24"/>
              </w:rPr>
            </w:pPr>
            <w:r>
              <w:rPr>
                <w:rFonts w:ascii="Times New Roman" w:hAnsi="Times New Roman" w:cs="Times New Roman"/>
                <w:sz w:val="24"/>
                <w:szCs w:val="24"/>
              </w:rPr>
              <w:t>Педагог-психолог</w:t>
            </w:r>
          </w:p>
        </w:tc>
      </w:tr>
      <w:tr w:rsidR="00A84321" w:rsidRPr="00426B8F" w:rsidTr="00C57C1D">
        <w:tc>
          <w:tcPr>
            <w:tcW w:w="3403" w:type="dxa"/>
          </w:tcPr>
          <w:p w:rsidR="00A84321" w:rsidRPr="00426B8F" w:rsidRDefault="00A84321" w:rsidP="00426B8F">
            <w:pPr>
              <w:jc w:val="both"/>
              <w:rPr>
                <w:rFonts w:ascii="Times New Roman" w:hAnsi="Times New Roman" w:cs="Times New Roman"/>
                <w:sz w:val="24"/>
                <w:szCs w:val="24"/>
              </w:rPr>
            </w:pPr>
            <w:r w:rsidRPr="00426B8F">
              <w:rPr>
                <w:rFonts w:ascii="Times New Roman" w:hAnsi="Times New Roman" w:cs="Times New Roman"/>
                <w:sz w:val="24"/>
                <w:szCs w:val="24"/>
              </w:rPr>
              <w:t>Организация правового консультирования для опекаемых  детей, обучающихся из социально-неблагополучных семей, обучающихся группы риска.</w:t>
            </w:r>
          </w:p>
        </w:tc>
        <w:tc>
          <w:tcPr>
            <w:tcW w:w="1276" w:type="dxa"/>
          </w:tcPr>
          <w:p w:rsidR="00A84321" w:rsidRDefault="00A84321" w:rsidP="00426B8F">
            <w:pPr>
              <w:jc w:val="both"/>
              <w:rPr>
                <w:rFonts w:ascii="Times New Roman" w:hAnsi="Times New Roman" w:cs="Times New Roman"/>
                <w:sz w:val="24"/>
                <w:szCs w:val="24"/>
              </w:rPr>
            </w:pPr>
            <w:r>
              <w:rPr>
                <w:rFonts w:ascii="Times New Roman" w:hAnsi="Times New Roman" w:cs="Times New Roman"/>
                <w:sz w:val="24"/>
                <w:szCs w:val="24"/>
              </w:rPr>
              <w:t>5-11</w:t>
            </w:r>
          </w:p>
          <w:p w:rsidR="00A84321" w:rsidRPr="00426B8F" w:rsidRDefault="00A84321" w:rsidP="00426B8F">
            <w:pPr>
              <w:jc w:val="both"/>
              <w:rPr>
                <w:rFonts w:ascii="Times New Roman" w:hAnsi="Times New Roman" w:cs="Times New Roman"/>
                <w:sz w:val="24"/>
                <w:szCs w:val="24"/>
              </w:rPr>
            </w:pPr>
            <w:r>
              <w:rPr>
                <w:rFonts w:ascii="Times New Roman" w:hAnsi="Times New Roman" w:cs="Times New Roman"/>
                <w:sz w:val="24"/>
                <w:szCs w:val="24"/>
              </w:rPr>
              <w:t>классы</w:t>
            </w:r>
            <w:r w:rsidRPr="00426B8F">
              <w:rPr>
                <w:rFonts w:ascii="Times New Roman" w:hAnsi="Times New Roman" w:cs="Times New Roman"/>
                <w:sz w:val="24"/>
                <w:szCs w:val="24"/>
              </w:rPr>
              <w:t> </w:t>
            </w:r>
          </w:p>
        </w:tc>
        <w:tc>
          <w:tcPr>
            <w:tcW w:w="2976" w:type="dxa"/>
          </w:tcPr>
          <w:p w:rsidR="00A84321" w:rsidRPr="00426B8F" w:rsidRDefault="00A84321" w:rsidP="00426B8F">
            <w:pPr>
              <w:jc w:val="both"/>
              <w:rPr>
                <w:rFonts w:ascii="Times New Roman" w:hAnsi="Times New Roman" w:cs="Times New Roman"/>
                <w:sz w:val="24"/>
                <w:szCs w:val="24"/>
              </w:rPr>
            </w:pPr>
            <w:r w:rsidRPr="00426B8F">
              <w:rPr>
                <w:rFonts w:ascii="Times New Roman" w:hAnsi="Times New Roman" w:cs="Times New Roman"/>
                <w:sz w:val="24"/>
                <w:szCs w:val="24"/>
              </w:rPr>
              <w:t>Разъяснение прав опекаемых детей, детей из социально-неблагополучных семей, детей группы риска, мер по их поддержке и защите.</w:t>
            </w:r>
          </w:p>
        </w:tc>
        <w:tc>
          <w:tcPr>
            <w:tcW w:w="993" w:type="dxa"/>
          </w:tcPr>
          <w:p w:rsidR="00A84321" w:rsidRPr="00426B8F" w:rsidRDefault="00A84321" w:rsidP="00426B8F">
            <w:pPr>
              <w:jc w:val="both"/>
              <w:rPr>
                <w:rFonts w:ascii="Times New Roman" w:hAnsi="Times New Roman" w:cs="Times New Roman"/>
                <w:sz w:val="24"/>
                <w:szCs w:val="24"/>
              </w:rPr>
            </w:pPr>
            <w:r>
              <w:rPr>
                <w:rFonts w:ascii="Times New Roman" w:hAnsi="Times New Roman" w:cs="Times New Roman"/>
                <w:sz w:val="24"/>
                <w:szCs w:val="24"/>
              </w:rPr>
              <w:t>14-18 11.2022г</w:t>
            </w:r>
          </w:p>
        </w:tc>
        <w:tc>
          <w:tcPr>
            <w:tcW w:w="1701" w:type="dxa"/>
          </w:tcPr>
          <w:p w:rsidR="00A84321" w:rsidRPr="00426B8F" w:rsidRDefault="00A84321" w:rsidP="00426B8F">
            <w:pPr>
              <w:jc w:val="both"/>
              <w:rPr>
                <w:rFonts w:ascii="Times New Roman" w:hAnsi="Times New Roman" w:cs="Times New Roman"/>
                <w:sz w:val="24"/>
                <w:szCs w:val="24"/>
              </w:rPr>
            </w:pPr>
            <w:r>
              <w:rPr>
                <w:rFonts w:ascii="Times New Roman" w:hAnsi="Times New Roman" w:cs="Times New Roman"/>
                <w:sz w:val="24"/>
                <w:szCs w:val="24"/>
              </w:rPr>
              <w:t>Социальный педагог</w:t>
            </w:r>
          </w:p>
        </w:tc>
      </w:tr>
    </w:tbl>
    <w:p w:rsidR="00D90088" w:rsidRPr="00426B8F" w:rsidRDefault="00D90088" w:rsidP="00426B8F">
      <w:pPr>
        <w:spacing w:after="0" w:line="240" w:lineRule="auto"/>
        <w:jc w:val="both"/>
        <w:rPr>
          <w:rFonts w:ascii="Times New Roman" w:hAnsi="Times New Roman" w:cs="Times New Roman"/>
          <w:sz w:val="24"/>
          <w:szCs w:val="24"/>
        </w:rPr>
      </w:pPr>
    </w:p>
    <w:sectPr w:rsidR="00D90088" w:rsidRPr="00426B8F" w:rsidSect="00426B8F">
      <w:pgSz w:w="11906" w:h="16838"/>
      <w:pgMar w:top="426"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08"/>
  <w:characterSpacingControl w:val="doNotCompress"/>
  <w:compat/>
  <w:rsids>
    <w:rsidRoot w:val="00D90088"/>
    <w:rsid w:val="0003496E"/>
    <w:rsid w:val="00426B8F"/>
    <w:rsid w:val="004E0BAF"/>
    <w:rsid w:val="00554D39"/>
    <w:rsid w:val="00A84321"/>
    <w:rsid w:val="00B83318"/>
    <w:rsid w:val="00C57C1D"/>
    <w:rsid w:val="00D8394A"/>
    <w:rsid w:val="00D90088"/>
    <w:rsid w:val="00DC772A"/>
    <w:rsid w:val="00EB723E"/>
    <w:rsid w:val="00EE28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B8F"/>
  </w:style>
  <w:style w:type="paragraph" w:styleId="1">
    <w:name w:val="heading 1"/>
    <w:basedOn w:val="a"/>
    <w:link w:val="10"/>
    <w:uiPriority w:val="9"/>
    <w:qFormat/>
    <w:rsid w:val="00B833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90088"/>
    <w:rPr>
      <w:color w:val="0000FF"/>
      <w:u w:val="single"/>
    </w:rPr>
  </w:style>
  <w:style w:type="paragraph" w:styleId="a4">
    <w:name w:val="Normal (Web)"/>
    <w:basedOn w:val="a"/>
    <w:uiPriority w:val="99"/>
    <w:unhideWhenUsed/>
    <w:rsid w:val="00D900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90088"/>
    <w:rPr>
      <w:b/>
      <w:bCs/>
    </w:rPr>
  </w:style>
  <w:style w:type="character" w:customStyle="1" w:styleId="10">
    <w:name w:val="Заголовок 1 Знак"/>
    <w:basedOn w:val="a0"/>
    <w:link w:val="1"/>
    <w:uiPriority w:val="9"/>
    <w:rsid w:val="00B83318"/>
    <w:rPr>
      <w:rFonts w:ascii="Times New Roman" w:eastAsia="Times New Roman" w:hAnsi="Times New Roman" w:cs="Times New Roman"/>
      <w:b/>
      <w:bCs/>
      <w:kern w:val="36"/>
      <w:sz w:val="48"/>
      <w:szCs w:val="48"/>
      <w:lang w:eastAsia="ru-RU"/>
    </w:rPr>
  </w:style>
  <w:style w:type="table" w:styleId="a6">
    <w:name w:val="Table Grid"/>
    <w:basedOn w:val="a1"/>
    <w:uiPriority w:val="59"/>
    <w:rsid w:val="00EE28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2670859">
      <w:bodyDiv w:val="1"/>
      <w:marLeft w:val="0"/>
      <w:marRight w:val="0"/>
      <w:marTop w:val="0"/>
      <w:marBottom w:val="0"/>
      <w:divBdr>
        <w:top w:val="none" w:sz="0" w:space="0" w:color="auto"/>
        <w:left w:val="none" w:sz="0" w:space="0" w:color="auto"/>
        <w:bottom w:val="none" w:sz="0" w:space="0" w:color="auto"/>
        <w:right w:val="none" w:sz="0" w:space="0" w:color="auto"/>
      </w:divBdr>
    </w:div>
    <w:div w:id="418599805">
      <w:bodyDiv w:val="1"/>
      <w:marLeft w:val="0"/>
      <w:marRight w:val="0"/>
      <w:marTop w:val="0"/>
      <w:marBottom w:val="0"/>
      <w:divBdr>
        <w:top w:val="none" w:sz="0" w:space="0" w:color="auto"/>
        <w:left w:val="none" w:sz="0" w:space="0" w:color="auto"/>
        <w:bottom w:val="none" w:sz="0" w:space="0" w:color="auto"/>
        <w:right w:val="none" w:sz="0" w:space="0" w:color="auto"/>
      </w:divBdr>
    </w:div>
    <w:div w:id="565606120">
      <w:bodyDiv w:val="1"/>
      <w:marLeft w:val="0"/>
      <w:marRight w:val="0"/>
      <w:marTop w:val="0"/>
      <w:marBottom w:val="0"/>
      <w:divBdr>
        <w:top w:val="none" w:sz="0" w:space="0" w:color="auto"/>
        <w:left w:val="none" w:sz="0" w:space="0" w:color="auto"/>
        <w:bottom w:val="none" w:sz="0" w:space="0" w:color="auto"/>
        <w:right w:val="none" w:sz="0" w:space="0" w:color="auto"/>
      </w:divBdr>
    </w:div>
    <w:div w:id="756907254">
      <w:bodyDiv w:val="1"/>
      <w:marLeft w:val="0"/>
      <w:marRight w:val="0"/>
      <w:marTop w:val="0"/>
      <w:marBottom w:val="0"/>
      <w:divBdr>
        <w:top w:val="none" w:sz="0" w:space="0" w:color="auto"/>
        <w:left w:val="none" w:sz="0" w:space="0" w:color="auto"/>
        <w:bottom w:val="none" w:sz="0" w:space="0" w:color="auto"/>
        <w:right w:val="none" w:sz="0" w:space="0" w:color="auto"/>
      </w:divBdr>
    </w:div>
    <w:div w:id="990985545">
      <w:bodyDiv w:val="1"/>
      <w:marLeft w:val="0"/>
      <w:marRight w:val="0"/>
      <w:marTop w:val="0"/>
      <w:marBottom w:val="0"/>
      <w:divBdr>
        <w:top w:val="none" w:sz="0" w:space="0" w:color="auto"/>
        <w:left w:val="none" w:sz="0" w:space="0" w:color="auto"/>
        <w:bottom w:val="none" w:sz="0" w:space="0" w:color="auto"/>
        <w:right w:val="none" w:sz="0" w:space="0" w:color="auto"/>
      </w:divBdr>
    </w:div>
    <w:div w:id="1110517279">
      <w:bodyDiv w:val="1"/>
      <w:marLeft w:val="0"/>
      <w:marRight w:val="0"/>
      <w:marTop w:val="0"/>
      <w:marBottom w:val="0"/>
      <w:divBdr>
        <w:top w:val="none" w:sz="0" w:space="0" w:color="auto"/>
        <w:left w:val="none" w:sz="0" w:space="0" w:color="auto"/>
        <w:bottom w:val="none" w:sz="0" w:space="0" w:color="auto"/>
        <w:right w:val="none" w:sz="0" w:space="0" w:color="auto"/>
      </w:divBdr>
    </w:div>
    <w:div w:id="1360860560">
      <w:bodyDiv w:val="1"/>
      <w:marLeft w:val="0"/>
      <w:marRight w:val="0"/>
      <w:marTop w:val="0"/>
      <w:marBottom w:val="0"/>
      <w:divBdr>
        <w:top w:val="none" w:sz="0" w:space="0" w:color="auto"/>
        <w:left w:val="none" w:sz="0" w:space="0" w:color="auto"/>
        <w:bottom w:val="none" w:sz="0" w:space="0" w:color="auto"/>
        <w:right w:val="none" w:sz="0" w:space="0" w:color="auto"/>
      </w:divBdr>
    </w:div>
    <w:div w:id="1695813554">
      <w:bodyDiv w:val="1"/>
      <w:marLeft w:val="0"/>
      <w:marRight w:val="0"/>
      <w:marTop w:val="0"/>
      <w:marBottom w:val="0"/>
      <w:divBdr>
        <w:top w:val="none" w:sz="0" w:space="0" w:color="auto"/>
        <w:left w:val="none" w:sz="0" w:space="0" w:color="auto"/>
        <w:bottom w:val="none" w:sz="0" w:space="0" w:color="auto"/>
        <w:right w:val="none" w:sz="0" w:space="0" w:color="auto"/>
      </w:divBdr>
    </w:div>
    <w:div w:id="212180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eckoe.bezformata.com/word/mi-nashi-prava-i-nashi-obyazannosti/14051143/" TargetMode="External"/><Relationship Id="rId3" Type="http://schemas.openxmlformats.org/officeDocument/2006/relationships/webSettings" Target="webSettings.xml"/><Relationship Id="rId7" Type="http://schemas.openxmlformats.org/officeDocument/2006/relationships/hyperlink" Target="https://poreckoe.bezformata.com/word/detskij-telefon-doveriya/31637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oreckoe.bezformata.com/word/ugolovnaya-i-administrativnaya-otvetstvennost-nesovershennoletn/604966/" TargetMode="External"/><Relationship Id="rId5" Type="http://schemas.openxmlformats.org/officeDocument/2006/relationships/hyperlink" Target="https://poreckoe.bezformata.com/word/po-sledam-malenkogo-chelovechka/7351129/" TargetMode="External"/><Relationship Id="rId10" Type="http://schemas.openxmlformats.org/officeDocument/2006/relationships/theme" Target="theme/theme1.xml"/><Relationship Id="rId4" Type="http://schemas.openxmlformats.org/officeDocument/2006/relationships/hyperlink" Target="https://poreckoe.bezformata.com/word/moi-prava/308687/"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701</Words>
  <Characters>3998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2022-11-07T13:15:00Z</dcterms:created>
  <dcterms:modified xsi:type="dcterms:W3CDTF">2022-11-07T13:16:00Z</dcterms:modified>
</cp:coreProperties>
</file>