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000"/>
      </w:tblPr>
      <w:tblGrid>
        <w:gridCol w:w="3261"/>
        <w:gridCol w:w="3543"/>
        <w:gridCol w:w="2976"/>
      </w:tblGrid>
      <w:tr w:rsidR="00C90326" w:rsidTr="001E7ED5">
        <w:trPr>
          <w:trHeight w:val="126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90326" w:rsidRDefault="001E7ED5" w:rsidP="00C90326">
            <w:pPr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РАССМОТРЕНО </w:t>
            </w:r>
          </w:p>
          <w:p w:rsidR="00C90326" w:rsidRDefault="00C90326" w:rsidP="00C90326">
            <w:pPr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педагогическим советом</w:t>
            </w:r>
          </w:p>
          <w:p w:rsidR="00C90326" w:rsidRPr="00C847C9" w:rsidRDefault="001E7ED5" w:rsidP="001E7ED5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протокол</w:t>
            </w:r>
            <w:r>
              <w:rPr>
                <w:lang w:val="en-US"/>
              </w:rPr>
              <w:t>   </w:t>
            </w:r>
            <w:r w:rsidRPr="00C847C9">
              <w:t>№</w:t>
            </w:r>
            <w:r>
              <w:t xml:space="preserve">  10 </w:t>
            </w:r>
            <w:r w:rsidR="00C90326">
              <w:rPr>
                <w:rFonts w:ascii="Times New Roman CYR" w:hAnsi="Times New Roman CYR" w:cs="Times New Roman CYR"/>
              </w:rPr>
              <w:t>от</w:t>
            </w:r>
            <w:r>
              <w:rPr>
                <w:lang w:val="en-US"/>
              </w:rPr>
              <w:t>  </w:t>
            </w:r>
            <w:r>
              <w:t>10</w:t>
            </w:r>
            <w:r w:rsidR="00C90326" w:rsidRPr="00C847C9">
              <w:t>.0</w:t>
            </w:r>
            <w:r>
              <w:t>6</w:t>
            </w:r>
            <w:r w:rsidR="00C90326" w:rsidRPr="00C847C9">
              <w:t>.20</w:t>
            </w:r>
            <w:r>
              <w:t>22г</w:t>
            </w:r>
            <w:r w:rsidRPr="00C847C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90326" w:rsidRDefault="001E7ED5" w:rsidP="00C90326">
            <w:pPr>
              <w:ind w:firstLine="34"/>
              <w:rPr>
                <w:color w:val="000000"/>
                <w:shd w:val="clear" w:color="auto" w:fill="FFFFFF"/>
              </w:rPr>
            </w:pPr>
            <w:r>
              <w:t>СОГЛАСОВАНО</w:t>
            </w:r>
          </w:p>
          <w:p w:rsidR="00C90326" w:rsidRPr="00B3237D" w:rsidRDefault="00C90326" w:rsidP="00C90326">
            <w:pPr>
              <w:ind w:firstLine="3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Управляющий совет</w:t>
            </w:r>
          </w:p>
          <w:p w:rsidR="00C90326" w:rsidRDefault="00C90326" w:rsidP="001E7ED5">
            <w:pPr>
              <w:ind w:firstLine="34"/>
              <w:rPr>
                <w:rFonts w:ascii="Times New Roman CYR" w:hAnsi="Times New Roman CYR" w:cs="Times New Roman CYR"/>
              </w:rPr>
            </w:pPr>
            <w:r w:rsidRPr="00B3237D">
              <w:t>Протокол</w:t>
            </w:r>
            <w:r w:rsidR="001E7ED5">
              <w:t xml:space="preserve"> </w:t>
            </w:r>
            <w:r w:rsidR="001E7ED5" w:rsidRPr="00B3237D">
              <w:t xml:space="preserve">№ </w:t>
            </w:r>
            <w:r w:rsidR="001E7ED5">
              <w:t>2</w:t>
            </w:r>
            <w:r w:rsidRPr="00B3237D">
              <w:t xml:space="preserve"> от </w:t>
            </w:r>
            <w:r w:rsidR="001E7ED5">
              <w:t>10</w:t>
            </w:r>
            <w:r w:rsidRPr="00B3237D">
              <w:t>.0</w:t>
            </w:r>
            <w:r w:rsidR="001E7ED5">
              <w:t>6</w:t>
            </w:r>
            <w:r w:rsidRPr="00B3237D">
              <w:t>.20</w:t>
            </w:r>
            <w:r w:rsidR="001E7ED5">
              <w:t>22г.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90326" w:rsidRDefault="00C90326" w:rsidP="00C90326">
            <w:pPr>
              <w:autoSpaceDE w:val="0"/>
              <w:autoSpaceDN w:val="0"/>
              <w:adjustRightInd w:val="0"/>
              <w:ind w:firstLine="3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УТВЕРЖДЕНО</w:t>
            </w:r>
          </w:p>
          <w:p w:rsidR="00C90326" w:rsidRDefault="00C90326" w:rsidP="00C90326">
            <w:pPr>
              <w:autoSpaceDE w:val="0"/>
              <w:autoSpaceDN w:val="0"/>
              <w:adjustRightInd w:val="0"/>
              <w:ind w:firstLine="3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 введено в действие</w:t>
            </w:r>
          </w:p>
          <w:p w:rsidR="001E7ED5" w:rsidRDefault="00C90326" w:rsidP="00C90326">
            <w:pPr>
              <w:autoSpaceDE w:val="0"/>
              <w:autoSpaceDN w:val="0"/>
              <w:adjustRightInd w:val="0"/>
              <w:ind w:firstLine="35"/>
            </w:pPr>
            <w:r>
              <w:rPr>
                <w:rFonts w:ascii="Times New Roman CYR" w:hAnsi="Times New Roman CYR" w:cs="Times New Roman CYR"/>
              </w:rPr>
              <w:t>приказом</w:t>
            </w:r>
            <w:r w:rsidR="001E7ED5">
              <w:rPr>
                <w:rFonts w:ascii="Times New Roman CYR" w:hAnsi="Times New Roman CYR" w:cs="Times New Roman CYR"/>
              </w:rPr>
              <w:t xml:space="preserve"> </w:t>
            </w:r>
            <w:r w:rsidR="001E7ED5" w:rsidRPr="001E7ED5">
              <w:t xml:space="preserve">№ </w:t>
            </w:r>
            <w:r w:rsidR="001E7ED5">
              <w:t>43</w:t>
            </w:r>
            <w:r w:rsidR="001E7ED5" w:rsidRPr="001E7ED5">
              <w:t>-</w:t>
            </w:r>
            <w:r w:rsidR="001E7ED5">
              <w:rPr>
                <w:rFonts w:ascii="Times New Roman CYR" w:hAnsi="Times New Roman CYR" w:cs="Times New Roman CYR"/>
              </w:rPr>
              <w:t>А</w:t>
            </w:r>
            <w:r>
              <w:rPr>
                <w:lang w:val="en-US"/>
              </w:rPr>
              <w:t> </w:t>
            </w:r>
          </w:p>
          <w:p w:rsidR="00C90326" w:rsidRDefault="00C90326" w:rsidP="00C90326">
            <w:pPr>
              <w:autoSpaceDE w:val="0"/>
              <w:autoSpaceDN w:val="0"/>
              <w:adjustRightInd w:val="0"/>
              <w:ind w:firstLine="3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  <w:r>
              <w:rPr>
                <w:lang w:val="en-US"/>
              </w:rPr>
              <w:t>  </w:t>
            </w:r>
            <w:r w:rsidR="001E7ED5">
              <w:t>14</w:t>
            </w:r>
            <w:r w:rsidRPr="00C847C9">
              <w:t>.0</w:t>
            </w:r>
            <w:r w:rsidR="001E7ED5">
              <w:t>6.2022</w:t>
            </w:r>
            <w:r>
              <w:rPr>
                <w:rFonts w:ascii="Times New Roman CYR" w:hAnsi="Times New Roman CYR" w:cs="Times New Roman CYR"/>
              </w:rPr>
              <w:t>г.</w:t>
            </w:r>
          </w:p>
          <w:p w:rsidR="00C90326" w:rsidRPr="001E7ED5" w:rsidRDefault="00C90326" w:rsidP="001E7ED5">
            <w:pPr>
              <w:autoSpaceDE w:val="0"/>
              <w:autoSpaceDN w:val="0"/>
              <w:adjustRightInd w:val="0"/>
              <w:ind w:firstLine="35"/>
              <w:rPr>
                <w:rFonts w:ascii="Calibri" w:hAnsi="Calibri" w:cs="Calibri"/>
              </w:rPr>
            </w:pPr>
          </w:p>
        </w:tc>
      </w:tr>
    </w:tbl>
    <w:p w:rsidR="00816594" w:rsidRDefault="001E7ED5" w:rsidP="00816594">
      <w:pPr>
        <w:rPr>
          <w:sz w:val="20"/>
          <w:szCs w:val="20"/>
        </w:rPr>
      </w:pPr>
      <w:r>
        <w:t xml:space="preserve"> </w:t>
      </w:r>
    </w:p>
    <w:p w:rsidR="00AC0365" w:rsidRPr="00112D66" w:rsidRDefault="00AC0365" w:rsidP="00AC0365">
      <w:pPr>
        <w:shd w:val="clear" w:color="auto" w:fill="FFFFFF"/>
        <w:spacing w:before="30"/>
        <w:jc w:val="center"/>
        <w:rPr>
          <w:rFonts w:ascii="Verdana" w:hAnsi="Verdana" w:cs="Verdana"/>
          <w:color w:val="000000"/>
          <w:sz w:val="20"/>
          <w:szCs w:val="20"/>
        </w:rPr>
      </w:pPr>
      <w:r w:rsidRPr="00112D66">
        <w:rPr>
          <w:b/>
          <w:bCs/>
          <w:color w:val="000000"/>
        </w:rPr>
        <w:t>ПОЛОЖЕНИЕ</w:t>
      </w:r>
    </w:p>
    <w:p w:rsidR="00AC0365" w:rsidRPr="00112D66" w:rsidRDefault="00AC0365" w:rsidP="00AC0365">
      <w:pPr>
        <w:shd w:val="clear" w:color="auto" w:fill="FFFFFF"/>
        <w:spacing w:before="30"/>
        <w:jc w:val="center"/>
        <w:rPr>
          <w:rFonts w:ascii="Verdana" w:hAnsi="Verdana" w:cs="Verdana"/>
          <w:color w:val="000000"/>
          <w:sz w:val="20"/>
          <w:szCs w:val="20"/>
        </w:rPr>
      </w:pPr>
      <w:r w:rsidRPr="00112D66">
        <w:rPr>
          <w:b/>
          <w:bCs/>
          <w:color w:val="000000"/>
        </w:rPr>
        <w:t xml:space="preserve">о режиме занятий </w:t>
      </w:r>
      <w:r w:rsidR="00293A15">
        <w:rPr>
          <w:b/>
          <w:bCs/>
          <w:color w:val="000000"/>
        </w:rPr>
        <w:t>обу</w:t>
      </w:r>
      <w:r w:rsidR="00293A15" w:rsidRPr="00112D66">
        <w:rPr>
          <w:b/>
          <w:bCs/>
          <w:color w:val="000000"/>
        </w:rPr>
        <w:t>чаю</w:t>
      </w:r>
      <w:r w:rsidR="00293A15">
        <w:rPr>
          <w:b/>
          <w:bCs/>
          <w:color w:val="000000"/>
        </w:rPr>
        <w:t>щи</w:t>
      </w:r>
      <w:r w:rsidR="00293A15" w:rsidRPr="00112D66">
        <w:rPr>
          <w:b/>
          <w:bCs/>
          <w:color w:val="000000"/>
        </w:rPr>
        <w:t>хся</w:t>
      </w:r>
      <w:r w:rsidRPr="00112D6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МБОУ</w:t>
      </w:r>
      <w:r w:rsidRPr="00112D6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«Хозанкинская ООШ»</w:t>
      </w:r>
    </w:p>
    <w:p w:rsidR="00AC0365" w:rsidRPr="00112D66" w:rsidRDefault="00AC0365" w:rsidP="00AC0365">
      <w:pPr>
        <w:shd w:val="clear" w:color="auto" w:fill="FFFFFF"/>
        <w:spacing w:before="30"/>
        <w:ind w:firstLine="360"/>
        <w:jc w:val="both"/>
        <w:rPr>
          <w:rFonts w:ascii="Verdana" w:hAnsi="Verdana" w:cs="Verdana"/>
          <w:color w:val="000000"/>
          <w:sz w:val="20"/>
          <w:szCs w:val="20"/>
        </w:rPr>
      </w:pPr>
      <w:r w:rsidRPr="00112D66">
        <w:rPr>
          <w:rFonts w:ascii="Verdana" w:hAnsi="Verdana" w:cs="Verdana"/>
          <w:color w:val="000000"/>
          <w:sz w:val="20"/>
          <w:szCs w:val="20"/>
        </w:rPr>
        <w:t>  </w:t>
      </w:r>
    </w:p>
    <w:p w:rsidR="00AC0365" w:rsidRPr="00162B52" w:rsidRDefault="00AC0365" w:rsidP="00AC0365">
      <w:pPr>
        <w:spacing w:before="30" w:after="30"/>
        <w:jc w:val="center"/>
        <w:rPr>
          <w:color w:val="000000"/>
          <w:shd w:val="clear" w:color="auto" w:fill="FFFFFF"/>
        </w:rPr>
      </w:pPr>
      <w:r w:rsidRPr="00162B52">
        <w:rPr>
          <w:b/>
          <w:bCs/>
          <w:color w:val="000000"/>
        </w:rPr>
        <w:t>I. Общие положения</w:t>
      </w:r>
    </w:p>
    <w:p w:rsidR="00AC0365" w:rsidRPr="00112D66" w:rsidRDefault="00AC0365" w:rsidP="00C90326">
      <w:pPr>
        <w:spacing w:before="30" w:after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 xml:space="preserve">1.1. Настоящее </w:t>
      </w:r>
      <w:r w:rsidRPr="0093691E">
        <w:rPr>
          <w:bCs/>
          <w:color w:val="000000"/>
        </w:rPr>
        <w:t xml:space="preserve">Положение о режиме занятий учащихся муниципального бюджетного общеобразовательного учреждения </w:t>
      </w:r>
      <w:r>
        <w:rPr>
          <w:bCs/>
          <w:color w:val="000000"/>
        </w:rPr>
        <w:t xml:space="preserve"> «Хозанкинская основная общеобразовательная школа» </w:t>
      </w:r>
      <w:r w:rsidR="00C90326">
        <w:rPr>
          <w:bCs/>
          <w:color w:val="000000"/>
        </w:rPr>
        <w:t xml:space="preserve">Красночетайского района Чувашской Республики (МБОУ «Хозанкинская ООШ») </w:t>
      </w:r>
      <w:r>
        <w:rPr>
          <w:bCs/>
          <w:color w:val="000000"/>
        </w:rPr>
        <w:t xml:space="preserve">(далее – Положение) </w:t>
      </w:r>
      <w:r w:rsidRPr="00112D66">
        <w:rPr>
          <w:color w:val="000000"/>
          <w:shd w:val="clear" w:color="auto" w:fill="FFFFFF"/>
        </w:rPr>
        <w:t>устанавливает режим занятий учащихся</w:t>
      </w:r>
      <w:r>
        <w:rPr>
          <w:color w:val="000000"/>
        </w:rPr>
        <w:t>.</w:t>
      </w:r>
    </w:p>
    <w:p w:rsidR="00AC0365" w:rsidRPr="00112D66" w:rsidRDefault="00AC0365" w:rsidP="00AC0365">
      <w:pPr>
        <w:ind w:firstLine="36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1.2. Режим 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занятий учащихся</w:t>
      </w:r>
      <w:r w:rsidRPr="00112D66">
        <w:rPr>
          <w:color w:val="000000"/>
        </w:rPr>
        <w:t> </w:t>
      </w:r>
      <w:r>
        <w:rPr>
          <w:color w:val="000000"/>
          <w:shd w:val="clear" w:color="auto" w:fill="FFFFFF"/>
        </w:rPr>
        <w:t>МБОУ «Хозанкинская ООШ»</w:t>
      </w:r>
      <w:r w:rsidRPr="00112D66">
        <w:rPr>
          <w:color w:val="000000"/>
          <w:shd w:val="clear" w:color="auto" w:fill="FFFFFF"/>
        </w:rPr>
        <w:t xml:space="preserve"> упорядочен в календарном учебном графике образовательной организации на текущий учебный год, утверждённом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приказом директора.</w:t>
      </w:r>
    </w:p>
    <w:p w:rsidR="00AC0365" w:rsidRPr="00112D66" w:rsidRDefault="00AC0365" w:rsidP="00AC0365">
      <w:pPr>
        <w:ind w:firstLine="36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 xml:space="preserve">1.3. </w:t>
      </w:r>
      <w:r>
        <w:rPr>
          <w:color w:val="000000"/>
          <w:shd w:val="clear" w:color="auto" w:fill="FFFFFF"/>
        </w:rPr>
        <w:t>И</w:t>
      </w:r>
      <w:r w:rsidRPr="00112D66">
        <w:rPr>
          <w:color w:val="000000"/>
          <w:shd w:val="clear" w:color="auto" w:fill="FFFFFF"/>
        </w:rPr>
        <w:t>зменение режима занятий учащихся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 утверждается приказом директора</w:t>
      </w:r>
      <w:r w:rsidRPr="00112D66">
        <w:rPr>
          <w:color w:val="000000"/>
        </w:rPr>
        <w:t> </w:t>
      </w:r>
      <w:r>
        <w:rPr>
          <w:color w:val="000000"/>
          <w:shd w:val="clear" w:color="auto" w:fill="FFFFFF"/>
        </w:rPr>
        <w:t>МБОУ «Хозанкинская ООШ»</w:t>
      </w:r>
    </w:p>
    <w:p w:rsidR="00AC0365" w:rsidRPr="00112D66" w:rsidRDefault="00AC0365" w:rsidP="00AC0365">
      <w:pPr>
        <w:spacing w:before="3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     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1.4. Настоящее Положение регламентирует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организацию режима заняти</w:t>
      </w:r>
      <w:r>
        <w:rPr>
          <w:color w:val="000000"/>
          <w:shd w:val="clear" w:color="auto" w:fill="FFFFFF"/>
        </w:rPr>
        <w:t>й учащихся МБОУ «Хозанкинская ООШ»</w:t>
      </w:r>
    </w:p>
    <w:p w:rsidR="00AC0365" w:rsidRPr="00112D66" w:rsidRDefault="00AC0365" w:rsidP="00AC0365">
      <w:pPr>
        <w:spacing w:before="3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     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1.5. Настоящее Положение разработано на основе следующих документов:</w:t>
      </w:r>
    </w:p>
    <w:p w:rsidR="00AC0365" w:rsidRPr="00112D66" w:rsidRDefault="00AC0365" w:rsidP="008B0EFB">
      <w:pPr>
        <w:tabs>
          <w:tab w:val="left" w:pos="426"/>
        </w:tabs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FF0000"/>
          <w:sz w:val="14"/>
          <w:szCs w:val="14"/>
        </w:rPr>
        <w:t> </w:t>
      </w:r>
      <w:r w:rsidRPr="00112D66">
        <w:rPr>
          <w:color w:val="000000"/>
          <w:shd w:val="clear" w:color="auto" w:fill="FFFFFF"/>
        </w:rPr>
        <w:t>- Федерального закона от 29 декабря 2012 г. № 273-ФЗ «Об образовании в Российской Федерации»;</w:t>
      </w:r>
    </w:p>
    <w:p w:rsidR="00AC0365" w:rsidRPr="00BB1E95" w:rsidRDefault="00AC0365" w:rsidP="00BB1E95">
      <w:pPr>
        <w:pStyle w:val="1"/>
        <w:shd w:val="clear" w:color="auto" w:fill="FFFFFF"/>
        <w:tabs>
          <w:tab w:val="left" w:pos="426"/>
        </w:tabs>
        <w:spacing w:before="0" w:beforeAutospacing="0" w:after="0" w:afterAutospacing="0"/>
        <w:ind w:firstLine="425"/>
        <w:jc w:val="both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  <w:r w:rsidRPr="00BB1E95">
        <w:rPr>
          <w:b w:val="0"/>
          <w:sz w:val="24"/>
          <w:szCs w:val="24"/>
        </w:rPr>
        <w:t> </w:t>
      </w:r>
      <w:r w:rsidRPr="00BB1E95">
        <w:rPr>
          <w:b w:val="0"/>
          <w:sz w:val="24"/>
          <w:szCs w:val="24"/>
          <w:shd w:val="clear" w:color="auto" w:fill="FFFFFF"/>
        </w:rPr>
        <w:t xml:space="preserve">- </w:t>
      </w:r>
      <w:r w:rsidR="00BB1E95" w:rsidRPr="00BB1E95">
        <w:rPr>
          <w:b w:val="0"/>
          <w:sz w:val="24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BB1E95">
        <w:rPr>
          <w:color w:val="000000"/>
          <w:sz w:val="24"/>
          <w:szCs w:val="24"/>
          <w:shd w:val="clear" w:color="auto" w:fill="FFFFFF"/>
        </w:rPr>
        <w:t>;</w:t>
      </w:r>
    </w:p>
    <w:p w:rsidR="00AC0365" w:rsidRPr="00112D66" w:rsidRDefault="00AC0365" w:rsidP="00BB1E95">
      <w:pPr>
        <w:tabs>
          <w:tab w:val="left" w:pos="426"/>
        </w:tabs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z w:val="14"/>
          <w:szCs w:val="14"/>
        </w:rPr>
        <w:t> </w:t>
      </w:r>
      <w:r w:rsidRPr="00112D66">
        <w:rPr>
          <w:color w:val="000000"/>
          <w:shd w:val="clear" w:color="auto" w:fill="FFFFFF"/>
        </w:rPr>
        <w:t>- Устава </w:t>
      </w:r>
      <w:r w:rsidRPr="00112D66"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 МБОУ «Хозанкинская ООШ»;</w:t>
      </w:r>
    </w:p>
    <w:p w:rsidR="00AC0365" w:rsidRPr="00112D66" w:rsidRDefault="00AC0365" w:rsidP="008B0EFB">
      <w:pPr>
        <w:tabs>
          <w:tab w:val="left" w:pos="426"/>
        </w:tabs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- Правил внутреннего трудового р</w:t>
      </w:r>
      <w:r>
        <w:rPr>
          <w:color w:val="000000"/>
          <w:shd w:val="clear" w:color="auto" w:fill="FFFFFF"/>
        </w:rPr>
        <w:t xml:space="preserve">аспорядка для работников МБОУ «Хозанкинская ООШ» </w:t>
      </w:r>
      <w:r w:rsidRPr="00112D66">
        <w:rPr>
          <w:color w:val="000000"/>
          <w:shd w:val="clear" w:color="auto" w:fill="FFFFFF"/>
        </w:rPr>
        <w:t>и иных локальных нормативных актов.</w:t>
      </w:r>
    </w:p>
    <w:p w:rsidR="00AC0365" w:rsidRPr="00112D66" w:rsidRDefault="00AC0365" w:rsidP="00C90326">
      <w:pPr>
        <w:ind w:left="-284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 </w:t>
      </w:r>
      <w:r w:rsidR="00B3237D">
        <w:rPr>
          <w:b/>
          <w:bCs/>
          <w:color w:val="000000"/>
          <w:shd w:val="clear" w:color="auto" w:fill="FFFFFF"/>
        </w:rPr>
        <w:t xml:space="preserve">           </w:t>
      </w:r>
      <w:r w:rsidR="00B3237D" w:rsidRPr="00B3237D">
        <w:rPr>
          <w:b/>
          <w:bCs/>
          <w:color w:val="000000"/>
          <w:shd w:val="clear" w:color="auto" w:fill="FFFFFF"/>
        </w:rPr>
        <w:t xml:space="preserve"> </w:t>
      </w:r>
      <w:r w:rsidRPr="00112D66">
        <w:rPr>
          <w:b/>
          <w:bCs/>
          <w:color w:val="000000"/>
          <w:shd w:val="clear" w:color="auto" w:fill="FFFFFF"/>
          <w:lang w:val="en-US"/>
        </w:rPr>
        <w:t>II</w:t>
      </w:r>
      <w:r w:rsidRPr="00112D66">
        <w:rPr>
          <w:b/>
          <w:bCs/>
          <w:color w:val="000000"/>
          <w:shd w:val="clear" w:color="auto" w:fill="FFFFFF"/>
        </w:rPr>
        <w:t>.</w:t>
      </w:r>
      <w:r w:rsidRPr="00112D66">
        <w:rPr>
          <w:b/>
          <w:bCs/>
          <w:color w:val="000000"/>
        </w:rPr>
        <w:t> </w:t>
      </w:r>
      <w:r w:rsidRPr="00112D66">
        <w:rPr>
          <w:b/>
          <w:bCs/>
          <w:color w:val="000000"/>
          <w:shd w:val="clear" w:color="auto" w:fill="FFFFFF"/>
        </w:rPr>
        <w:t>Режим занятий учащихся во время организации образовательного процесса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2.1. Организация образовательного процесса регламентируется учебным планом, календарным учебным графиком, расписанием уроков, факультативных, элективных курсов, элективных учебных предметов, индивидуальных и групповых занятий, расписанием звонков.</w:t>
      </w:r>
    </w:p>
    <w:p w:rsidR="00AC0365" w:rsidRPr="00162B52" w:rsidRDefault="00AC0365" w:rsidP="007E7B88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 w:rsidRPr="00162B52">
        <w:rPr>
          <w:color w:val="000000"/>
          <w:shd w:val="clear" w:color="auto" w:fill="FFFFFF"/>
        </w:rPr>
        <w:t>2.2.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 xml:space="preserve">2.3. Продолжительность учебного года в 1 классе - 33 учебных недели, во 2 – </w:t>
      </w:r>
      <w:r>
        <w:rPr>
          <w:color w:val="000000"/>
          <w:shd w:val="clear" w:color="auto" w:fill="FFFFFF"/>
        </w:rPr>
        <w:t xml:space="preserve">9 </w:t>
      </w:r>
      <w:r w:rsidRPr="00112D66">
        <w:rPr>
          <w:color w:val="000000"/>
          <w:shd w:val="clear" w:color="auto" w:fill="FFFFFF"/>
        </w:rPr>
        <w:t xml:space="preserve"> классах – не менее 34 учебных недель.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Учебный год в 1-9 классах составляют учебные периоды - четверти: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1 четверть – 9 учебных недель;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2 четверть – 7 учебных недель;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3 четверть – 10 учебных недель (для 1 классов – 9 учебных недель);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4 четверть – 8 учебных недель.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112D66">
        <w:rPr>
          <w:color w:val="000000"/>
          <w:shd w:val="clear" w:color="auto" w:fill="FFFFFF"/>
        </w:rPr>
        <w:t>2.4. После каждого учебного периода следуют каникулы. Продолжительность каникул в течение учебного года составляет не менее 30 календарных дней для учащихся 2-</w:t>
      </w:r>
      <w:r>
        <w:rPr>
          <w:color w:val="000000"/>
          <w:shd w:val="clear" w:color="auto" w:fill="FFFFFF"/>
        </w:rPr>
        <w:t>9</w:t>
      </w:r>
      <w:r w:rsidRPr="00112D66">
        <w:rPr>
          <w:color w:val="000000"/>
          <w:shd w:val="clear" w:color="auto" w:fill="FFFFFF"/>
        </w:rPr>
        <w:t xml:space="preserve"> классов. Для учащихся первых классов устанавливаются дополнительные каникулы в феврале месяце (7 календарных дней).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proofErr w:type="gramStart"/>
      <w:r w:rsidRPr="00112D66">
        <w:rPr>
          <w:color w:val="000000"/>
          <w:shd w:val="clear" w:color="auto" w:fill="FFFFFF"/>
        </w:rPr>
        <w:t>Этим достигается равномерное распределение учебной нагрузки в течение учебного года и равномерная интервальность отдыха, которые ежегодно регулируются календарным учебным графиком.</w:t>
      </w:r>
      <w:proofErr w:type="gramEnd"/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2.5. В МБОУ «Хозанкинская ООШ» </w:t>
      </w:r>
      <w:r w:rsidRPr="00112D66">
        <w:rPr>
          <w:color w:val="000000"/>
          <w:shd w:val="clear" w:color="auto" w:fill="FFFFFF"/>
        </w:rPr>
        <w:t>с учётом мнения участников образовательных отношений установлена следующая продолжительность учебной 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недели: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 xml:space="preserve">- 5-ти дневная учебная неделя </w:t>
      </w:r>
      <w:r>
        <w:rPr>
          <w:color w:val="000000"/>
          <w:shd w:val="clear" w:color="auto" w:fill="FFFFFF"/>
        </w:rPr>
        <w:t xml:space="preserve">в 1 </w:t>
      </w:r>
      <w:r w:rsidRPr="00112D66">
        <w:rPr>
          <w:color w:val="000000"/>
          <w:shd w:val="clear" w:color="auto" w:fill="FFFFFF"/>
        </w:rPr>
        <w:t xml:space="preserve"> класс</w:t>
      </w:r>
      <w:r>
        <w:rPr>
          <w:color w:val="000000"/>
          <w:shd w:val="clear" w:color="auto" w:fill="FFFFFF"/>
        </w:rPr>
        <w:t>е</w:t>
      </w:r>
      <w:r w:rsidRPr="00112D66">
        <w:rPr>
          <w:color w:val="000000"/>
          <w:shd w:val="clear" w:color="auto" w:fill="FFFFFF"/>
        </w:rPr>
        <w:t>;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- 6-ти дневная учебная неделя во</w:t>
      </w:r>
      <w:r>
        <w:rPr>
          <w:color w:val="000000"/>
          <w:shd w:val="clear" w:color="auto" w:fill="FFFFFF"/>
        </w:rPr>
        <w:t xml:space="preserve"> 2</w:t>
      </w:r>
      <w:r w:rsidRPr="00112D6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-9  </w:t>
      </w:r>
      <w:r w:rsidRPr="00112D66">
        <w:rPr>
          <w:color w:val="000000"/>
          <w:shd w:val="clear" w:color="auto" w:fill="FFFFFF"/>
        </w:rPr>
        <w:t xml:space="preserve"> классах.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 xml:space="preserve">2.6. Учебные занятия в </w:t>
      </w:r>
      <w:r>
        <w:rPr>
          <w:color w:val="000000"/>
          <w:shd w:val="clear" w:color="auto" w:fill="FFFFFF"/>
        </w:rPr>
        <w:t xml:space="preserve">МБОУ «Хозанкинская ООШ» </w:t>
      </w:r>
      <w:r w:rsidRPr="00112D66">
        <w:rPr>
          <w:color w:val="000000"/>
          <w:shd w:val="clear" w:color="auto" w:fill="FFFFFF"/>
        </w:rPr>
        <w:t xml:space="preserve"> организуются в две смены.</w:t>
      </w:r>
    </w:p>
    <w:p w:rsidR="00AC0365" w:rsidRPr="00112D66" w:rsidRDefault="00AC0365" w:rsidP="00C90326">
      <w:pPr>
        <w:shd w:val="clear" w:color="auto" w:fill="FFFFFF"/>
        <w:ind w:right="40"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lastRenderedPageBreak/>
        <w:t>Начало уроков 1 смены – не ранее 08.30 часов.</w:t>
      </w:r>
    </w:p>
    <w:p w:rsidR="00AC0365" w:rsidRPr="00112D66" w:rsidRDefault="00AC0365" w:rsidP="00C90326">
      <w:pPr>
        <w:shd w:val="clear" w:color="auto" w:fill="FFFFFF"/>
        <w:ind w:right="40"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Продолжительность урока во 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2-</w:t>
      </w:r>
      <w:r w:rsidR="00233219">
        <w:rPr>
          <w:color w:val="000000"/>
          <w:shd w:val="clear" w:color="auto" w:fill="FFFFFF"/>
        </w:rPr>
        <w:t>9</w:t>
      </w:r>
      <w:r w:rsidRPr="00112D66">
        <w:rPr>
          <w:color w:val="000000"/>
          <w:shd w:val="clear" w:color="auto" w:fill="FFFFFF"/>
        </w:rPr>
        <w:t xml:space="preserve"> классах - 45 минут.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Проведение «нулевых» уроков не допускается.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2.7. Для облегчения процесса адаптации учащихся к обучению в первом классе образовательный процесс осуществляется с соблюдени</w:t>
      </w:r>
      <w:r>
        <w:rPr>
          <w:color w:val="000000"/>
          <w:shd w:val="clear" w:color="auto" w:fill="FFFFFF"/>
        </w:rPr>
        <w:t>е</w:t>
      </w:r>
      <w:r w:rsidRPr="00112D66">
        <w:rPr>
          <w:color w:val="000000"/>
          <w:shd w:val="clear" w:color="auto" w:fill="FFFFFF"/>
        </w:rPr>
        <w:t>м следующих дополнительных требований</w:t>
      </w:r>
      <w:r w:rsidRPr="00112D66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:</w:t>
      </w:r>
    </w:p>
    <w:p w:rsidR="00AC0365" w:rsidRPr="00162B52" w:rsidRDefault="00AC0365" w:rsidP="00C90326">
      <w:pPr>
        <w:spacing w:before="30"/>
        <w:ind w:firstLine="426"/>
        <w:jc w:val="both"/>
        <w:rPr>
          <w:color w:val="000000"/>
          <w:shd w:val="clear" w:color="auto" w:fill="FFFFFF"/>
        </w:rPr>
      </w:pPr>
      <w:r w:rsidRPr="00162B52">
        <w:rPr>
          <w:color w:val="000000"/>
          <w:shd w:val="clear" w:color="auto" w:fill="FFFFFF"/>
        </w:rPr>
        <w:t>- учебные занятия проводятся по 5-дневной учебной неделе и только в первую смену;</w:t>
      </w:r>
    </w:p>
    <w:p w:rsidR="00AC0365" w:rsidRPr="00162B52" w:rsidRDefault="00AC0365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proofErr w:type="gramStart"/>
      <w:r w:rsidRPr="00162B52">
        <w:rPr>
          <w:color w:val="000000"/>
          <w:shd w:val="clear" w:color="auto" w:fill="FFFFFF"/>
        </w:rPr>
        <w:t>- используется "ступенчатый" режим обучения в первом полугодии (в сентябре, октябре - по 3 урока в день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уроками-театрализациями, уроками-экскурсиями и др.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  <w:proofErr w:type="gramEnd"/>
      <w:r w:rsidRPr="00162B52">
        <w:rPr>
          <w:color w:val="000000"/>
          <w:shd w:val="clear" w:color="auto" w:fill="FFFFFF"/>
        </w:rPr>
        <w:t xml:space="preserve"> в ноябре-декабре - по 4 урока по 35 минут каждый; январь - май - по 4 урока по 4</w:t>
      </w:r>
      <w:r>
        <w:rPr>
          <w:color w:val="000000"/>
          <w:shd w:val="clear" w:color="auto" w:fill="FFFFFF"/>
        </w:rPr>
        <w:t>0</w:t>
      </w:r>
      <w:r w:rsidRPr="00162B52">
        <w:rPr>
          <w:color w:val="000000"/>
          <w:shd w:val="clear" w:color="auto" w:fill="FFFFFF"/>
        </w:rPr>
        <w:t xml:space="preserve"> минут каждый);</w:t>
      </w:r>
    </w:p>
    <w:p w:rsidR="00AC0365" w:rsidRPr="00112D66" w:rsidRDefault="00AC0365" w:rsidP="00AC0365">
      <w:pPr>
        <w:spacing w:before="30"/>
        <w:ind w:firstLine="539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- в середине учебного дня организуется динамическая пауза продолжительностью 40 минут;</w:t>
      </w:r>
    </w:p>
    <w:p w:rsidR="00AC0365" w:rsidRPr="00112D66" w:rsidRDefault="00AC0365" w:rsidP="00AC0365">
      <w:pPr>
        <w:spacing w:before="30"/>
        <w:ind w:firstLine="539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- обучение проводится без балльного оценивания знаний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 учащихся и домашних заданий.</w:t>
      </w:r>
    </w:p>
    <w:p w:rsidR="00AC0365" w:rsidRDefault="00AC0365" w:rsidP="00C90326">
      <w:pPr>
        <w:spacing w:before="30"/>
        <w:ind w:firstLine="426"/>
        <w:jc w:val="both"/>
        <w:rPr>
          <w:color w:val="000000"/>
          <w:shd w:val="clear" w:color="auto" w:fill="FFFFFF"/>
        </w:rPr>
      </w:pPr>
      <w:r w:rsidRPr="00112D66">
        <w:rPr>
          <w:color w:val="000000"/>
          <w:shd w:val="clear" w:color="auto" w:fill="FFFFFF"/>
        </w:rPr>
        <w:t xml:space="preserve">2.8. </w:t>
      </w:r>
      <w:r w:rsidR="007E7B88">
        <w:rPr>
          <w:color w:val="000000"/>
          <w:shd w:val="clear" w:color="auto" w:fill="FFFFFF"/>
        </w:rPr>
        <w:t xml:space="preserve">В соответствии </w:t>
      </w:r>
      <w:r w:rsidR="007E7B88" w:rsidRPr="007E7B88">
        <w:rPr>
          <w:color w:val="000000"/>
          <w:shd w:val="clear" w:color="auto" w:fill="FFFFFF"/>
        </w:rPr>
        <w:t xml:space="preserve">требованиям </w:t>
      </w:r>
      <w:r w:rsidR="007E7B88" w:rsidRPr="007E7B88">
        <w:t>СП 2.4.3648-20 о</w:t>
      </w:r>
      <w:r w:rsidRPr="007E7B88">
        <w:rPr>
          <w:color w:val="000000"/>
          <w:shd w:val="clear" w:color="auto" w:fill="FFFFFF"/>
        </w:rPr>
        <w:t>бразовательная</w:t>
      </w:r>
      <w:r w:rsidRPr="00112D66">
        <w:rPr>
          <w:color w:val="000000"/>
          <w:shd w:val="clear" w:color="auto" w:fill="FFFFFF"/>
        </w:rPr>
        <w:t xml:space="preserve">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AC0365" w:rsidRPr="007E7B88" w:rsidRDefault="00AC0365" w:rsidP="00C90326">
      <w:pPr>
        <w:spacing w:before="30"/>
        <w:ind w:firstLine="426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 xml:space="preserve">- </w:t>
      </w:r>
      <w:r w:rsidRPr="007E7B88">
        <w:rPr>
          <w:shd w:val="clear" w:color="auto" w:fill="FFFFFF"/>
        </w:rPr>
        <w:t>для учащихся 1-х классов - 4 урока и 1 день в неделю — 5 уроков за счет урока физической культуры;</w:t>
      </w:r>
    </w:p>
    <w:p w:rsidR="007E7B88" w:rsidRPr="007E7B88" w:rsidRDefault="00AC0365" w:rsidP="00C90326">
      <w:pPr>
        <w:spacing w:before="30"/>
        <w:ind w:firstLine="426"/>
        <w:jc w:val="both"/>
      </w:pPr>
      <w:r w:rsidRPr="007E7B88">
        <w:rPr>
          <w:shd w:val="clear" w:color="auto" w:fill="FFFFFF"/>
        </w:rPr>
        <w:t>- для</w:t>
      </w:r>
      <w:r w:rsidRPr="007E7B88">
        <w:t> </w:t>
      </w:r>
      <w:r w:rsidRPr="007E7B88">
        <w:rPr>
          <w:shd w:val="clear" w:color="auto" w:fill="FFFFFF"/>
        </w:rPr>
        <w:t xml:space="preserve"> учащихся 2–4-х классов — не более 5 уроков </w:t>
      </w:r>
      <w:r w:rsidR="007E7B88" w:rsidRPr="007E7B88">
        <w:t>и один раз в неделю 6 уроков за счет урока физической культуры,</w:t>
      </w:r>
    </w:p>
    <w:p w:rsidR="00AC0365" w:rsidRPr="007E7B88" w:rsidRDefault="007E7B88" w:rsidP="00C90326">
      <w:pPr>
        <w:spacing w:before="30"/>
        <w:ind w:firstLine="426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 w:rsidRPr="007E7B88">
        <w:rPr>
          <w:shd w:val="clear" w:color="auto" w:fill="FFFFFF"/>
        </w:rPr>
        <w:t xml:space="preserve"> </w:t>
      </w:r>
      <w:r w:rsidR="00AC0365" w:rsidRPr="007E7B88">
        <w:rPr>
          <w:shd w:val="clear" w:color="auto" w:fill="FFFFFF"/>
        </w:rPr>
        <w:t xml:space="preserve">- для учащихся 5–6-х классов — не более </w:t>
      </w:r>
      <w:r w:rsidRPr="007E7B88">
        <w:rPr>
          <w:shd w:val="clear" w:color="auto" w:fill="FFFFFF"/>
        </w:rPr>
        <w:t>6</w:t>
      </w:r>
      <w:r w:rsidR="00AC0365" w:rsidRPr="007E7B88">
        <w:rPr>
          <w:shd w:val="clear" w:color="auto" w:fill="FFFFFF"/>
        </w:rPr>
        <w:t xml:space="preserve"> уроков;</w:t>
      </w:r>
    </w:p>
    <w:p w:rsidR="00AC0365" w:rsidRPr="007E7B88" w:rsidRDefault="00AC0365" w:rsidP="00C90326">
      <w:pPr>
        <w:spacing w:before="30"/>
        <w:ind w:firstLine="426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 w:rsidRPr="007E7B88">
        <w:rPr>
          <w:shd w:val="clear" w:color="auto" w:fill="FFFFFF"/>
        </w:rPr>
        <w:t>- для учащихся 7–</w:t>
      </w:r>
      <w:r w:rsidR="00233219" w:rsidRPr="007E7B88">
        <w:rPr>
          <w:shd w:val="clear" w:color="auto" w:fill="FFFFFF"/>
        </w:rPr>
        <w:t xml:space="preserve">9  </w:t>
      </w:r>
      <w:r w:rsidRPr="007E7B88">
        <w:rPr>
          <w:shd w:val="clear" w:color="auto" w:fill="FFFFFF"/>
        </w:rPr>
        <w:t>-</w:t>
      </w:r>
      <w:proofErr w:type="spellStart"/>
      <w:r w:rsidRPr="007E7B88">
        <w:rPr>
          <w:shd w:val="clear" w:color="auto" w:fill="FFFFFF"/>
        </w:rPr>
        <w:t>х</w:t>
      </w:r>
      <w:proofErr w:type="spellEnd"/>
      <w:r w:rsidRPr="007E7B88">
        <w:rPr>
          <w:shd w:val="clear" w:color="auto" w:fill="FFFFFF"/>
        </w:rPr>
        <w:t xml:space="preserve"> классов — не более </w:t>
      </w:r>
      <w:r w:rsidR="007E7B88" w:rsidRPr="007E7B88">
        <w:rPr>
          <w:shd w:val="clear" w:color="auto" w:fill="FFFFFF"/>
        </w:rPr>
        <w:t>7</w:t>
      </w:r>
      <w:r w:rsidRPr="007E7B88">
        <w:rPr>
          <w:shd w:val="clear" w:color="auto" w:fill="FFFFFF"/>
        </w:rPr>
        <w:t xml:space="preserve"> уроков.</w:t>
      </w:r>
    </w:p>
    <w:p w:rsidR="007E7B88" w:rsidRDefault="00AC0365" w:rsidP="007E7B88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2.9. Расписание уроков составляется отдельно для обязательных и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факультативных, элективных курсов, элективных учебных предметов, индивидуальных и групповых занятий.</w:t>
      </w:r>
    </w:p>
    <w:p w:rsidR="00AC0365" w:rsidRPr="00112D66" w:rsidRDefault="00AC0365" w:rsidP="007E7B88">
      <w:pPr>
        <w:spacing w:before="3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Факультативные, элективные курсы, элективные учебные предметы, индивидуальные и групповые занятий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организуются в дни с наименьшим количеством обязательных уроков. Между началом</w:t>
      </w:r>
      <w:r>
        <w:rPr>
          <w:color w:val="000000"/>
          <w:shd w:val="clear" w:color="auto" w:fill="FFFFFF"/>
        </w:rPr>
        <w:t xml:space="preserve"> </w:t>
      </w:r>
      <w:r w:rsidRPr="00112D66">
        <w:rPr>
          <w:color w:val="000000"/>
          <w:shd w:val="clear" w:color="auto" w:fill="FFFFFF"/>
        </w:rPr>
        <w:t>занятий факультативных, элективных курсов, элективных учебных предметов, индивидуальных и групповых занятий организуется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перерыв продолжительностью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не менее 45 минут.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2.10. Расписание уроков составляют с учетом дневной и недельной умственной работоспособности учащихся и шкалой трудности учебных предметов.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 xml:space="preserve">2.11. Для учащихся первых классов наиболее трудные предметы проводятся на 2 уроке; для учащихся 2 - 4 классов - 2 - 3 уроках; для учащихся 5 </w:t>
      </w:r>
      <w:r w:rsidR="00233219">
        <w:rPr>
          <w:color w:val="000000"/>
          <w:shd w:val="clear" w:color="auto" w:fill="FFFFFF"/>
        </w:rPr>
        <w:t>–</w:t>
      </w:r>
      <w:r w:rsidRPr="00112D66">
        <w:rPr>
          <w:color w:val="000000"/>
          <w:shd w:val="clear" w:color="auto" w:fill="FFFFFF"/>
        </w:rPr>
        <w:t xml:space="preserve"> </w:t>
      </w:r>
      <w:r w:rsidR="00233219">
        <w:rPr>
          <w:color w:val="000000"/>
          <w:shd w:val="clear" w:color="auto" w:fill="FFFFFF"/>
        </w:rPr>
        <w:t xml:space="preserve">9 </w:t>
      </w:r>
      <w:r w:rsidRPr="00112D66">
        <w:rPr>
          <w:color w:val="000000"/>
          <w:shd w:val="clear" w:color="auto" w:fill="FFFFFF"/>
        </w:rPr>
        <w:t>-</w:t>
      </w:r>
      <w:proofErr w:type="spellStart"/>
      <w:r w:rsidRPr="00112D66">
        <w:rPr>
          <w:color w:val="000000"/>
          <w:shd w:val="clear" w:color="auto" w:fill="FFFFFF"/>
        </w:rPr>
        <w:t>х</w:t>
      </w:r>
      <w:proofErr w:type="spellEnd"/>
      <w:r w:rsidRPr="00112D66">
        <w:rPr>
          <w:color w:val="000000"/>
          <w:shd w:val="clear" w:color="auto" w:fill="FFFFFF"/>
        </w:rPr>
        <w:t xml:space="preserve"> классов - на 2 - 4 уроках.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2.12.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 В начальных классах сдвоенные уроки не проводятся.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2.13. В течение учебного дня не следует проводить более одной контрольной работы. Контрольные работы</w:t>
      </w:r>
      <w:r>
        <w:rPr>
          <w:color w:val="000000"/>
          <w:shd w:val="clear" w:color="auto" w:fill="FFFFFF"/>
        </w:rPr>
        <w:t>, как правило,</w:t>
      </w:r>
      <w:r w:rsidRPr="00112D66">
        <w:rPr>
          <w:color w:val="000000"/>
          <w:shd w:val="clear" w:color="auto" w:fill="FFFFFF"/>
        </w:rPr>
        <w:t xml:space="preserve"> проводятся на 2 - </w:t>
      </w:r>
      <w:r>
        <w:rPr>
          <w:color w:val="000000"/>
          <w:shd w:val="clear" w:color="auto" w:fill="FFFFFF"/>
        </w:rPr>
        <w:t>3</w:t>
      </w:r>
      <w:r w:rsidRPr="00112D66">
        <w:rPr>
          <w:color w:val="000000"/>
          <w:shd w:val="clear" w:color="auto" w:fill="FFFFFF"/>
        </w:rPr>
        <w:t xml:space="preserve"> уроках.</w:t>
      </w:r>
    </w:p>
    <w:p w:rsidR="00AC0365" w:rsidRPr="00162B52" w:rsidRDefault="00AC0365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 w:rsidRPr="00162B52">
        <w:rPr>
          <w:color w:val="000000"/>
          <w:shd w:val="clear" w:color="auto" w:fill="FFFFFF"/>
        </w:rPr>
        <w:t>2.14. Аудиторная учебная нагрузка учащихся не превышает предельно допустимую аудиторную учебную нагрузку</w:t>
      </w:r>
      <w:r w:rsidRPr="00162B52">
        <w:rPr>
          <w:color w:val="000000"/>
        </w:rPr>
        <w:t> </w:t>
      </w:r>
      <w:r w:rsidRPr="00162B52">
        <w:rPr>
          <w:color w:val="000000"/>
          <w:shd w:val="clear" w:color="auto" w:fill="FFFFFF"/>
        </w:rPr>
        <w:t> учащихся:</w:t>
      </w:r>
    </w:p>
    <w:p w:rsidR="00AC0365" w:rsidRPr="00162B52" w:rsidRDefault="00AC0365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 w:rsidRPr="00162B52">
        <w:rPr>
          <w:color w:val="000000"/>
          <w:shd w:val="clear" w:color="auto" w:fill="FFFFFF"/>
        </w:rPr>
        <w:t>-1 класс – 21 час в неделю;</w:t>
      </w:r>
    </w:p>
    <w:p w:rsidR="00AC0365" w:rsidRPr="00162B52" w:rsidRDefault="00AC0365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 w:rsidRPr="00162B52">
        <w:rPr>
          <w:color w:val="000000"/>
          <w:shd w:val="clear" w:color="auto" w:fill="FFFFFF"/>
        </w:rPr>
        <w:t>-2-4 классы – 2</w:t>
      </w:r>
      <w:r w:rsidR="00233219">
        <w:rPr>
          <w:color w:val="000000"/>
          <w:shd w:val="clear" w:color="auto" w:fill="FFFFFF"/>
        </w:rPr>
        <w:t>6</w:t>
      </w:r>
      <w:r w:rsidRPr="00162B52">
        <w:rPr>
          <w:color w:val="000000"/>
          <w:shd w:val="clear" w:color="auto" w:fill="FFFFFF"/>
        </w:rPr>
        <w:t xml:space="preserve"> час</w:t>
      </w:r>
      <w:r>
        <w:rPr>
          <w:color w:val="000000"/>
          <w:shd w:val="clear" w:color="auto" w:fill="FFFFFF"/>
        </w:rPr>
        <w:t>а</w:t>
      </w:r>
      <w:r w:rsidRPr="00162B52">
        <w:rPr>
          <w:color w:val="000000"/>
          <w:shd w:val="clear" w:color="auto" w:fill="FFFFFF"/>
        </w:rPr>
        <w:t xml:space="preserve"> в неделю;</w:t>
      </w:r>
    </w:p>
    <w:p w:rsidR="00AC0365" w:rsidRPr="00162B52" w:rsidRDefault="00AC0365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 w:rsidRPr="00162B52">
        <w:rPr>
          <w:color w:val="000000"/>
          <w:shd w:val="clear" w:color="auto" w:fill="FFFFFF"/>
        </w:rPr>
        <w:t>-5 класс -32 часа в неделю;</w:t>
      </w:r>
    </w:p>
    <w:p w:rsidR="00AC0365" w:rsidRPr="00162B52" w:rsidRDefault="00AC0365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 w:rsidRPr="00162B52">
        <w:rPr>
          <w:color w:val="000000"/>
          <w:shd w:val="clear" w:color="auto" w:fill="FFFFFF"/>
        </w:rPr>
        <w:t>-6 класс -33 часа в неделю;</w:t>
      </w:r>
    </w:p>
    <w:p w:rsidR="00AC0365" w:rsidRPr="00162B52" w:rsidRDefault="00AC0365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 w:rsidRPr="00162B52">
        <w:rPr>
          <w:color w:val="000000"/>
          <w:shd w:val="clear" w:color="auto" w:fill="FFFFFF"/>
        </w:rPr>
        <w:t>-7 класс -35 часов в неделю;</w:t>
      </w:r>
    </w:p>
    <w:p w:rsidR="00AC0365" w:rsidRPr="00162B52" w:rsidRDefault="00AC0365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 w:rsidRPr="00162B52">
        <w:rPr>
          <w:color w:val="000000"/>
          <w:shd w:val="clear" w:color="auto" w:fill="FFFFFF"/>
        </w:rPr>
        <w:t>-8 -9классы –</w:t>
      </w:r>
      <w:r w:rsidRPr="00162B52">
        <w:rPr>
          <w:color w:val="000000"/>
        </w:rPr>
        <w:t> </w:t>
      </w:r>
      <w:r w:rsidRPr="00162B52">
        <w:rPr>
          <w:color w:val="000000"/>
          <w:shd w:val="clear" w:color="auto" w:fill="FFFFFF"/>
        </w:rPr>
        <w:t> 36 часов в неделю;</w:t>
      </w:r>
    </w:p>
    <w:p w:rsidR="00AC0365" w:rsidRPr="00162B52" w:rsidRDefault="00233219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AC0365" w:rsidRPr="00162B52">
        <w:rPr>
          <w:color w:val="000000"/>
          <w:shd w:val="clear" w:color="auto" w:fill="FFFFFF"/>
        </w:rPr>
        <w:t xml:space="preserve">2.15. </w:t>
      </w:r>
      <w:proofErr w:type="gramStart"/>
      <w:r w:rsidR="00AC0365" w:rsidRPr="00162B52">
        <w:rPr>
          <w:color w:val="000000"/>
          <w:shd w:val="clear" w:color="auto" w:fill="FFFFFF"/>
        </w:rPr>
        <w:t xml:space="preserve">При проведении занятий по технологии на уровне основного общего образования, по физической культуре, по иностранному языку и информатике на уровне </w:t>
      </w:r>
      <w:r>
        <w:rPr>
          <w:color w:val="000000"/>
          <w:shd w:val="clear" w:color="auto" w:fill="FFFFFF"/>
        </w:rPr>
        <w:t>основного</w:t>
      </w:r>
      <w:r w:rsidR="00AC0365">
        <w:rPr>
          <w:color w:val="000000"/>
          <w:shd w:val="clear" w:color="auto" w:fill="FFFFFF"/>
        </w:rPr>
        <w:t xml:space="preserve"> </w:t>
      </w:r>
      <w:r w:rsidR="00AC0365" w:rsidRPr="00162B52">
        <w:rPr>
          <w:color w:val="000000"/>
          <w:shd w:val="clear" w:color="auto" w:fill="FFFFFF"/>
        </w:rPr>
        <w:t>общего образования, а также при изучении иностранного языка на уровне начального общего образования</w:t>
      </w:r>
      <w:r w:rsidR="00AC0365">
        <w:rPr>
          <w:color w:val="000000"/>
          <w:shd w:val="clear" w:color="auto" w:fill="FFFFFF"/>
        </w:rPr>
        <w:t>, при организации элективных курсов и элективных учебных предметов</w:t>
      </w:r>
      <w:r w:rsidR="00AC0365" w:rsidRPr="00162B52">
        <w:rPr>
          <w:color w:val="000000"/>
          <w:shd w:val="clear" w:color="auto" w:fill="FFFFFF"/>
        </w:rPr>
        <w:t xml:space="preserve"> допускается деление класса на две группы при наполняемости класса 25 человек.</w:t>
      </w:r>
      <w:proofErr w:type="gramEnd"/>
      <w:r w:rsidR="00AC0365" w:rsidRPr="00162B52">
        <w:rPr>
          <w:color w:val="000000"/>
          <w:shd w:val="clear" w:color="auto" w:fill="FFFFFF"/>
        </w:rPr>
        <w:t xml:space="preserve"> При </w:t>
      </w:r>
      <w:r w:rsidR="00AC0365" w:rsidRPr="00162B52">
        <w:rPr>
          <w:color w:val="000000"/>
          <w:shd w:val="clear" w:color="auto" w:fill="FFFFFF"/>
        </w:rPr>
        <w:lastRenderedPageBreak/>
        <w:t>наличии необходимых условий и средств возможно деление на группы класса</w:t>
      </w:r>
      <w:r w:rsidR="00AC0365" w:rsidRPr="00162B52">
        <w:rPr>
          <w:color w:val="000000"/>
        </w:rPr>
        <w:t> </w:t>
      </w:r>
      <w:r w:rsidR="00AC0365" w:rsidRPr="00162B52">
        <w:rPr>
          <w:color w:val="000000"/>
          <w:shd w:val="clear" w:color="auto" w:fill="FFFFFF"/>
        </w:rPr>
        <w:t> с меньшей наполняемостью </w:t>
      </w:r>
      <w:r w:rsidR="00AC0365" w:rsidRPr="00162B52">
        <w:rPr>
          <w:color w:val="000000"/>
        </w:rPr>
        <w:t> </w:t>
      </w:r>
      <w:r w:rsidR="00AC0365" w:rsidRPr="00162B52">
        <w:rPr>
          <w:color w:val="000000"/>
          <w:shd w:val="clear" w:color="auto" w:fill="FFFFFF"/>
        </w:rPr>
        <w:t>и (или) при проведении занятий по другим учебным предметам.</w:t>
      </w:r>
    </w:p>
    <w:p w:rsidR="00AC0365" w:rsidRPr="00112D66" w:rsidRDefault="00AC0365" w:rsidP="00C90326">
      <w:pPr>
        <w:shd w:val="clear" w:color="auto" w:fill="FFFFFF"/>
        <w:ind w:right="38"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2.16. Педагогам категорически запрещается:</w:t>
      </w:r>
    </w:p>
    <w:p w:rsidR="00AC0365" w:rsidRPr="00112D66" w:rsidRDefault="00AC0365" w:rsidP="00C90326">
      <w:pPr>
        <w:shd w:val="clear" w:color="auto" w:fill="FFFFFF"/>
        <w:ind w:right="38"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- отпускать учащихся с уроков на различные мероприятия без согла</w:t>
      </w:r>
      <w:r>
        <w:rPr>
          <w:color w:val="000000"/>
          <w:shd w:val="clear" w:color="auto" w:fill="FFFFFF"/>
        </w:rPr>
        <w:t xml:space="preserve">сования с администрацией </w:t>
      </w:r>
      <w:r w:rsidR="00233219">
        <w:rPr>
          <w:color w:val="000000"/>
          <w:shd w:val="clear" w:color="auto" w:fill="FFFFFF"/>
        </w:rPr>
        <w:t>МБОУ «Хозанкинская ООШ»</w:t>
      </w:r>
      <w:r w:rsidRPr="00112D66">
        <w:rPr>
          <w:color w:val="000000"/>
          <w:shd w:val="clear" w:color="auto" w:fill="FFFFFF"/>
        </w:rPr>
        <w:t>;</w:t>
      </w:r>
    </w:p>
    <w:p w:rsidR="00AC0365" w:rsidRPr="00112D66" w:rsidRDefault="00AC0365" w:rsidP="00C90326">
      <w:pPr>
        <w:shd w:val="clear" w:color="auto" w:fill="FFFFFF"/>
        <w:ind w:right="38"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 - 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удалять учащихся из класса во время учебных занятий;</w:t>
      </w:r>
    </w:p>
    <w:p w:rsidR="00AC0365" w:rsidRPr="00112D66" w:rsidRDefault="00AC0365" w:rsidP="00C90326">
      <w:pPr>
        <w:shd w:val="clear" w:color="auto" w:fill="FFFFFF"/>
        <w:ind w:right="38"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- оказывать моральное или физическое воздействие на учащихся;</w:t>
      </w:r>
    </w:p>
    <w:p w:rsidR="00AC0365" w:rsidRPr="00112D66" w:rsidRDefault="00AC0365" w:rsidP="00C90326">
      <w:pPr>
        <w:shd w:val="clear" w:color="auto" w:fill="FFFFFF"/>
        <w:ind w:right="38"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-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 производить самостоятельно замену уроков по договоренности между учителями.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2.17. Продолжительность перемен между уроками составляет:</w:t>
      </w:r>
    </w:p>
    <w:p w:rsidR="00AC0365" w:rsidRPr="00112D66" w:rsidRDefault="00AC0365" w:rsidP="00AC0365">
      <w:pPr>
        <w:ind w:left="1287" w:hanging="36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•</w:t>
      </w:r>
      <w:r w:rsidRPr="00112D66">
        <w:rPr>
          <w:color w:val="000000"/>
          <w:sz w:val="14"/>
          <w:szCs w:val="14"/>
          <w:shd w:val="clear" w:color="auto" w:fill="FFFFFF"/>
        </w:rPr>
        <w:t>        </w:t>
      </w:r>
      <w:r w:rsidRPr="00112D66">
        <w:rPr>
          <w:color w:val="000000"/>
          <w:sz w:val="14"/>
          <w:szCs w:val="14"/>
        </w:rPr>
        <w:t> </w:t>
      </w:r>
      <w:r w:rsidRPr="00112D66">
        <w:rPr>
          <w:color w:val="000000"/>
          <w:shd w:val="clear" w:color="auto" w:fill="FFFFFF"/>
        </w:rPr>
        <w:t>после 1</w:t>
      </w:r>
      <w:r w:rsidR="007E7B88">
        <w:rPr>
          <w:color w:val="000000"/>
          <w:shd w:val="clear" w:color="auto" w:fill="FFFFFF"/>
        </w:rPr>
        <w:t>, 2</w:t>
      </w:r>
      <w:r w:rsidRPr="00112D66">
        <w:rPr>
          <w:color w:val="000000"/>
          <w:shd w:val="clear" w:color="auto" w:fill="FFFFFF"/>
        </w:rPr>
        <w:t>-го урока — 10 минут;</w:t>
      </w:r>
    </w:p>
    <w:p w:rsidR="00AC0365" w:rsidRPr="00112D66" w:rsidRDefault="00AC0365" w:rsidP="00AC0365">
      <w:pPr>
        <w:ind w:left="1287" w:hanging="36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•</w:t>
      </w:r>
      <w:r w:rsidRPr="00112D66">
        <w:rPr>
          <w:color w:val="000000"/>
          <w:sz w:val="14"/>
          <w:szCs w:val="14"/>
          <w:shd w:val="clear" w:color="auto" w:fill="FFFFFF"/>
        </w:rPr>
        <w:t>        </w:t>
      </w:r>
      <w:r w:rsidRPr="00112D66">
        <w:rPr>
          <w:color w:val="000000"/>
          <w:sz w:val="14"/>
          <w:szCs w:val="14"/>
        </w:rPr>
        <w:t> </w:t>
      </w:r>
      <w:r w:rsidRPr="00112D66">
        <w:rPr>
          <w:color w:val="000000"/>
          <w:shd w:val="clear" w:color="auto" w:fill="FFFFFF"/>
        </w:rPr>
        <w:t xml:space="preserve">после </w:t>
      </w:r>
      <w:r w:rsidR="007E7B88">
        <w:rPr>
          <w:color w:val="000000"/>
          <w:shd w:val="clear" w:color="auto" w:fill="FFFFFF"/>
        </w:rPr>
        <w:t>3</w:t>
      </w:r>
      <w:r w:rsidRPr="00112D66">
        <w:rPr>
          <w:color w:val="000000"/>
          <w:shd w:val="clear" w:color="auto" w:fill="FFFFFF"/>
        </w:rPr>
        <w:t xml:space="preserve">-го урока — </w:t>
      </w:r>
      <w:r w:rsidR="007E7B88">
        <w:rPr>
          <w:color w:val="000000"/>
          <w:shd w:val="clear" w:color="auto" w:fill="FFFFFF"/>
        </w:rPr>
        <w:t>3</w:t>
      </w:r>
      <w:r w:rsidRPr="00112D66">
        <w:rPr>
          <w:color w:val="000000"/>
          <w:shd w:val="clear" w:color="auto" w:fill="FFFFFF"/>
        </w:rPr>
        <w:t>0 минут;</w:t>
      </w:r>
    </w:p>
    <w:p w:rsidR="00AC0365" w:rsidRPr="00112D66" w:rsidRDefault="00AC0365" w:rsidP="00AC0365">
      <w:pPr>
        <w:ind w:left="1287" w:hanging="36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•</w:t>
      </w:r>
      <w:r w:rsidRPr="00112D66">
        <w:rPr>
          <w:color w:val="000000"/>
          <w:sz w:val="14"/>
          <w:szCs w:val="14"/>
          <w:shd w:val="clear" w:color="auto" w:fill="FFFFFF"/>
        </w:rPr>
        <w:t>        </w:t>
      </w:r>
      <w:r w:rsidRPr="00112D66">
        <w:rPr>
          <w:color w:val="000000"/>
          <w:sz w:val="14"/>
          <w:szCs w:val="14"/>
        </w:rPr>
        <w:t> </w:t>
      </w:r>
      <w:r w:rsidRPr="00112D66">
        <w:rPr>
          <w:color w:val="000000"/>
          <w:shd w:val="clear" w:color="auto" w:fill="FFFFFF"/>
        </w:rPr>
        <w:t xml:space="preserve">после </w:t>
      </w:r>
      <w:r w:rsidR="007E7B88">
        <w:rPr>
          <w:color w:val="000000"/>
          <w:shd w:val="clear" w:color="auto" w:fill="FFFFFF"/>
        </w:rPr>
        <w:t>4</w:t>
      </w:r>
      <w:r w:rsidRPr="00112D66">
        <w:rPr>
          <w:color w:val="000000"/>
          <w:shd w:val="clear" w:color="auto" w:fill="FFFFFF"/>
        </w:rPr>
        <w:t>, 5, 6-го урока — 10 минут.</w:t>
      </w:r>
    </w:p>
    <w:p w:rsidR="00AC0365" w:rsidRPr="00162B52" w:rsidRDefault="00233219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AC0365" w:rsidRPr="00162B52">
        <w:rPr>
          <w:color w:val="000000"/>
          <w:shd w:val="clear" w:color="auto" w:fill="FFFFFF"/>
        </w:rPr>
        <w:t>2.1</w:t>
      </w:r>
      <w:r>
        <w:rPr>
          <w:color w:val="000000"/>
          <w:shd w:val="clear" w:color="auto" w:fill="FFFFFF"/>
        </w:rPr>
        <w:t>8</w:t>
      </w:r>
      <w:r w:rsidR="00AC0365" w:rsidRPr="00162B52">
        <w:rPr>
          <w:color w:val="000000"/>
          <w:shd w:val="clear" w:color="auto" w:fill="FFFFFF"/>
        </w:rPr>
        <w:t>. За каждым классом приказом директора ежегодно закрепляется классный руководитель из числа п</w:t>
      </w:r>
      <w:r w:rsidR="00AC0365">
        <w:rPr>
          <w:color w:val="000000"/>
          <w:shd w:val="clear" w:color="auto" w:fill="FFFFFF"/>
        </w:rPr>
        <w:t xml:space="preserve">едагогических работников </w:t>
      </w:r>
      <w:r w:rsidR="00B3237D">
        <w:rPr>
          <w:color w:val="000000"/>
          <w:shd w:val="clear" w:color="auto" w:fill="FFFFFF"/>
        </w:rPr>
        <w:t xml:space="preserve"> МБОУ «Хозанкинская ООШ».</w:t>
      </w:r>
    </w:p>
    <w:p w:rsidR="00AC0365" w:rsidRPr="00162B52" w:rsidRDefault="00AC0365" w:rsidP="00C90326">
      <w:pPr>
        <w:spacing w:before="30"/>
        <w:ind w:firstLine="426"/>
        <w:jc w:val="both"/>
        <w:rPr>
          <w:color w:val="000000"/>
          <w:shd w:val="clear" w:color="auto" w:fill="FFFFFF"/>
        </w:rPr>
      </w:pPr>
      <w:r w:rsidRPr="00162B52">
        <w:rPr>
          <w:color w:val="000000"/>
          <w:shd w:val="clear" w:color="auto" w:fill="FFFFFF"/>
        </w:rPr>
        <w:t>2.</w:t>
      </w:r>
      <w:r w:rsidR="00233219">
        <w:rPr>
          <w:color w:val="000000"/>
          <w:shd w:val="clear" w:color="auto" w:fill="FFFFFF"/>
        </w:rPr>
        <w:t>19</w:t>
      </w:r>
      <w:r w:rsidRPr="00162B52">
        <w:rPr>
          <w:color w:val="000000"/>
          <w:shd w:val="clear" w:color="auto" w:fill="FFFFFF"/>
        </w:rPr>
        <w:t xml:space="preserve">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</w:t>
      </w:r>
      <w:r w:rsidR="00B3237D">
        <w:rPr>
          <w:color w:val="000000"/>
          <w:shd w:val="clear" w:color="auto" w:fill="FFFFFF"/>
        </w:rPr>
        <w:t xml:space="preserve">  -</w:t>
      </w:r>
      <w:r w:rsidRPr="00162B52">
        <w:rPr>
          <w:color w:val="000000"/>
          <w:shd w:val="clear" w:color="auto" w:fill="FFFFFF"/>
        </w:rPr>
        <w:t>до 3,5 ч.</w:t>
      </w:r>
    </w:p>
    <w:p w:rsidR="00AC0365" w:rsidRPr="00162B52" w:rsidRDefault="00AC0365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 w:rsidRPr="00162B52">
        <w:rPr>
          <w:color w:val="000000"/>
          <w:shd w:val="clear" w:color="auto" w:fill="FFFFFF"/>
        </w:rPr>
        <w:t>2.</w:t>
      </w:r>
      <w:r w:rsidR="00233219">
        <w:rPr>
          <w:color w:val="000000"/>
          <w:shd w:val="clear" w:color="auto" w:fill="FFFFFF"/>
        </w:rPr>
        <w:t>20</w:t>
      </w:r>
      <w:r w:rsidRPr="00162B52">
        <w:rPr>
          <w:color w:val="000000"/>
          <w:shd w:val="clear" w:color="auto" w:fill="FFFFFF"/>
        </w:rPr>
        <w:t>. Горячее питание учащихся осуществляется в соответствии с графиком организованного питания, утверждаемым на каждый у</w:t>
      </w:r>
      <w:r>
        <w:rPr>
          <w:color w:val="000000"/>
          <w:shd w:val="clear" w:color="auto" w:fill="FFFFFF"/>
        </w:rPr>
        <w:t xml:space="preserve">чебный период директором </w:t>
      </w:r>
      <w:r w:rsidR="00B3237D">
        <w:rPr>
          <w:color w:val="000000"/>
          <w:shd w:val="clear" w:color="auto" w:fill="FFFFFF"/>
        </w:rPr>
        <w:t>МБОУ «Хозанкинская ООШ»</w:t>
      </w:r>
      <w:r w:rsidRPr="00162B52">
        <w:rPr>
          <w:color w:val="000000"/>
          <w:shd w:val="clear" w:color="auto" w:fill="FFFFFF"/>
        </w:rPr>
        <w:t xml:space="preserve"> с учётом мнения участников образовательных отношений.</w:t>
      </w:r>
    </w:p>
    <w:p w:rsidR="00AC0365" w:rsidRPr="00112D66" w:rsidRDefault="00AC0365" w:rsidP="00AC0365">
      <w:pPr>
        <w:spacing w:before="30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 </w:t>
      </w:r>
      <w:r w:rsidR="00B3237D">
        <w:rPr>
          <w:b/>
          <w:bCs/>
          <w:color w:val="000000"/>
          <w:shd w:val="clear" w:color="auto" w:fill="FFFFFF"/>
        </w:rPr>
        <w:t xml:space="preserve">            </w:t>
      </w:r>
      <w:r w:rsidRPr="00112D66">
        <w:rPr>
          <w:b/>
          <w:bCs/>
          <w:color w:val="000000"/>
          <w:shd w:val="clear" w:color="auto" w:fill="FFFFFF"/>
          <w:lang w:val="en-US"/>
        </w:rPr>
        <w:t>III</w:t>
      </w:r>
      <w:r w:rsidRPr="00112D66">
        <w:rPr>
          <w:b/>
          <w:bCs/>
          <w:color w:val="000000"/>
          <w:shd w:val="clear" w:color="auto" w:fill="FFFFFF"/>
        </w:rPr>
        <w:t>. Режим занятий учащихся во время организации внеурочной деятельности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 3.1. Организация 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внеурочной деятельности</w:t>
      </w:r>
      <w:r w:rsidRPr="00112D66"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в </w:t>
      </w:r>
      <w:r w:rsidR="00B3237D">
        <w:rPr>
          <w:color w:val="000000"/>
          <w:shd w:val="clear" w:color="auto" w:fill="FFFFFF"/>
        </w:rPr>
        <w:t xml:space="preserve">МБОУ «Хозанкинская ООШ» </w:t>
      </w:r>
      <w:r w:rsidRPr="00112D66">
        <w:rPr>
          <w:color w:val="000000"/>
        </w:rPr>
        <w:t> </w:t>
      </w:r>
      <w:r w:rsidRPr="00112D66">
        <w:rPr>
          <w:color w:val="000000"/>
          <w:shd w:val="clear" w:color="auto" w:fill="FFFFFF"/>
        </w:rPr>
        <w:t>регламентируется расписанием работы групп</w:t>
      </w:r>
      <w:r>
        <w:rPr>
          <w:color w:val="000000"/>
          <w:shd w:val="clear" w:color="auto" w:fill="FFFFFF"/>
        </w:rPr>
        <w:t>ы по присмотру и уходу</w:t>
      </w:r>
      <w:r w:rsidRPr="00112D6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за детьми в </w:t>
      </w:r>
      <w:r w:rsidR="00B3237D">
        <w:rPr>
          <w:color w:val="000000"/>
          <w:shd w:val="clear" w:color="auto" w:fill="FFFFFF"/>
        </w:rPr>
        <w:t xml:space="preserve">  </w:t>
      </w:r>
      <w:r w:rsidRPr="00112D66">
        <w:rPr>
          <w:color w:val="000000"/>
          <w:shd w:val="clear" w:color="auto" w:fill="FFFFFF"/>
        </w:rPr>
        <w:t xml:space="preserve"> </w:t>
      </w:r>
      <w:proofErr w:type="gramStart"/>
      <w:r w:rsidRPr="00112D66">
        <w:rPr>
          <w:color w:val="000000"/>
          <w:shd w:val="clear" w:color="auto" w:fill="FFFFFF"/>
        </w:rPr>
        <w:t>утверждённых</w:t>
      </w:r>
      <w:proofErr w:type="gramEnd"/>
      <w:r w:rsidRPr="00112D66">
        <w:rPr>
          <w:color w:val="000000"/>
          <w:shd w:val="clear" w:color="auto" w:fill="FFFFFF"/>
        </w:rPr>
        <w:t xml:space="preserve"> приказами директора.</w:t>
      </w:r>
    </w:p>
    <w:p w:rsidR="00AC0365" w:rsidRPr="00162B52" w:rsidRDefault="00B3237D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AC0365" w:rsidRPr="00162B52">
        <w:rPr>
          <w:color w:val="000000"/>
          <w:shd w:val="clear" w:color="auto" w:fill="FFFFFF"/>
        </w:rPr>
        <w:t>3.</w:t>
      </w:r>
      <w:r>
        <w:rPr>
          <w:color w:val="000000"/>
          <w:shd w:val="clear" w:color="auto" w:fill="FFFFFF"/>
        </w:rPr>
        <w:t>2</w:t>
      </w:r>
      <w:r w:rsidR="00AC0365" w:rsidRPr="00162B52">
        <w:rPr>
          <w:color w:val="000000"/>
          <w:shd w:val="clear" w:color="auto" w:fill="FFFFFF"/>
        </w:rPr>
        <w:t>. Время проведения экскурсий, походов, выходов с учащимися на внеклассные мероприятия устанавливается в соответствии с планом внеурочной деятел</w:t>
      </w:r>
      <w:r w:rsidR="00AC0365">
        <w:rPr>
          <w:color w:val="000000"/>
          <w:shd w:val="clear" w:color="auto" w:fill="FFFFFF"/>
        </w:rPr>
        <w:t xml:space="preserve">ьности. Выход за пределы </w:t>
      </w:r>
      <w:r>
        <w:rPr>
          <w:color w:val="000000"/>
          <w:shd w:val="clear" w:color="auto" w:fill="FFFFFF"/>
        </w:rPr>
        <w:t xml:space="preserve">МБОУ «Хозанкинская ООШ» </w:t>
      </w:r>
      <w:r w:rsidR="00AC0365" w:rsidRPr="00162B52">
        <w:rPr>
          <w:color w:val="000000"/>
          <w:shd w:val="clear" w:color="auto" w:fill="FFFFFF"/>
        </w:rPr>
        <w:t xml:space="preserve"> разрешается после издания директором соответствующего приказа. Ответственность за жизнь и здоровье учащихся во время проведения мероприятий несет педагог, который назначен приказом директора.</w:t>
      </w:r>
    </w:p>
    <w:p w:rsidR="00AC0365" w:rsidRPr="00162B52" w:rsidRDefault="00AC0365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 w:rsidRPr="00162B52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.4</w:t>
      </w:r>
      <w:r w:rsidRPr="00162B52">
        <w:rPr>
          <w:color w:val="000000"/>
          <w:shd w:val="clear" w:color="auto" w:fill="FFFFFF"/>
        </w:rPr>
        <w:t>. При проведении внеурочных занятий продолжительностью более одного академического часа организуются перемены – 10 минут для отдыха со сменой видов деятельности.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rFonts w:ascii="Verdana" w:hAnsi="Verdana" w:cs="Verdana"/>
          <w:b/>
          <w:bCs/>
          <w:color w:val="0000FF"/>
          <w:sz w:val="20"/>
          <w:szCs w:val="20"/>
          <w:shd w:val="clear" w:color="auto" w:fill="FFFFFF"/>
        </w:rPr>
        <w:t> </w:t>
      </w:r>
      <w:r w:rsidRPr="00112D66">
        <w:rPr>
          <w:b/>
          <w:bCs/>
          <w:color w:val="000000"/>
          <w:shd w:val="clear" w:color="auto" w:fill="FFFFFF"/>
          <w:lang w:val="en-US"/>
        </w:rPr>
        <w:t>IV</w:t>
      </w:r>
      <w:r w:rsidRPr="00112D66">
        <w:rPr>
          <w:b/>
          <w:bCs/>
          <w:color w:val="000000"/>
          <w:shd w:val="clear" w:color="auto" w:fill="FFFFFF"/>
        </w:rPr>
        <w:t>. Режим двигательной активности учащихся</w:t>
      </w:r>
    </w:p>
    <w:p w:rsidR="00AC0365" w:rsidRDefault="00AC0365" w:rsidP="00C90326">
      <w:pPr>
        <w:spacing w:before="30"/>
        <w:ind w:firstLine="426"/>
        <w:jc w:val="both"/>
        <w:rPr>
          <w:color w:val="000000"/>
          <w:shd w:val="clear" w:color="auto" w:fill="FFFFFF"/>
        </w:rPr>
      </w:pPr>
      <w:r w:rsidRPr="00112D66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 </w:t>
      </w:r>
      <w:r w:rsidRPr="00112D66">
        <w:rPr>
          <w:color w:val="000000"/>
          <w:shd w:val="clear" w:color="auto" w:fill="FFFFFF"/>
        </w:rPr>
        <w:t>4.1. Двигательная активность учащихся, помимо уроков физической культуры, в образовательном процессе обеспечивается за счет:</w:t>
      </w:r>
    </w:p>
    <w:p w:rsidR="00B3237D" w:rsidRPr="00112D66" w:rsidRDefault="00B3237D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- утренней гимнастики;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- проведения физкультминуток;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- организации подвижных игр на переменах;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- организации внеклассных спортивных занятий и соревнований, общешкольных спортивных мероприятий, дней здоровья;</w:t>
      </w:r>
    </w:p>
    <w:p w:rsidR="00C90326" w:rsidRDefault="00AC0365" w:rsidP="00C90326">
      <w:pPr>
        <w:spacing w:before="30"/>
        <w:ind w:firstLine="426"/>
        <w:jc w:val="both"/>
        <w:rPr>
          <w:color w:val="00000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4.2.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учащихся, а также метеоусловиям</w:t>
      </w:r>
      <w:r w:rsidR="00C90326">
        <w:rPr>
          <w:color w:val="000000"/>
          <w:shd w:val="clear" w:color="auto" w:fill="FFFFFF"/>
        </w:rPr>
        <w:t>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112D66">
        <w:rPr>
          <w:color w:val="000000"/>
          <w:shd w:val="clear" w:color="auto" w:fill="FFFFFF"/>
        </w:rPr>
        <w:t>4.3.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группы физкультурно-оздоровительную работу следует проводить с учетом медицинского заключения.</w:t>
      </w:r>
    </w:p>
    <w:p w:rsidR="00AC0365" w:rsidRPr="00332238" w:rsidRDefault="00AC0365" w:rsidP="00C90326">
      <w:pPr>
        <w:spacing w:before="30" w:after="30"/>
        <w:ind w:firstLine="426"/>
        <w:jc w:val="both"/>
        <w:rPr>
          <w:color w:val="000000"/>
          <w:shd w:val="clear" w:color="auto" w:fill="FFFFFF"/>
        </w:rPr>
      </w:pPr>
      <w:r w:rsidRPr="00332238">
        <w:rPr>
          <w:color w:val="000000"/>
          <w:shd w:val="clear" w:color="auto" w:fill="FFFFFF"/>
        </w:rPr>
        <w:t>4.4. С целью профилактики утомления, нарушения осанки, зрения учащихся на уроках проводятся физкультминутки, динамические паузы и гимнастика для глаз.</w:t>
      </w:r>
    </w:p>
    <w:p w:rsidR="00AC0365" w:rsidRPr="00112D66" w:rsidRDefault="00AC0365" w:rsidP="00C90326">
      <w:pPr>
        <w:spacing w:before="30"/>
        <w:ind w:firstLine="426"/>
        <w:jc w:val="both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sectPr w:rsidR="00AC0365" w:rsidRPr="00112D66" w:rsidSect="0081659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365"/>
    <w:rsid w:val="001E7ED5"/>
    <w:rsid w:val="00233219"/>
    <w:rsid w:val="00293A15"/>
    <w:rsid w:val="00491FE9"/>
    <w:rsid w:val="006F3023"/>
    <w:rsid w:val="007E7B88"/>
    <w:rsid w:val="00816594"/>
    <w:rsid w:val="008B0EFB"/>
    <w:rsid w:val="00966EDE"/>
    <w:rsid w:val="00AC0365"/>
    <w:rsid w:val="00AC1E4C"/>
    <w:rsid w:val="00B3237D"/>
    <w:rsid w:val="00B7799A"/>
    <w:rsid w:val="00B93A4A"/>
    <w:rsid w:val="00BB1E95"/>
    <w:rsid w:val="00C90326"/>
    <w:rsid w:val="00EB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E7B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SysAdmin</cp:lastModifiedBy>
  <cp:revision>6</cp:revision>
  <cp:lastPrinted>2022-06-17T07:55:00Z</cp:lastPrinted>
  <dcterms:created xsi:type="dcterms:W3CDTF">2018-03-05T06:36:00Z</dcterms:created>
  <dcterms:modified xsi:type="dcterms:W3CDTF">2022-06-17T07:58:00Z</dcterms:modified>
</cp:coreProperties>
</file>